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B0EDE" w14:textId="77777777" w:rsidR="005F197B" w:rsidRPr="00EC5B37" w:rsidRDefault="004F56C4" w:rsidP="003D5EEE">
      <w:pPr>
        <w:spacing w:line="276" w:lineRule="auto"/>
        <w:jc w:val="both"/>
        <w:rPr>
          <w:i/>
        </w:rPr>
      </w:pPr>
      <w:bookmarkStart w:id="0" w:name="_GoBack"/>
      <w:bookmarkEnd w:id="0"/>
      <w:r w:rsidRPr="00EC5B37">
        <w:rPr>
          <w:i/>
        </w:rPr>
        <w:t xml:space="preserve">Recyklace </w:t>
      </w:r>
      <w:proofErr w:type="spellStart"/>
      <w:r w:rsidRPr="00EC5B37">
        <w:rPr>
          <w:i/>
        </w:rPr>
        <w:t>zdroju</w:t>
      </w:r>
      <w:proofErr w:type="spellEnd"/>
      <w:r w:rsidRPr="00EC5B37">
        <w:rPr>
          <w:i/>
        </w:rPr>
        <w:t xml:space="preserve">̊ v </w:t>
      </w:r>
      <w:proofErr w:type="spellStart"/>
      <w:r w:rsidRPr="00EC5B37">
        <w:rPr>
          <w:i/>
        </w:rPr>
        <w:t>přírode</w:t>
      </w:r>
      <w:proofErr w:type="spellEnd"/>
      <w:r w:rsidRPr="00EC5B37">
        <w:rPr>
          <w:i/>
        </w:rPr>
        <w:t xml:space="preserve">̌ a lidské </w:t>
      </w:r>
      <w:proofErr w:type="spellStart"/>
      <w:r w:rsidRPr="00EC5B37">
        <w:rPr>
          <w:i/>
        </w:rPr>
        <w:t>kultuře</w:t>
      </w:r>
      <w:proofErr w:type="spellEnd"/>
      <w:r w:rsidRPr="00EC5B37">
        <w:rPr>
          <w:i/>
        </w:rPr>
        <w:t>. Kontrast „kovbojské“ a „kosmické“ ekonomiky.</w:t>
      </w:r>
    </w:p>
    <w:p w14:paraId="61A64DE7" w14:textId="77777777" w:rsidR="00EC5B37" w:rsidRDefault="00EC5B37" w:rsidP="003D5EEE">
      <w:pPr>
        <w:spacing w:line="276" w:lineRule="auto"/>
        <w:jc w:val="both"/>
      </w:pPr>
    </w:p>
    <w:p w14:paraId="44078E47" w14:textId="77777777" w:rsidR="003D5EEE" w:rsidRDefault="003D5EEE" w:rsidP="007E09AD">
      <w:pPr>
        <w:pStyle w:val="Odstavecseseznamem"/>
        <w:numPr>
          <w:ilvl w:val="0"/>
          <w:numId w:val="3"/>
        </w:numPr>
        <w:spacing w:line="276" w:lineRule="auto"/>
        <w:jc w:val="both"/>
      </w:pPr>
      <w:r>
        <w:t>SLIDE</w:t>
      </w:r>
    </w:p>
    <w:p w14:paraId="64B5E88D" w14:textId="1B1D9092" w:rsidR="00267258" w:rsidRDefault="00267258" w:rsidP="00267258">
      <w:pPr>
        <w:spacing w:line="276" w:lineRule="auto"/>
        <w:jc w:val="both"/>
      </w:pPr>
      <w:r>
        <w:t>Recyklace a koloběh zdrojů můžeme rozdělat podle hybné síly na organickou a anorganickou část.</w:t>
      </w:r>
    </w:p>
    <w:p w14:paraId="7E40E852" w14:textId="77777777" w:rsidR="00267258" w:rsidRDefault="00267258" w:rsidP="00267258">
      <w:pPr>
        <w:spacing w:line="276" w:lineRule="auto"/>
        <w:jc w:val="both"/>
      </w:pPr>
    </w:p>
    <w:p w14:paraId="6108481D" w14:textId="4C643306" w:rsidR="00E3004D" w:rsidRDefault="00267258" w:rsidP="003D5EEE">
      <w:pPr>
        <w:spacing w:line="276" w:lineRule="auto"/>
        <w:jc w:val="both"/>
      </w:pPr>
      <w:r>
        <w:t>U organické části se na fungující recyklaci podílí složitá zpětnovazební struktura organismů, tento celek můžeme nazvat ekosystémem. Ekosystém se skládá</w:t>
      </w:r>
      <w:r w:rsidR="003D5EEE">
        <w:t xml:space="preserve"> z </w:t>
      </w:r>
      <w:proofErr w:type="spellStart"/>
      <w:r w:rsidR="003D5EEE">
        <w:t>biocenózi</w:t>
      </w:r>
      <w:proofErr w:type="spellEnd"/>
      <w:r w:rsidR="003D5EEE">
        <w:t xml:space="preserve"> a biotopu. Jednotlivé organismy využívají ostatních organismů a okolního prostředí. Na této úrovni probíhá výměna mnoha látek, tok energie a předávání informací. Do těchto přírodních ekosystémů vstupuje energie ze slunce, kterou různé organismy využívají k tvorbě energie.</w:t>
      </w:r>
    </w:p>
    <w:p w14:paraId="0593C257" w14:textId="77777777" w:rsidR="000F5A43" w:rsidRDefault="000F5A43" w:rsidP="003D5EEE">
      <w:pPr>
        <w:spacing w:line="276" w:lineRule="auto"/>
        <w:jc w:val="both"/>
      </w:pPr>
    </w:p>
    <w:p w14:paraId="109333A3" w14:textId="77777777" w:rsidR="000F5A43" w:rsidRDefault="000F5A43" w:rsidP="007E09AD">
      <w:pPr>
        <w:pStyle w:val="Odstavecseseznamem"/>
        <w:numPr>
          <w:ilvl w:val="0"/>
          <w:numId w:val="3"/>
        </w:numPr>
        <w:spacing w:line="276" w:lineRule="auto"/>
        <w:jc w:val="both"/>
      </w:pPr>
      <w:r>
        <w:t>SLIDE</w:t>
      </w:r>
    </w:p>
    <w:p w14:paraId="681A9FD9" w14:textId="77777777" w:rsidR="00267258" w:rsidRDefault="00267258" w:rsidP="00267258">
      <w:pPr>
        <w:spacing w:line="276" w:lineRule="auto"/>
        <w:jc w:val="both"/>
      </w:pPr>
      <w:r>
        <w:t>Naprostá většina materiálů v přírodě se recykluje.</w:t>
      </w:r>
    </w:p>
    <w:p w14:paraId="3FB988CC" w14:textId="77777777" w:rsidR="00267258" w:rsidRDefault="00267258" w:rsidP="00267258">
      <w:pPr>
        <w:spacing w:line="276" w:lineRule="auto"/>
        <w:jc w:val="both"/>
      </w:pPr>
    </w:p>
    <w:p w14:paraId="4BC1D96B" w14:textId="2CBE9F7E" w:rsidR="00267258" w:rsidRDefault="00267258" w:rsidP="00267258">
      <w:pPr>
        <w:pStyle w:val="Odstavecseseznamem"/>
        <w:numPr>
          <w:ilvl w:val="0"/>
          <w:numId w:val="3"/>
        </w:numPr>
        <w:spacing w:line="276" w:lineRule="auto"/>
        <w:jc w:val="both"/>
      </w:pPr>
      <w:r>
        <w:t>SLIDE</w:t>
      </w:r>
    </w:p>
    <w:p w14:paraId="3BF25DB3" w14:textId="60733B5F" w:rsidR="00267258" w:rsidRDefault="00267258" w:rsidP="00267258">
      <w:pPr>
        <w:spacing w:line="276" w:lineRule="auto"/>
        <w:jc w:val="both"/>
      </w:pPr>
      <w:r>
        <w:t>Různé živočišné druhy se specializují na různé části organické a neorganické hmoty, kterou využívají.</w:t>
      </w:r>
    </w:p>
    <w:p w14:paraId="3A194664" w14:textId="77777777" w:rsidR="000F5A43" w:rsidRDefault="000F5A43" w:rsidP="000F5A43">
      <w:pPr>
        <w:spacing w:line="276" w:lineRule="auto"/>
        <w:jc w:val="both"/>
      </w:pPr>
    </w:p>
    <w:p w14:paraId="76AE4DC1" w14:textId="77777777" w:rsidR="000F5A43" w:rsidRDefault="000F5A43" w:rsidP="007E09AD">
      <w:pPr>
        <w:pStyle w:val="Odstavecseseznamem"/>
        <w:numPr>
          <w:ilvl w:val="0"/>
          <w:numId w:val="3"/>
        </w:numPr>
        <w:spacing w:line="276" w:lineRule="auto"/>
        <w:jc w:val="both"/>
      </w:pPr>
      <w:r>
        <w:t>SLIDE</w:t>
      </w:r>
    </w:p>
    <w:p w14:paraId="17E9E6BE" w14:textId="10FC334D" w:rsidR="000F5A43" w:rsidRDefault="00267258" w:rsidP="00267258">
      <w:pPr>
        <w:spacing w:line="276" w:lineRule="auto"/>
        <w:jc w:val="both"/>
      </w:pPr>
      <w:r>
        <w:t>Na anorganické úrovni probíhá koloběh především těchto nejdůležitějších látek:</w:t>
      </w:r>
      <w:r w:rsidR="007E09AD">
        <w:t xml:space="preserve"> </w:t>
      </w:r>
      <w:r w:rsidR="007E09AD" w:rsidRPr="00EF21E3">
        <w:rPr>
          <w:i/>
        </w:rPr>
        <w:t>vody, kyslíku, dusíku, uhlíku, síry, fosforu a vodíku</w:t>
      </w:r>
      <w:r w:rsidR="007E09AD">
        <w:t>.</w:t>
      </w:r>
    </w:p>
    <w:p w14:paraId="393B048E" w14:textId="282A84DE" w:rsidR="00B97BA6" w:rsidRDefault="00267258" w:rsidP="00267258">
      <w:pPr>
        <w:spacing w:line="276" w:lineRule="auto"/>
        <w:jc w:val="both"/>
      </w:pPr>
      <w:r>
        <w:br/>
        <w:t>Z velké většiny se však na tomto koloběhu nepodílí jen fyzické procesy planety Země, ale i organismy na planetě.</w:t>
      </w:r>
    </w:p>
    <w:p w14:paraId="1B51310E" w14:textId="77777777" w:rsidR="009A50EB" w:rsidRDefault="009A50EB" w:rsidP="00267258">
      <w:pPr>
        <w:spacing w:line="276" w:lineRule="auto"/>
        <w:jc w:val="both"/>
      </w:pPr>
    </w:p>
    <w:p w14:paraId="14D3A913" w14:textId="18EE694F" w:rsidR="009A50EB" w:rsidRDefault="009A50EB" w:rsidP="009A50EB">
      <w:pPr>
        <w:pStyle w:val="Odstavecseseznamem"/>
        <w:numPr>
          <w:ilvl w:val="0"/>
          <w:numId w:val="3"/>
        </w:numPr>
        <w:spacing w:line="276" w:lineRule="auto"/>
        <w:jc w:val="both"/>
      </w:pPr>
      <w:r>
        <w:t>SLIDE</w:t>
      </w:r>
    </w:p>
    <w:p w14:paraId="7D134DD5" w14:textId="77777777" w:rsidR="00782141" w:rsidRDefault="00782141" w:rsidP="00782141">
      <w:pPr>
        <w:spacing w:line="276" w:lineRule="auto"/>
        <w:jc w:val="both"/>
      </w:pPr>
    </w:p>
    <w:p w14:paraId="4917F931" w14:textId="37BFAF8F" w:rsidR="00782141" w:rsidRDefault="00782141" w:rsidP="00782141">
      <w:pPr>
        <w:spacing w:line="276" w:lineRule="auto"/>
        <w:jc w:val="both"/>
      </w:pPr>
      <w:r>
        <w:t xml:space="preserve">Látky a energii vstupující do lidské společnosti nazývá člověk </w:t>
      </w:r>
      <w:r w:rsidRPr="00872E92">
        <w:rPr>
          <w:i/>
        </w:rPr>
        <w:t>surovinami</w:t>
      </w:r>
      <w:r>
        <w:t xml:space="preserve"> a čerpá je ze </w:t>
      </w:r>
      <w:r w:rsidRPr="00872E92">
        <w:rPr>
          <w:i/>
        </w:rPr>
        <w:t>zdrojů</w:t>
      </w:r>
      <w:r>
        <w:t xml:space="preserve">. </w:t>
      </w:r>
    </w:p>
    <w:p w14:paraId="3A58790B" w14:textId="762ECE27" w:rsidR="00EF21E3" w:rsidRDefault="009A50EB" w:rsidP="000F5A43">
      <w:pPr>
        <w:spacing w:line="276" w:lineRule="auto"/>
        <w:jc w:val="both"/>
      </w:pPr>
      <w:r>
        <w:t xml:space="preserve">Skutečný odpad </w:t>
      </w:r>
      <w:r w:rsidR="00872E92">
        <w:t xml:space="preserve">však </w:t>
      </w:r>
      <w:r>
        <w:t xml:space="preserve">neexistuje. Při výrobní i nevýrobní činnosti dnešní společnosti </w:t>
      </w:r>
      <w:r w:rsidR="007C549B">
        <w:t xml:space="preserve">ale </w:t>
      </w:r>
      <w:r>
        <w:t>dochází ke vzniku vedlejších produktů, pro která zatím nemáme využití. Nezřídka jsou tyto vedlejší produkty nebezpečné. Náš odpad je výsledkem výrobních a spotřebních procesů.</w:t>
      </w:r>
    </w:p>
    <w:p w14:paraId="2837A49B" w14:textId="77777777" w:rsidR="007B33F3" w:rsidRDefault="007B33F3" w:rsidP="000F5A43">
      <w:pPr>
        <w:spacing w:line="276" w:lineRule="auto"/>
        <w:jc w:val="both"/>
      </w:pPr>
    </w:p>
    <w:p w14:paraId="79B29F61" w14:textId="43F3D10F" w:rsidR="007B33F3" w:rsidRDefault="007C549B" w:rsidP="000F5A43">
      <w:pPr>
        <w:spacing w:line="276" w:lineRule="auto"/>
        <w:jc w:val="both"/>
      </w:pPr>
      <w:r>
        <w:t>Již vzniklé o</w:t>
      </w:r>
      <w:r w:rsidR="007B33F3">
        <w:t>dpady můžeme buďto znovu využít nebo je zneškodnit. Odpady však obsahují i v současnosti již nedostatkové materiály, je tedy třeba z nich potřebné části znovu získat. To již znamená recyklovat vyrobený odpad.</w:t>
      </w:r>
    </w:p>
    <w:p w14:paraId="472AC4B3" w14:textId="77777777" w:rsidR="00C05B1A" w:rsidRDefault="00C05B1A" w:rsidP="000F5A43">
      <w:pPr>
        <w:spacing w:line="276" w:lineRule="auto"/>
        <w:jc w:val="both"/>
      </w:pPr>
    </w:p>
    <w:p w14:paraId="4EC8E0A4" w14:textId="798D04F7" w:rsidR="00C05B1A" w:rsidRDefault="00C05B1A" w:rsidP="000F5A43">
      <w:pPr>
        <w:spacing w:line="276" w:lineRule="auto"/>
        <w:jc w:val="both"/>
      </w:pPr>
      <w:r>
        <w:t>Existencí jednosměrného materiálového a energeti</w:t>
      </w:r>
      <w:r w:rsidR="007C549B">
        <w:t>ckého toku lidské společnosti dochází k</w:t>
      </w:r>
      <w:r>
        <w:t xml:space="preserve"> porušení ekologického zákona, který zní: „Ekosystém, který není schopen uvést svůj odpad do koloběhu látek v přírodě, je postupně substituován jiným.“</w:t>
      </w:r>
    </w:p>
    <w:p w14:paraId="3509C7D3" w14:textId="77777777" w:rsidR="00C05B1A" w:rsidRDefault="00C05B1A" w:rsidP="000F5A43">
      <w:pPr>
        <w:spacing w:line="276" w:lineRule="auto"/>
        <w:jc w:val="both"/>
      </w:pPr>
    </w:p>
    <w:p w14:paraId="5343C237" w14:textId="1C627C50" w:rsidR="00C05B1A" w:rsidRDefault="00C05B1A" w:rsidP="000F5A43">
      <w:pPr>
        <w:spacing w:line="276" w:lineRule="auto"/>
        <w:jc w:val="both"/>
      </w:pPr>
      <w:r>
        <w:t>Tento zákon nenabývá své plné platnosti dokud za 1. Existuje dostatek dalších surovin, za 2. Jsou dostupné vhodné technologie a za 3. Je dostatek prostoru pro uložení vyprodukovaného odpadu</w:t>
      </w:r>
    </w:p>
    <w:p w14:paraId="7EE9C298" w14:textId="77777777" w:rsidR="00F37C83" w:rsidRDefault="00F37C83" w:rsidP="000F5A43">
      <w:pPr>
        <w:spacing w:line="276" w:lineRule="auto"/>
        <w:jc w:val="both"/>
      </w:pPr>
    </w:p>
    <w:p w14:paraId="68DB2C70" w14:textId="3B44C231" w:rsidR="00F37C83" w:rsidRPr="00F37C83" w:rsidRDefault="00F37C83" w:rsidP="000F5A43">
      <w:pPr>
        <w:spacing w:line="276" w:lineRule="auto"/>
        <w:jc w:val="both"/>
        <w:rPr>
          <w:i/>
        </w:rPr>
      </w:pPr>
      <w:r w:rsidRPr="00F37C83">
        <w:rPr>
          <w:i/>
        </w:rPr>
        <w:t>PŘEČÍST ZÁKON</w:t>
      </w:r>
    </w:p>
    <w:p w14:paraId="6F2878BB" w14:textId="77777777" w:rsidR="00EF21E3" w:rsidRDefault="00EF21E3" w:rsidP="000F5A43">
      <w:pPr>
        <w:spacing w:line="276" w:lineRule="auto"/>
        <w:jc w:val="both"/>
      </w:pPr>
    </w:p>
    <w:p w14:paraId="2D3CAFA4" w14:textId="3BF9EA28" w:rsidR="007C549B" w:rsidRDefault="007C549B" w:rsidP="007C549B">
      <w:pPr>
        <w:pStyle w:val="Odstavecseseznamem"/>
        <w:numPr>
          <w:ilvl w:val="0"/>
          <w:numId w:val="3"/>
        </w:numPr>
        <w:spacing w:line="276" w:lineRule="auto"/>
        <w:jc w:val="both"/>
      </w:pPr>
      <w:r>
        <w:t>SLIDE</w:t>
      </w:r>
    </w:p>
    <w:p w14:paraId="70A96E06" w14:textId="1F0E420E" w:rsidR="008867A0" w:rsidRDefault="00DC0ECE" w:rsidP="007C549B">
      <w:pPr>
        <w:spacing w:line="276" w:lineRule="auto"/>
        <w:jc w:val="both"/>
      </w:pPr>
      <w:r w:rsidRPr="00DC0ECE">
        <w:rPr>
          <w:i/>
        </w:rPr>
        <w:t>UKÁZAT</w:t>
      </w:r>
    </w:p>
    <w:p w14:paraId="1E32FEA5" w14:textId="77777777" w:rsidR="00DC0ECE" w:rsidRDefault="00DC0ECE" w:rsidP="007C549B">
      <w:pPr>
        <w:spacing w:line="276" w:lineRule="auto"/>
        <w:jc w:val="both"/>
      </w:pPr>
    </w:p>
    <w:p w14:paraId="65B1C7AD" w14:textId="68E3BB3B" w:rsidR="00DC0ECE" w:rsidRDefault="00DC0ECE" w:rsidP="00DC0ECE">
      <w:pPr>
        <w:pStyle w:val="Odstavecseseznamem"/>
        <w:numPr>
          <w:ilvl w:val="0"/>
          <w:numId w:val="3"/>
        </w:numPr>
        <w:spacing w:line="276" w:lineRule="auto"/>
        <w:jc w:val="both"/>
      </w:pPr>
      <w:r>
        <w:t>SLIDE</w:t>
      </w:r>
    </w:p>
    <w:p w14:paraId="70462504" w14:textId="77777777" w:rsidR="00DC0ECE" w:rsidRDefault="00DC0ECE" w:rsidP="00DC0ECE">
      <w:pPr>
        <w:spacing w:line="276" w:lineRule="auto"/>
        <w:jc w:val="both"/>
      </w:pPr>
      <w:r w:rsidRPr="00DC0ECE">
        <w:rPr>
          <w:i/>
        </w:rPr>
        <w:t>UKÁZAT</w:t>
      </w:r>
    </w:p>
    <w:p w14:paraId="255FC268" w14:textId="77777777" w:rsidR="00DC0ECE" w:rsidRDefault="00DC0ECE" w:rsidP="007C549B">
      <w:pPr>
        <w:spacing w:line="276" w:lineRule="auto"/>
        <w:jc w:val="both"/>
      </w:pPr>
    </w:p>
    <w:p w14:paraId="1C71DD24" w14:textId="19EDA1C8" w:rsidR="00DC0ECE" w:rsidRDefault="00DC0ECE" w:rsidP="00DC0ECE">
      <w:pPr>
        <w:pStyle w:val="Odstavecseseznamem"/>
        <w:numPr>
          <w:ilvl w:val="0"/>
          <w:numId w:val="3"/>
        </w:numPr>
        <w:spacing w:line="276" w:lineRule="auto"/>
        <w:jc w:val="both"/>
      </w:pPr>
      <w:r>
        <w:t>SLIDE</w:t>
      </w:r>
    </w:p>
    <w:p w14:paraId="10218122" w14:textId="73E7FC77" w:rsidR="00A31AD5" w:rsidRDefault="00934020" w:rsidP="00A31AD5">
      <w:pPr>
        <w:spacing w:line="276" w:lineRule="auto"/>
        <w:jc w:val="both"/>
      </w:pPr>
      <w:r>
        <w:t>Ze systémového hlediska můžeme recyklaci odpadů dělit na materiálového a energetické využití. Za recyklaci se obvykle považuje pouze materiálové využití.</w:t>
      </w:r>
      <w:r w:rsidR="007D3163">
        <w:t xml:space="preserve"> Znovu můžeme odpadní materiál získat také regenerací. Tímto způsobem se za použití určitých technik získá materiál s původními vlastnostmi (např. regenerace kyselin, olejů, rozpouštědel apod.).</w:t>
      </w:r>
    </w:p>
    <w:p w14:paraId="25CD6422" w14:textId="77777777" w:rsidR="007D3163" w:rsidRDefault="007D3163" w:rsidP="00A31AD5">
      <w:pPr>
        <w:spacing w:line="276" w:lineRule="auto"/>
        <w:jc w:val="both"/>
      </w:pPr>
    </w:p>
    <w:p w14:paraId="53872C6A" w14:textId="39E5757C" w:rsidR="007D3163" w:rsidRDefault="007D3163" w:rsidP="00A31AD5">
      <w:pPr>
        <w:spacing w:line="276" w:lineRule="auto"/>
        <w:jc w:val="both"/>
      </w:pPr>
      <w:r>
        <w:t>Starý papír a textilie se recyklovali již v 19. století.</w:t>
      </w:r>
    </w:p>
    <w:p w14:paraId="7AF2D974" w14:textId="77777777" w:rsidR="007D3163" w:rsidRDefault="007D3163" w:rsidP="00A31AD5">
      <w:pPr>
        <w:spacing w:line="276" w:lineRule="auto"/>
        <w:jc w:val="both"/>
      </w:pPr>
    </w:p>
    <w:p w14:paraId="518D359E" w14:textId="2C934D76" w:rsidR="007D3163" w:rsidRDefault="007D3163" w:rsidP="00A31AD5">
      <w:pPr>
        <w:spacing w:line="276" w:lineRule="auto"/>
        <w:jc w:val="both"/>
      </w:pPr>
      <w:r>
        <w:t>Zájem o využívání odpadů, který na výrobu potřebuje méně energie oproti výrobě z primárních zdrojů (u třeba skla, ocele, hliníku či papíru) se prudce zvýšil v 70. letech minulého století</w:t>
      </w:r>
      <w:r w:rsidR="0041574A">
        <w:t xml:space="preserve"> jako důsledek růstu ceny ropy.</w:t>
      </w:r>
    </w:p>
    <w:p w14:paraId="0E71533F" w14:textId="77777777" w:rsidR="0041574A" w:rsidRDefault="0041574A" w:rsidP="00A31AD5">
      <w:pPr>
        <w:spacing w:line="276" w:lineRule="auto"/>
        <w:jc w:val="both"/>
      </w:pPr>
    </w:p>
    <w:p w14:paraId="2A0F7CD6" w14:textId="6D06F8A6" w:rsidR="0041574A" w:rsidRDefault="0041574A" w:rsidP="00A31AD5">
      <w:pPr>
        <w:spacing w:line="276" w:lineRule="auto"/>
        <w:jc w:val="both"/>
      </w:pPr>
      <w:r>
        <w:t>Recyklační průmysl v roce 2003 zaměstnával půl druhého milionu pracovníku a získal přes 600 milionu tun komodit.</w:t>
      </w:r>
    </w:p>
    <w:p w14:paraId="0E76577C" w14:textId="77777777" w:rsidR="0041574A" w:rsidRDefault="0041574A" w:rsidP="00A31AD5">
      <w:pPr>
        <w:spacing w:line="276" w:lineRule="auto"/>
        <w:jc w:val="both"/>
      </w:pPr>
    </w:p>
    <w:p w14:paraId="3F7DF8E2" w14:textId="5EC1C440" w:rsidR="0041574A" w:rsidRDefault="0041574A" w:rsidP="00A31AD5">
      <w:pPr>
        <w:spacing w:line="276" w:lineRule="auto"/>
        <w:jc w:val="both"/>
      </w:pPr>
      <w:r>
        <w:t xml:space="preserve">Nejvíce se recykluje sklo, papír a lepenka, plasty, železo a ocel, vzácné kovy a jiné kovy. </w:t>
      </w:r>
    </w:p>
    <w:p w14:paraId="2353412F" w14:textId="77777777" w:rsidR="003127EA" w:rsidRDefault="003127EA" w:rsidP="00A31AD5">
      <w:pPr>
        <w:spacing w:line="276" w:lineRule="auto"/>
        <w:jc w:val="both"/>
      </w:pPr>
    </w:p>
    <w:p w14:paraId="4BF86C8F" w14:textId="343BF0F9" w:rsidR="003127EA" w:rsidRDefault="00F22C84" w:rsidP="00A31AD5">
      <w:pPr>
        <w:spacing w:line="276" w:lineRule="auto"/>
        <w:jc w:val="both"/>
      </w:pPr>
      <w:r>
        <w:t>PAPÍR A LEPENKA</w:t>
      </w:r>
    </w:p>
    <w:p w14:paraId="0425ABC9" w14:textId="0C1508F8" w:rsidR="00F22C84" w:rsidRDefault="009A0C6E" w:rsidP="00A31AD5">
      <w:pPr>
        <w:spacing w:line="276" w:lineRule="auto"/>
        <w:jc w:val="both"/>
      </w:pPr>
      <w:r>
        <w:t>Recyklace je ekonomicky výhodnější než spalování či skládkování.</w:t>
      </w:r>
    </w:p>
    <w:p w14:paraId="17EA2187" w14:textId="02E9D074" w:rsidR="009A0C6E" w:rsidRDefault="009A0C6E" w:rsidP="00A31AD5">
      <w:pPr>
        <w:spacing w:line="276" w:lineRule="auto"/>
        <w:jc w:val="both"/>
      </w:pPr>
      <w:r>
        <w:t>Při recyklaci se materiál rozvlákňuje, vytřídí, vyčistí, odbarví, rafinuje, vybělí a znovu vyrobí podobně jako pří původní postupu</w:t>
      </w:r>
      <w:r w:rsidR="0000661B">
        <w:t>.</w:t>
      </w:r>
    </w:p>
    <w:p w14:paraId="5BA5CE57" w14:textId="77777777" w:rsidR="0000661B" w:rsidRDefault="0000661B" w:rsidP="00A31AD5">
      <w:pPr>
        <w:spacing w:line="276" w:lineRule="auto"/>
        <w:jc w:val="both"/>
      </w:pPr>
    </w:p>
    <w:p w14:paraId="5EEE9462" w14:textId="23193015" w:rsidR="0000661B" w:rsidRDefault="0000661B" w:rsidP="00A31AD5">
      <w:pPr>
        <w:spacing w:line="276" w:lineRule="auto"/>
        <w:jc w:val="both"/>
      </w:pPr>
      <w:r>
        <w:t>SKLO</w:t>
      </w:r>
    </w:p>
    <w:p w14:paraId="2FE8A12E" w14:textId="3BA1F7E4" w:rsidR="00656775" w:rsidRDefault="00656775" w:rsidP="00A31AD5">
      <w:pPr>
        <w:spacing w:line="276" w:lineRule="auto"/>
        <w:jc w:val="both"/>
      </w:pPr>
      <w:r>
        <w:t>Vyrábí se především tyto tři druhy skel:</w:t>
      </w:r>
    </w:p>
    <w:p w14:paraId="01BF4DD2" w14:textId="4FAFBDF1" w:rsidR="0000661B" w:rsidRDefault="00656775" w:rsidP="00A31AD5">
      <w:pPr>
        <w:spacing w:line="276" w:lineRule="auto"/>
        <w:jc w:val="both"/>
      </w:pPr>
      <w:r>
        <w:t xml:space="preserve">- </w:t>
      </w:r>
      <w:proofErr w:type="spellStart"/>
      <w:r>
        <w:t>sodno</w:t>
      </w:r>
      <w:proofErr w:type="spellEnd"/>
      <w:r>
        <w:t>-vápenaté pro výrobu lahví, sklenic, okenních skel</w:t>
      </w:r>
    </w:p>
    <w:p w14:paraId="03028A98" w14:textId="260FEF90" w:rsidR="00656775" w:rsidRDefault="00656775" w:rsidP="00656775">
      <w:pPr>
        <w:spacing w:line="276" w:lineRule="auto"/>
        <w:jc w:val="both"/>
      </w:pPr>
      <w:r>
        <w:t>- krystal pro výrobu vysoce kvalitního nápojového skla, váz apod.</w:t>
      </w:r>
    </w:p>
    <w:p w14:paraId="684B2679" w14:textId="59912438" w:rsidR="00656775" w:rsidRDefault="00656775" w:rsidP="00656775">
      <w:pPr>
        <w:spacing w:line="276" w:lineRule="auto"/>
        <w:jc w:val="both"/>
      </w:pPr>
      <w:r>
        <w:t>- borosilikátové sklo pro výrobu laboratorního a kuchyňského skla a lampy vystavené vyšším teplotám.</w:t>
      </w:r>
    </w:p>
    <w:p w14:paraId="4B8572C7" w14:textId="030D37D5" w:rsidR="00656775" w:rsidRDefault="00656775" w:rsidP="00656775">
      <w:pPr>
        <w:spacing w:line="276" w:lineRule="auto"/>
        <w:jc w:val="both"/>
      </w:pPr>
      <w:r>
        <w:t xml:space="preserve">V komunálních odpadech je prakticky jen </w:t>
      </w:r>
      <w:proofErr w:type="spellStart"/>
      <w:r>
        <w:t>sodno</w:t>
      </w:r>
      <w:proofErr w:type="spellEnd"/>
      <w:r>
        <w:t>-vápenaté, to se také jako jediné dá recyklovat přetavením.</w:t>
      </w:r>
    </w:p>
    <w:p w14:paraId="41EB7917" w14:textId="77777777" w:rsidR="002E6472" w:rsidRDefault="002E6472" w:rsidP="00656775">
      <w:pPr>
        <w:spacing w:line="276" w:lineRule="auto"/>
        <w:jc w:val="both"/>
      </w:pPr>
    </w:p>
    <w:p w14:paraId="01913031" w14:textId="23E0C1F4" w:rsidR="002E6472" w:rsidRDefault="002E6472" w:rsidP="00656775">
      <w:pPr>
        <w:spacing w:line="276" w:lineRule="auto"/>
        <w:jc w:val="both"/>
      </w:pPr>
      <w:r>
        <w:t>Odpadní lahvové sklo se recykluje následujícími způsoby:</w:t>
      </w:r>
    </w:p>
    <w:p w14:paraId="39F26A32" w14:textId="51EB22A2" w:rsidR="002E6472" w:rsidRDefault="002E6472" w:rsidP="00656775">
      <w:pPr>
        <w:spacing w:line="276" w:lineRule="auto"/>
        <w:jc w:val="both"/>
      </w:pPr>
      <w:r>
        <w:t>Vratné lahve se sbírají, čistí a znovu plní</w:t>
      </w:r>
    </w:p>
    <w:p w14:paraId="642A9D8D" w14:textId="418350D4" w:rsidR="002E6472" w:rsidRDefault="002E6472" w:rsidP="00656775">
      <w:pPr>
        <w:spacing w:line="276" w:lineRule="auto"/>
        <w:jc w:val="both"/>
      </w:pPr>
      <w:r>
        <w:t>Střepy se přetavují na nové lahve</w:t>
      </w:r>
    </w:p>
    <w:p w14:paraId="449C76B8" w14:textId="65C0A2A4" w:rsidR="002E6472" w:rsidRDefault="002E6472" w:rsidP="00656775">
      <w:pPr>
        <w:spacing w:line="276" w:lineRule="auto"/>
        <w:jc w:val="both"/>
      </w:pPr>
      <w:r>
        <w:t>Střepy se používají jako náhrada štěrku, plniv a jiných podobných stavebních materiálů</w:t>
      </w:r>
    </w:p>
    <w:p w14:paraId="2A2C4E50" w14:textId="77777777" w:rsidR="002E6472" w:rsidRDefault="002E6472" w:rsidP="00656775">
      <w:pPr>
        <w:spacing w:line="276" w:lineRule="auto"/>
        <w:jc w:val="both"/>
      </w:pPr>
    </w:p>
    <w:p w14:paraId="28FFEEA5" w14:textId="3D293EEC" w:rsidR="00736BE3" w:rsidRDefault="00736BE3" w:rsidP="00656775">
      <w:pPr>
        <w:spacing w:line="276" w:lineRule="auto"/>
        <w:jc w:val="both"/>
      </w:pPr>
      <w:r>
        <w:t>PLASTY</w:t>
      </w:r>
    </w:p>
    <w:p w14:paraId="725FAB4A" w14:textId="33BAC48E" w:rsidR="00736BE3" w:rsidRDefault="009854E3" w:rsidP="00656775">
      <w:pPr>
        <w:spacing w:line="276" w:lineRule="auto"/>
        <w:jc w:val="both"/>
      </w:pPr>
      <w:r>
        <w:t xml:space="preserve">Recyklované plasty lze přimíchávat k panenským plastům, sníží se cena a do určitého množství příměsi se neztratí kvalita. </w:t>
      </w:r>
      <w:r w:rsidR="00575E56">
        <w:t>V komunálním odpadu jsou z plastu nejvíce obaly, ty jsou kontaminované a lze je těžko recyklovat. Při mechanické recyklaci plastů se materiál drtí, taví nebo granuluje. Chemicky lze destruovat na monomery a využít při chemických výrobách. Recyklace vyžaduje rozdělit plasty na jednotlivé typy</w:t>
      </w:r>
      <w:r w:rsidR="00723FF8">
        <w:t>. Směsné recyklované plasty lze využít pro výrobu laviček, květináčů, hraček, oplocení, protihlukových bariér apod.</w:t>
      </w:r>
    </w:p>
    <w:p w14:paraId="1469848A" w14:textId="77777777" w:rsidR="003127EA" w:rsidRDefault="003127EA" w:rsidP="00A31AD5">
      <w:pPr>
        <w:spacing w:line="276" w:lineRule="auto"/>
        <w:jc w:val="both"/>
      </w:pPr>
    </w:p>
    <w:p w14:paraId="1F1359C6" w14:textId="4467C0C5" w:rsidR="00723FF8" w:rsidRDefault="00723FF8" w:rsidP="00A31AD5">
      <w:pPr>
        <w:spacing w:line="276" w:lineRule="auto"/>
        <w:jc w:val="both"/>
      </w:pPr>
      <w:r>
        <w:t>KOVY</w:t>
      </w:r>
    </w:p>
    <w:p w14:paraId="576F4B62" w14:textId="52C8D6F9" w:rsidR="003127EA" w:rsidRDefault="00723FF8" w:rsidP="00A31AD5">
      <w:pPr>
        <w:spacing w:line="276" w:lineRule="auto"/>
        <w:jc w:val="both"/>
      </w:pPr>
      <w:r>
        <w:t xml:space="preserve">V současnosti se používají materiály obsahující několik druhů kovů, dochází tedy k obtížnému znovuzískání. Při recyklaci jednoho kovu z této směsi se tak mohou další kovy znehodnotit nebo se rozptýlí. </w:t>
      </w:r>
      <w:r w:rsidR="00C5222C">
        <w:t>Úroveň recyklace kovů dosahuje 1 – 60 % získané suroviny.</w:t>
      </w:r>
    </w:p>
    <w:p w14:paraId="32391434" w14:textId="5CBA4E9C" w:rsidR="00C5222C" w:rsidRDefault="00C5222C" w:rsidP="00A31AD5">
      <w:pPr>
        <w:spacing w:line="276" w:lineRule="auto"/>
        <w:jc w:val="both"/>
      </w:pPr>
      <w:r>
        <w:br/>
        <w:t>BETON</w:t>
      </w:r>
    </w:p>
    <w:p w14:paraId="7DEBDE41" w14:textId="6E7841EB" w:rsidR="00C5222C" w:rsidRDefault="00C5222C" w:rsidP="00A31AD5">
      <w:pPr>
        <w:spacing w:line="276" w:lineRule="auto"/>
        <w:jc w:val="both"/>
      </w:pPr>
      <w:r>
        <w:t>Lze jej drtit, znovu využít v silničním stavitelství.</w:t>
      </w:r>
    </w:p>
    <w:p w14:paraId="1685C9C9" w14:textId="77777777" w:rsidR="00C5222C" w:rsidRDefault="00C5222C" w:rsidP="00A31AD5">
      <w:pPr>
        <w:spacing w:line="276" w:lineRule="auto"/>
        <w:jc w:val="both"/>
      </w:pPr>
    </w:p>
    <w:p w14:paraId="47833848" w14:textId="10130C1C" w:rsidR="00FF368F" w:rsidRDefault="00FF368F" w:rsidP="00A31AD5">
      <w:pPr>
        <w:spacing w:line="276" w:lineRule="auto"/>
        <w:jc w:val="both"/>
      </w:pPr>
      <w:r>
        <w:t>TEPELNÉ ZPRACOVÁNÍ</w:t>
      </w:r>
    </w:p>
    <w:p w14:paraId="259AEFC6" w14:textId="48D12AC7" w:rsidR="00C5222C" w:rsidRDefault="00C5222C" w:rsidP="00A31AD5">
      <w:pPr>
        <w:spacing w:line="276" w:lineRule="auto"/>
        <w:jc w:val="both"/>
      </w:pPr>
      <w:r>
        <w:t>Odpady lze také tepelně zpracovat, přičemž se získá energie.</w:t>
      </w:r>
    </w:p>
    <w:p w14:paraId="549538D0" w14:textId="77777777" w:rsidR="00FF368F" w:rsidRDefault="00FF368F" w:rsidP="00A31AD5">
      <w:pPr>
        <w:spacing w:line="276" w:lineRule="auto"/>
        <w:jc w:val="both"/>
      </w:pPr>
    </w:p>
    <w:p w14:paraId="7BB1772C" w14:textId="6235DD9A" w:rsidR="00FF368F" w:rsidRDefault="00FF368F" w:rsidP="00A31AD5">
      <w:pPr>
        <w:spacing w:line="276" w:lineRule="auto"/>
        <w:jc w:val="both"/>
      </w:pPr>
      <w:r>
        <w:t>KOMPOSTOVÁNÍ</w:t>
      </w:r>
    </w:p>
    <w:p w14:paraId="45C43B81" w14:textId="20FD60BE" w:rsidR="00FF368F" w:rsidRDefault="00FF368F" w:rsidP="00A31AD5">
      <w:pPr>
        <w:spacing w:line="276" w:lineRule="auto"/>
        <w:jc w:val="both"/>
      </w:pPr>
      <w:r>
        <w:t>Aerobní fermentační proces z organických odpadů k ničení patogenní organismů a k výrobě organického hnojiva.</w:t>
      </w:r>
    </w:p>
    <w:p w14:paraId="5FE785CF" w14:textId="77777777" w:rsidR="002A7ED7" w:rsidRDefault="002A7ED7" w:rsidP="00A31AD5">
      <w:pPr>
        <w:spacing w:line="276" w:lineRule="auto"/>
        <w:jc w:val="both"/>
      </w:pPr>
    </w:p>
    <w:p w14:paraId="500535BB" w14:textId="44BC166A" w:rsidR="002A7ED7" w:rsidRDefault="002A7ED7" w:rsidP="00A31AD5">
      <w:pPr>
        <w:spacing w:line="276" w:lineRule="auto"/>
        <w:jc w:val="both"/>
      </w:pPr>
      <w:r>
        <w:t>BIOPLYN</w:t>
      </w:r>
    </w:p>
    <w:p w14:paraId="72EB3779" w14:textId="054727D4" w:rsidR="002A7ED7" w:rsidRDefault="002A7ED7" w:rsidP="00A31AD5">
      <w:pPr>
        <w:spacing w:line="276" w:lineRule="auto"/>
        <w:jc w:val="both"/>
      </w:pPr>
      <w:r>
        <w:t>Při odstraňování odpadů můžeme anaerobním procesem získat obnovitelný energetický zdroj bioplyn</w:t>
      </w:r>
    </w:p>
    <w:p w14:paraId="15CF9C3A" w14:textId="77777777" w:rsidR="002A7ED7" w:rsidRDefault="002A7ED7" w:rsidP="00A31AD5">
      <w:pPr>
        <w:spacing w:line="276" w:lineRule="auto"/>
        <w:jc w:val="both"/>
      </w:pPr>
    </w:p>
    <w:p w14:paraId="58A916FD" w14:textId="37FA114A" w:rsidR="002A7ED7" w:rsidRDefault="002A7ED7" w:rsidP="002A7ED7">
      <w:pPr>
        <w:pStyle w:val="Odstavecseseznamem"/>
        <w:numPr>
          <w:ilvl w:val="0"/>
          <w:numId w:val="3"/>
        </w:numPr>
        <w:spacing w:line="276" w:lineRule="auto"/>
        <w:jc w:val="both"/>
      </w:pPr>
      <w:r>
        <w:t>SLIDE</w:t>
      </w:r>
    </w:p>
    <w:p w14:paraId="7E31FE86" w14:textId="430BEDEF" w:rsidR="003127EA" w:rsidRDefault="002A7ED7" w:rsidP="00A31AD5">
      <w:pPr>
        <w:spacing w:line="276" w:lineRule="auto"/>
        <w:jc w:val="both"/>
      </w:pPr>
      <w:r w:rsidRPr="002A7ED7">
        <w:rPr>
          <w:i/>
        </w:rPr>
        <w:t>PŘEČTI</w:t>
      </w:r>
    </w:p>
    <w:p w14:paraId="6C93F91A" w14:textId="77777777" w:rsidR="00844114" w:rsidRDefault="00844114" w:rsidP="00A31AD5">
      <w:pPr>
        <w:spacing w:line="276" w:lineRule="auto"/>
        <w:jc w:val="both"/>
      </w:pPr>
    </w:p>
    <w:p w14:paraId="03C8569B" w14:textId="20B50AAA" w:rsidR="00844114" w:rsidRDefault="00844114" w:rsidP="00844114">
      <w:pPr>
        <w:pStyle w:val="Odstavecseseznamem"/>
        <w:numPr>
          <w:ilvl w:val="0"/>
          <w:numId w:val="3"/>
        </w:numPr>
        <w:spacing w:line="276" w:lineRule="auto"/>
        <w:jc w:val="both"/>
      </w:pPr>
      <w:r>
        <w:t>SLIDE</w:t>
      </w:r>
    </w:p>
    <w:p w14:paraId="1795C575" w14:textId="7A09CBC5" w:rsidR="008C1292" w:rsidRDefault="008C1292" w:rsidP="008C1292">
      <w:pPr>
        <w:spacing w:line="276" w:lineRule="auto"/>
        <w:jc w:val="both"/>
      </w:pPr>
      <w:r>
        <w:t xml:space="preserve">Kovbojská a kosmická ekonomika jsou teorie pojetí zdrojů na planetě zemi podle profesora z Michiganské univerzity </w:t>
      </w:r>
      <w:r w:rsidRPr="008C1292">
        <w:t xml:space="preserve">Kenneth </w:t>
      </w:r>
      <w:proofErr w:type="spellStart"/>
      <w:r w:rsidRPr="008C1292">
        <w:t>Boulding</w:t>
      </w:r>
      <w:proofErr w:type="spellEnd"/>
      <w:r>
        <w:t>.</w:t>
      </w:r>
    </w:p>
    <w:p w14:paraId="1D66564F" w14:textId="77777777" w:rsidR="008C1292" w:rsidRDefault="008C1292" w:rsidP="008C1292">
      <w:pPr>
        <w:spacing w:line="276" w:lineRule="auto"/>
        <w:jc w:val="both"/>
      </w:pPr>
    </w:p>
    <w:p w14:paraId="64DB31CF" w14:textId="43BB982F" w:rsidR="008C1292" w:rsidRDefault="008C1292" w:rsidP="008C1292">
      <w:pPr>
        <w:spacing w:line="276" w:lineRule="auto"/>
        <w:jc w:val="both"/>
      </w:pPr>
      <w:r>
        <w:t>Kovbojská ekonomika je založená na otevřené ekonomice s neomezenými zdroji, spotřebu a produkci chápe jako dobrou věc, úspěch je měřen v HDP.</w:t>
      </w:r>
    </w:p>
    <w:p w14:paraId="0ECA2C8A" w14:textId="77777777" w:rsidR="008C1292" w:rsidRDefault="008C1292" w:rsidP="008C1292">
      <w:pPr>
        <w:spacing w:line="276" w:lineRule="auto"/>
        <w:jc w:val="both"/>
      </w:pPr>
    </w:p>
    <w:p w14:paraId="7D1B63AD" w14:textId="27B13AEC" w:rsidR="008C1292" w:rsidRDefault="008C1292" w:rsidP="008C1292">
      <w:pPr>
        <w:spacing w:line="276" w:lineRule="auto"/>
        <w:jc w:val="both"/>
      </w:pPr>
      <w:r>
        <w:t>Kosmická ekonomika (ekonomie kosmické lodi) je naproti tomu založená na uzavřené ekonomice, limitech těžby a znečištění, potřebě recyklace materiálu, minimalizaci HDP.</w:t>
      </w:r>
    </w:p>
    <w:p w14:paraId="5531807A" w14:textId="552E4587" w:rsidR="00866FCF" w:rsidRDefault="00866FCF" w:rsidP="00866FCF">
      <w:pPr>
        <w:spacing w:line="276" w:lineRule="auto"/>
        <w:jc w:val="both"/>
      </w:pPr>
    </w:p>
    <w:p w14:paraId="6B2E250E" w14:textId="64508232" w:rsidR="008C1292" w:rsidRDefault="008C1292" w:rsidP="00866FCF">
      <w:pPr>
        <w:spacing w:line="276" w:lineRule="auto"/>
        <w:jc w:val="both"/>
      </w:pPr>
      <w:r>
        <w:t>Metafora pro to, jakou ekonomiku si chceme zvolit a jaká je vůbec reálná.</w:t>
      </w:r>
    </w:p>
    <w:sectPr w:rsidR="008C1292" w:rsidSect="00B47A8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97AA6"/>
    <w:multiLevelType w:val="hybridMultilevel"/>
    <w:tmpl w:val="032AE094"/>
    <w:lvl w:ilvl="0" w:tplc="F1C4781A">
      <w:start w:val="9"/>
      <w:numFmt w:val="bullet"/>
      <w:lvlText w:val="-"/>
      <w:lvlJc w:val="left"/>
      <w:pPr>
        <w:ind w:left="460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0" w:hanging="360"/>
      </w:pPr>
      <w:rPr>
        <w:rFonts w:ascii="Wingdings" w:hAnsi="Wingdings" w:hint="default"/>
      </w:rPr>
    </w:lvl>
  </w:abstractNum>
  <w:abstractNum w:abstractNumId="1" w15:restartNumberingAfterBreak="0">
    <w:nsid w:val="2CE918E6"/>
    <w:multiLevelType w:val="hybridMultilevel"/>
    <w:tmpl w:val="EF5E89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C59E6"/>
    <w:multiLevelType w:val="hybridMultilevel"/>
    <w:tmpl w:val="DFFAFFB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B36C2"/>
    <w:multiLevelType w:val="hybridMultilevel"/>
    <w:tmpl w:val="628E5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67D2D"/>
    <w:multiLevelType w:val="hybridMultilevel"/>
    <w:tmpl w:val="DFFAFFB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6C4"/>
    <w:rsid w:val="0000661B"/>
    <w:rsid w:val="000F5A43"/>
    <w:rsid w:val="00141FB1"/>
    <w:rsid w:val="001B24DB"/>
    <w:rsid w:val="00227B6A"/>
    <w:rsid w:val="00267258"/>
    <w:rsid w:val="00282E9D"/>
    <w:rsid w:val="002A7ED7"/>
    <w:rsid w:val="002E6472"/>
    <w:rsid w:val="003127EA"/>
    <w:rsid w:val="00326F2A"/>
    <w:rsid w:val="003B4F99"/>
    <w:rsid w:val="003D5EEE"/>
    <w:rsid w:val="00412622"/>
    <w:rsid w:val="0041574A"/>
    <w:rsid w:val="004F56C4"/>
    <w:rsid w:val="00575E56"/>
    <w:rsid w:val="00656775"/>
    <w:rsid w:val="00723FF8"/>
    <w:rsid w:val="00736BE3"/>
    <w:rsid w:val="00750698"/>
    <w:rsid w:val="00782141"/>
    <w:rsid w:val="007951DC"/>
    <w:rsid w:val="007B33F3"/>
    <w:rsid w:val="007C549B"/>
    <w:rsid w:val="007D3163"/>
    <w:rsid w:val="007E09AD"/>
    <w:rsid w:val="00844114"/>
    <w:rsid w:val="008642F9"/>
    <w:rsid w:val="00866FCF"/>
    <w:rsid w:val="00872E92"/>
    <w:rsid w:val="008867A0"/>
    <w:rsid w:val="008C1292"/>
    <w:rsid w:val="008C7BD4"/>
    <w:rsid w:val="00934020"/>
    <w:rsid w:val="009854E3"/>
    <w:rsid w:val="009A0C6E"/>
    <w:rsid w:val="009A50EB"/>
    <w:rsid w:val="00A31AD5"/>
    <w:rsid w:val="00B27EE1"/>
    <w:rsid w:val="00B4707C"/>
    <w:rsid w:val="00B97BA6"/>
    <w:rsid w:val="00C05B1A"/>
    <w:rsid w:val="00C5222C"/>
    <w:rsid w:val="00CA103B"/>
    <w:rsid w:val="00CE2477"/>
    <w:rsid w:val="00DB0370"/>
    <w:rsid w:val="00DC0ECE"/>
    <w:rsid w:val="00E3004D"/>
    <w:rsid w:val="00EC5B37"/>
    <w:rsid w:val="00EF21E3"/>
    <w:rsid w:val="00F22C84"/>
    <w:rsid w:val="00F30BA7"/>
    <w:rsid w:val="00F37C83"/>
    <w:rsid w:val="00FF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23D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5E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27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4695</Characters>
  <Application>Microsoft Office Word</Application>
  <DocSecurity>0</DocSecurity>
  <Lines>39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MU</Company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Dana Křivánková</cp:lastModifiedBy>
  <cp:revision>2</cp:revision>
  <dcterms:created xsi:type="dcterms:W3CDTF">2016-12-09T11:30:00Z</dcterms:created>
  <dcterms:modified xsi:type="dcterms:W3CDTF">2016-12-09T11:30:00Z</dcterms:modified>
</cp:coreProperties>
</file>