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90D" w:rsidRDefault="0061158F" w:rsidP="005625E4">
      <w:pPr>
        <w:pStyle w:val="Normlnweb"/>
        <w:jc w:val="both"/>
        <w:rPr>
          <w:color w:val="000000"/>
        </w:rPr>
      </w:pPr>
      <w:r>
        <w:rPr>
          <w:color w:val="000000"/>
        </w:rPr>
        <w:t xml:space="preserve">Program předmětu Náboženství a víra v demokratickém právním státě </w:t>
      </w:r>
      <w:r w:rsidR="0042427C">
        <w:rPr>
          <w:color w:val="000000"/>
        </w:rPr>
        <w:t>2018</w:t>
      </w:r>
    </w:p>
    <w:p w:rsidR="0098090D" w:rsidRDefault="0098090D" w:rsidP="005625E4">
      <w:pPr>
        <w:pStyle w:val="Normlnweb"/>
        <w:jc w:val="both"/>
        <w:rPr>
          <w:color w:val="000000"/>
        </w:rPr>
      </w:pPr>
      <w:r>
        <w:rPr>
          <w:color w:val="000000"/>
        </w:rPr>
        <w:t>Pondělí v 8 – 9.30 místnost 208</w:t>
      </w:r>
    </w:p>
    <w:p w:rsidR="0061158F" w:rsidRDefault="0061158F" w:rsidP="005625E4">
      <w:pPr>
        <w:pStyle w:val="Normlnweb"/>
        <w:jc w:val="both"/>
        <w:rPr>
          <w:color w:val="000000"/>
        </w:rPr>
      </w:pPr>
    </w:p>
    <w:p w:rsidR="005625E4" w:rsidRDefault="00731CF1" w:rsidP="005625E4">
      <w:pPr>
        <w:pStyle w:val="Normlnweb"/>
        <w:jc w:val="both"/>
      </w:pPr>
      <w:r>
        <w:rPr>
          <w:color w:val="000000"/>
        </w:rPr>
        <w:t>26</w:t>
      </w:r>
      <w:r w:rsidR="005625E4">
        <w:rPr>
          <w:color w:val="000000"/>
        </w:rPr>
        <w:t xml:space="preserve">.2. Kateřina Šimáčková - Úvodní přednáška </w:t>
      </w:r>
    </w:p>
    <w:p w:rsidR="005625E4" w:rsidRDefault="00731CF1" w:rsidP="005625E4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</w:t>
      </w:r>
      <w:r w:rsidR="005625E4">
        <w:rPr>
          <w:color w:val="000000"/>
        </w:rPr>
        <w:t xml:space="preserve">. 3. Kateřina Šimáčková – Náboženské symboly ve veřejném prostoru </w:t>
      </w:r>
    </w:p>
    <w:p w:rsidR="0042427C" w:rsidRDefault="0042427C" w:rsidP="0042427C">
      <w:pPr>
        <w:pStyle w:val="Normlnweb"/>
        <w:spacing w:before="0" w:beforeAutospacing="0" w:after="0" w:afterAutospacing="0"/>
        <w:jc w:val="both"/>
        <w:rPr>
          <w:rFonts w:ascii="Calibri" w:hAnsi="Calibri"/>
          <w:i/>
          <w:color w:val="000000"/>
        </w:rPr>
      </w:pPr>
    </w:p>
    <w:p w:rsidR="0042427C" w:rsidRDefault="00DC14C8" w:rsidP="0042427C">
      <w:pPr>
        <w:pStyle w:val="Normlnweb"/>
        <w:spacing w:before="0" w:beforeAutospacing="0" w:after="0" w:afterAutospacing="0"/>
        <w:jc w:val="both"/>
      </w:pPr>
      <w:r>
        <w:rPr>
          <w:rFonts w:ascii="Calibri" w:hAnsi="Calibri"/>
          <w:i/>
          <w:color w:val="000000"/>
        </w:rPr>
        <w:t>12.3.</w:t>
      </w:r>
      <w:r w:rsidR="0061158F" w:rsidRPr="00731CF1">
        <w:rPr>
          <w:rFonts w:ascii="Calibri" w:hAnsi="Calibri"/>
          <w:i/>
          <w:color w:val="000000"/>
        </w:rPr>
        <w:t xml:space="preserve"> </w:t>
      </w:r>
      <w:r w:rsidR="0042427C">
        <w:rPr>
          <w:color w:val="000000"/>
        </w:rPr>
        <w:t>Kateřina Šimáčková – Muslimské šátky v Evropě</w:t>
      </w:r>
    </w:p>
    <w:p w:rsidR="0042427C" w:rsidRDefault="0042427C" w:rsidP="0042427C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42427C" w:rsidRPr="00731CF1" w:rsidRDefault="00DC14C8" w:rsidP="0042427C">
      <w:pPr>
        <w:pStyle w:val="Normlnweb"/>
        <w:spacing w:before="0" w:beforeAutospacing="0" w:after="0" w:afterAutospacing="0"/>
        <w:jc w:val="both"/>
        <w:rPr>
          <w:i/>
        </w:rPr>
      </w:pPr>
      <w:r>
        <w:rPr>
          <w:rFonts w:ascii="Calibri" w:hAnsi="Calibri"/>
          <w:i/>
          <w:color w:val="000000"/>
        </w:rPr>
        <w:t>19.3.</w:t>
      </w:r>
      <w:r w:rsidR="0042427C">
        <w:rPr>
          <w:rFonts w:ascii="Calibri" w:hAnsi="Calibri"/>
          <w:i/>
          <w:color w:val="000000"/>
        </w:rPr>
        <w:t xml:space="preserve"> </w:t>
      </w:r>
      <w:r w:rsidR="0042427C" w:rsidRPr="00731CF1">
        <w:rPr>
          <w:i/>
          <w:color w:val="000000"/>
        </w:rPr>
        <w:t xml:space="preserve">Dita Kučerová - Postavení ženy v hlavních náboženských směrech </w:t>
      </w:r>
    </w:p>
    <w:p w:rsidR="00FC2323" w:rsidRPr="00731CF1" w:rsidRDefault="00DC14C8" w:rsidP="00FC2323">
      <w:pPr>
        <w:pStyle w:val="Normlnweb"/>
        <w:rPr>
          <w:rFonts w:ascii="Calibri" w:hAnsi="Calibri"/>
          <w:i/>
          <w:color w:val="000000"/>
        </w:rPr>
      </w:pPr>
      <w:r>
        <w:rPr>
          <w:rFonts w:ascii="Calibri" w:hAnsi="Calibri"/>
          <w:i/>
          <w:color w:val="000000"/>
        </w:rPr>
        <w:t>26</w:t>
      </w:r>
      <w:r w:rsidR="00FC2323" w:rsidRPr="00731CF1">
        <w:rPr>
          <w:rFonts w:ascii="Calibri" w:hAnsi="Calibri"/>
          <w:i/>
          <w:color w:val="000000"/>
        </w:rPr>
        <w:t xml:space="preserve">.3. </w:t>
      </w:r>
      <w:r w:rsidR="00FC2323" w:rsidRPr="00731CF1">
        <w:rPr>
          <w:i/>
          <w:color w:val="000000"/>
        </w:rPr>
        <w:t>Petr Jäger</w:t>
      </w:r>
      <w:r w:rsidR="0061158F" w:rsidRPr="00731CF1">
        <w:rPr>
          <w:i/>
          <w:color w:val="000000"/>
        </w:rPr>
        <w:t xml:space="preserve"> -</w:t>
      </w:r>
      <w:r w:rsidR="00FC2323" w:rsidRPr="00731CF1">
        <w:rPr>
          <w:rFonts w:ascii="Calibri" w:hAnsi="Calibri"/>
          <w:i/>
          <w:color w:val="000000"/>
        </w:rPr>
        <w:t xml:space="preserve">  </w:t>
      </w:r>
      <w:r>
        <w:rPr>
          <w:rFonts w:asciiTheme="minorHAnsi" w:hAnsiTheme="minorHAnsi" w:cstheme="minorBidi"/>
          <w:i/>
          <w:color w:val="000000"/>
          <w:sz w:val="22"/>
          <w:szCs w:val="22"/>
          <w:lang w:eastAsia="en-US"/>
        </w:rPr>
        <w:t>N</w:t>
      </w:r>
      <w:r w:rsidRPr="00731CF1">
        <w:rPr>
          <w:rFonts w:asciiTheme="minorHAnsi" w:hAnsiTheme="minorHAnsi" w:cstheme="minorBidi"/>
          <w:i/>
          <w:color w:val="000000"/>
          <w:sz w:val="22"/>
          <w:szCs w:val="22"/>
          <w:lang w:eastAsia="en-US"/>
        </w:rPr>
        <w:t>áboženská neutralita státu</w:t>
      </w:r>
      <w:r w:rsidRPr="00731CF1">
        <w:rPr>
          <w:rFonts w:ascii="Calibri" w:hAnsi="Calibri"/>
          <w:i/>
          <w:color w:val="000000"/>
        </w:rPr>
        <w:t xml:space="preserve"> </w:t>
      </w:r>
    </w:p>
    <w:p w:rsidR="00C40E23" w:rsidRPr="00731CF1" w:rsidRDefault="00DC14C8" w:rsidP="00C40E23">
      <w:pPr>
        <w:pStyle w:val="Normlnweb"/>
        <w:spacing w:before="0" w:beforeAutospacing="0" w:after="0" w:afterAutospacing="0"/>
        <w:jc w:val="both"/>
        <w:rPr>
          <w:i/>
        </w:rPr>
      </w:pPr>
      <w:r>
        <w:rPr>
          <w:i/>
          <w:color w:val="000000"/>
        </w:rPr>
        <w:t>9</w:t>
      </w:r>
      <w:r w:rsidR="005625E4" w:rsidRPr="00731CF1">
        <w:rPr>
          <w:i/>
          <w:color w:val="000000"/>
        </w:rPr>
        <w:t>.4.</w:t>
      </w:r>
      <w:r w:rsidR="00C40E23" w:rsidRPr="00731CF1">
        <w:rPr>
          <w:i/>
          <w:color w:val="000000"/>
        </w:rPr>
        <w:t xml:space="preserve"> Jan Potměšil – Úvod do islámského práva</w:t>
      </w:r>
      <w:r w:rsidR="00D74994" w:rsidRPr="00D74994">
        <w:t xml:space="preserve"> </w:t>
      </w:r>
      <w:r w:rsidR="00D74994">
        <w:t>a jeho prameny</w:t>
      </w:r>
    </w:p>
    <w:p w:rsidR="00C40E23" w:rsidRPr="00731CF1" w:rsidRDefault="00C40E23" w:rsidP="00C40E23">
      <w:pPr>
        <w:pStyle w:val="Normlnweb"/>
        <w:spacing w:before="0" w:beforeAutospacing="0" w:after="0" w:afterAutospacing="0"/>
        <w:ind w:left="360"/>
        <w:jc w:val="both"/>
        <w:rPr>
          <w:i/>
        </w:rPr>
      </w:pPr>
      <w:r w:rsidRPr="00731CF1">
        <w:rPr>
          <w:i/>
          <w:color w:val="000000"/>
        </w:rPr>
        <w:t> </w:t>
      </w:r>
    </w:p>
    <w:p w:rsidR="0042427C" w:rsidRPr="00731CF1" w:rsidRDefault="00DC14C8" w:rsidP="0042427C">
      <w:pPr>
        <w:pStyle w:val="Normlnweb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16.4.</w:t>
      </w:r>
      <w:r w:rsidR="0042427C" w:rsidRPr="0042427C">
        <w:rPr>
          <w:i/>
          <w:color w:val="000000"/>
        </w:rPr>
        <w:t xml:space="preserve"> </w:t>
      </w:r>
      <w:r w:rsidR="0042427C" w:rsidRPr="00731CF1">
        <w:rPr>
          <w:i/>
          <w:color w:val="000000"/>
        </w:rPr>
        <w:t xml:space="preserve">Kateřina Šimáčková – </w:t>
      </w:r>
      <w:r w:rsidR="0042427C">
        <w:rPr>
          <w:i/>
          <w:color w:val="000000"/>
        </w:rPr>
        <w:t xml:space="preserve">Svoboda vyznání a </w:t>
      </w:r>
      <w:r w:rsidR="00BA4199">
        <w:rPr>
          <w:i/>
          <w:color w:val="000000"/>
        </w:rPr>
        <w:t>výhrada svědomí.</w:t>
      </w:r>
    </w:p>
    <w:p w:rsidR="005625E4" w:rsidRDefault="005625E4" w:rsidP="005625E4">
      <w:pPr>
        <w:pStyle w:val="Normlnweb"/>
        <w:spacing w:before="0" w:beforeAutospacing="0" w:after="0" w:afterAutospacing="0"/>
        <w:jc w:val="both"/>
        <w:rPr>
          <w:i/>
          <w:color w:val="000000"/>
        </w:rPr>
      </w:pPr>
    </w:p>
    <w:p w:rsidR="00D74994" w:rsidRDefault="00D74994" w:rsidP="00D74994">
      <w:pPr>
        <w:spacing w:after="240"/>
      </w:pPr>
      <w:r>
        <w:rPr>
          <w:i/>
          <w:color w:val="000000"/>
        </w:rPr>
        <w:t>23</w:t>
      </w:r>
      <w:r w:rsidR="005625E4" w:rsidRPr="00731CF1">
        <w:rPr>
          <w:i/>
          <w:color w:val="000000"/>
        </w:rPr>
        <w:t xml:space="preserve">. 4. </w:t>
      </w:r>
      <w:r w:rsidR="00C40E23" w:rsidRPr="00731CF1">
        <w:rPr>
          <w:i/>
          <w:color w:val="000000"/>
        </w:rPr>
        <w:t xml:space="preserve">Jan Potměšil – Islámské právo </w:t>
      </w:r>
      <w:r>
        <w:rPr>
          <w:i/>
          <w:color w:val="000000"/>
        </w:rPr>
        <w:t xml:space="preserve">- </w:t>
      </w:r>
      <w:r>
        <w:t>Odvětví a normy islámského práva.</w:t>
      </w:r>
    </w:p>
    <w:p w:rsidR="0042427C" w:rsidRPr="00731CF1" w:rsidRDefault="00DC14C8" w:rsidP="0042427C">
      <w:pPr>
        <w:pStyle w:val="Normlnweb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30.4.</w:t>
      </w:r>
      <w:r w:rsidR="0042427C">
        <w:rPr>
          <w:i/>
          <w:color w:val="000000"/>
        </w:rPr>
        <w:t xml:space="preserve"> Kateřina Šimáčková - </w:t>
      </w:r>
      <w:r w:rsidR="0042427C" w:rsidRPr="00731CF1">
        <w:rPr>
          <w:i/>
          <w:color w:val="000000"/>
        </w:rPr>
        <w:t>Výhrada svědomí a očkování. Komu patří děti a kdo je před kým chrání?</w:t>
      </w:r>
    </w:p>
    <w:p w:rsidR="0042427C" w:rsidRDefault="0042427C" w:rsidP="005625E4">
      <w:pPr>
        <w:pStyle w:val="Normlnweb"/>
        <w:spacing w:before="0" w:beforeAutospacing="0" w:after="0" w:afterAutospacing="0"/>
        <w:jc w:val="both"/>
        <w:rPr>
          <w:i/>
          <w:color w:val="000000"/>
        </w:rPr>
      </w:pPr>
    </w:p>
    <w:p w:rsidR="00DC14C8" w:rsidRPr="00731CF1" w:rsidRDefault="00DC14C8" w:rsidP="005625E4">
      <w:pPr>
        <w:pStyle w:val="Normlnweb"/>
        <w:spacing w:before="0" w:beforeAutospacing="0" w:after="0" w:afterAutospacing="0"/>
        <w:jc w:val="both"/>
        <w:rPr>
          <w:i/>
          <w:color w:val="000000"/>
        </w:rPr>
      </w:pPr>
      <w:proofErr w:type="gramStart"/>
      <w:r>
        <w:rPr>
          <w:i/>
          <w:color w:val="000000"/>
        </w:rPr>
        <w:t>7.5</w:t>
      </w:r>
      <w:proofErr w:type="gramEnd"/>
      <w:r>
        <w:rPr>
          <w:i/>
          <w:color w:val="000000"/>
        </w:rPr>
        <w:t>.</w:t>
      </w:r>
      <w:r w:rsidR="00BA4199">
        <w:rPr>
          <w:i/>
          <w:color w:val="000000"/>
        </w:rPr>
        <w:t xml:space="preserve"> ??? host v jednání </w:t>
      </w:r>
      <w:bookmarkStart w:id="0" w:name="_GoBack"/>
      <w:bookmarkEnd w:id="0"/>
    </w:p>
    <w:p w:rsidR="005625E4" w:rsidRDefault="005625E4" w:rsidP="005625E4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731CF1" w:rsidRDefault="00731CF1" w:rsidP="00C13171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14</w:t>
      </w:r>
      <w:r w:rsidR="005625E4">
        <w:rPr>
          <w:color w:val="000000"/>
        </w:rPr>
        <w:t xml:space="preserve">.5. </w:t>
      </w:r>
      <w:r>
        <w:rPr>
          <w:color w:val="000000"/>
        </w:rPr>
        <w:t xml:space="preserve">Marek Čejka – Židovské a izraelské právo </w:t>
      </w:r>
    </w:p>
    <w:p w:rsidR="00731CF1" w:rsidRDefault="00731CF1" w:rsidP="00C13171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731CF1" w:rsidRDefault="00731CF1" w:rsidP="00C13171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5625E4" w:rsidRDefault="005625E4" w:rsidP="005625E4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5625E4" w:rsidRDefault="005625E4" w:rsidP="005625E4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5625E4" w:rsidRDefault="005625E4"/>
    <w:sectPr w:rsidR="0056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E4"/>
    <w:rsid w:val="00027027"/>
    <w:rsid w:val="000A0C1C"/>
    <w:rsid w:val="00137BC3"/>
    <w:rsid w:val="001E738B"/>
    <w:rsid w:val="0042427C"/>
    <w:rsid w:val="005625E4"/>
    <w:rsid w:val="0061158F"/>
    <w:rsid w:val="00731CF1"/>
    <w:rsid w:val="0098090D"/>
    <w:rsid w:val="00BA4199"/>
    <w:rsid w:val="00C07D61"/>
    <w:rsid w:val="00C13171"/>
    <w:rsid w:val="00C40E23"/>
    <w:rsid w:val="00D74994"/>
    <w:rsid w:val="00DC14C8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7CEAF-A967-4C0C-BD72-B1D0604F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2776"/>
                            <w:left w:val="single" w:sz="6" w:space="0" w:color="002776"/>
                            <w:bottom w:val="single" w:sz="12" w:space="4" w:color="002776"/>
                            <w:right w:val="single" w:sz="6" w:space="0" w:color="002776"/>
                          </w:divBdr>
                          <w:divsChild>
                            <w:div w:id="16704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Simackova Katerina</dc:creator>
  <cp:keywords/>
  <dc:description/>
  <cp:lastModifiedBy>Simackova Katerina</cp:lastModifiedBy>
  <cp:revision>2</cp:revision>
  <dcterms:created xsi:type="dcterms:W3CDTF">2018-01-26T11:27:00Z</dcterms:created>
  <dcterms:modified xsi:type="dcterms:W3CDTF">2018-01-26T11:27:00Z</dcterms:modified>
</cp:coreProperties>
</file>