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1" w:rsidRDefault="007629F1" w:rsidP="005F55FD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  <w:bookmarkStart w:id="0" w:name="_GoBack"/>
      <w:bookmarkEnd w:id="0"/>
    </w:p>
    <w:p w:rsidR="00276D57" w:rsidRDefault="00276D57" w:rsidP="005F55FD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</w:p>
    <w:p w:rsidR="005F55FD" w:rsidRPr="00391D73" w:rsidRDefault="00391D73" w:rsidP="005F55FD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  <w:r w:rsidRPr="00391D73">
        <w:rPr>
          <w:rFonts w:cs="Arial"/>
          <w:b/>
          <w:sz w:val="24"/>
          <w:szCs w:val="24"/>
          <w:lang w:val="en-US"/>
        </w:rPr>
        <w:t xml:space="preserve">Practice Courses Schedule at </w:t>
      </w:r>
      <w:r w:rsidR="005F55FD" w:rsidRPr="00391D73">
        <w:rPr>
          <w:rFonts w:cs="Arial"/>
          <w:b/>
          <w:sz w:val="24"/>
          <w:szCs w:val="24"/>
          <w:lang w:val="en-US"/>
        </w:rPr>
        <w:t>Department of Gynecology and Obstetrics</w:t>
      </w:r>
    </w:p>
    <w:p w:rsidR="005F55FD" w:rsidRPr="00164219" w:rsidRDefault="005F55FD" w:rsidP="005F55FD">
      <w:pPr>
        <w:pStyle w:val="Zkladntext2"/>
        <w:jc w:val="center"/>
        <w:rPr>
          <w:rFonts w:cs="Arial"/>
          <w:b/>
          <w:sz w:val="20"/>
          <w:lang w:val="en-US"/>
        </w:rPr>
      </w:pPr>
      <w:r w:rsidRPr="00164219">
        <w:rPr>
          <w:rFonts w:cs="Arial"/>
          <w:b/>
          <w:sz w:val="20"/>
          <w:lang w:val="en-US"/>
        </w:rPr>
        <w:t xml:space="preserve">Master´s degree program – 5th grade – General medicine </w:t>
      </w:r>
      <w:r w:rsidR="00391D73">
        <w:rPr>
          <w:rFonts w:cs="Arial"/>
          <w:b/>
          <w:sz w:val="20"/>
          <w:lang w:val="en-US"/>
        </w:rPr>
        <w:t>a</w:t>
      </w:r>
      <w:r w:rsidRPr="00164219">
        <w:rPr>
          <w:b/>
          <w:sz w:val="20"/>
          <w:lang w:val="en-US"/>
        </w:rPr>
        <w:t>VLPG0921c</w:t>
      </w:r>
    </w:p>
    <w:p w:rsidR="00391D73" w:rsidRDefault="00391D73" w:rsidP="00391D73">
      <w:pPr>
        <w:pStyle w:val="Zkladntext2"/>
        <w:jc w:val="center"/>
        <w:rPr>
          <w:rFonts w:cs="Arial"/>
          <w:b/>
          <w:sz w:val="20"/>
          <w:lang w:val="en-US"/>
        </w:rPr>
      </w:pPr>
      <w:r w:rsidRPr="00391D73">
        <w:rPr>
          <w:b/>
          <w:sz w:val="20"/>
          <w:lang w:val="en-US"/>
        </w:rPr>
        <w:t>Autumn</w:t>
      </w:r>
      <w:r w:rsidR="00FC709B" w:rsidRPr="00391D73">
        <w:rPr>
          <w:b/>
          <w:sz w:val="20"/>
          <w:lang w:val="en-US"/>
        </w:rPr>
        <w:t xml:space="preserve"> semester</w:t>
      </w:r>
      <w:r w:rsidRPr="00391D73"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 xml:space="preserve">- </w:t>
      </w:r>
      <w:r w:rsidRPr="00391D73">
        <w:rPr>
          <w:rFonts w:cs="Arial"/>
          <w:b/>
          <w:sz w:val="20"/>
          <w:lang w:val="en-US"/>
        </w:rPr>
        <w:t>academic year 201</w:t>
      </w:r>
      <w:r w:rsidR="00276D57">
        <w:rPr>
          <w:rFonts w:cs="Arial"/>
          <w:b/>
          <w:sz w:val="20"/>
          <w:lang w:val="en-US"/>
        </w:rPr>
        <w:t>9</w:t>
      </w:r>
      <w:r w:rsidRPr="00391D73">
        <w:rPr>
          <w:rFonts w:cs="Arial"/>
          <w:b/>
          <w:sz w:val="20"/>
          <w:lang w:val="en-US"/>
        </w:rPr>
        <w:t>/20</w:t>
      </w:r>
      <w:r w:rsidR="00276D57">
        <w:rPr>
          <w:rFonts w:cs="Arial"/>
          <w:b/>
          <w:sz w:val="20"/>
          <w:lang w:val="en-US"/>
        </w:rPr>
        <w:t>20</w:t>
      </w:r>
    </w:p>
    <w:p w:rsidR="00BE175F" w:rsidRPr="00391D73" w:rsidRDefault="00BE175F" w:rsidP="00391D73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5F55FD" w:rsidRPr="00391D73" w:rsidRDefault="00391D73" w:rsidP="005F55FD">
      <w:pPr>
        <w:pStyle w:val="Zkladntext2"/>
        <w:jc w:val="center"/>
        <w:rPr>
          <w:b/>
          <w:sz w:val="24"/>
          <w:lang w:val="en-US"/>
        </w:rPr>
      </w:pPr>
      <w:r w:rsidRPr="00391D73">
        <w:rPr>
          <w:b/>
          <w:sz w:val="24"/>
          <w:lang w:val="en-US"/>
        </w:rPr>
        <w:t>Teaching site „</w:t>
      </w:r>
      <w:proofErr w:type="spellStart"/>
      <w:r w:rsidRPr="00391D73">
        <w:rPr>
          <w:b/>
          <w:sz w:val="24"/>
          <w:lang w:val="en-US"/>
        </w:rPr>
        <w:t>Porodnice</w:t>
      </w:r>
      <w:proofErr w:type="spellEnd"/>
      <w:proofErr w:type="gramStart"/>
      <w:r w:rsidRPr="00391D73">
        <w:rPr>
          <w:b/>
          <w:sz w:val="24"/>
          <w:lang w:val="en-US"/>
        </w:rPr>
        <w:t>“ -</w:t>
      </w:r>
      <w:proofErr w:type="gramEnd"/>
      <w:r w:rsidRPr="00391D73">
        <w:rPr>
          <w:b/>
          <w:sz w:val="24"/>
          <w:lang w:val="en-US"/>
        </w:rPr>
        <w:t xml:space="preserve"> </w:t>
      </w:r>
      <w:proofErr w:type="spellStart"/>
      <w:r w:rsidRPr="00391D73">
        <w:rPr>
          <w:b/>
          <w:sz w:val="24"/>
          <w:lang w:val="en-US"/>
        </w:rPr>
        <w:t>xx</w:t>
      </w:r>
      <w:r w:rsidR="005F55FD" w:rsidRPr="00391D73">
        <w:rPr>
          <w:b/>
          <w:sz w:val="24"/>
          <w:lang w:val="en-US"/>
        </w:rPr>
        <w:t>.</w:t>
      </w:r>
      <w:r w:rsidR="00062BB8">
        <w:rPr>
          <w:b/>
          <w:sz w:val="24"/>
          <w:lang w:val="en-US"/>
        </w:rPr>
        <w:t>xx</w:t>
      </w:r>
      <w:proofErr w:type="spellEnd"/>
      <w:r w:rsidR="00F84963" w:rsidRPr="00391D73">
        <w:rPr>
          <w:b/>
          <w:sz w:val="24"/>
          <w:lang w:val="en-US"/>
        </w:rPr>
        <w:t>.</w:t>
      </w:r>
      <w:r w:rsidR="005F55FD" w:rsidRPr="00391D73">
        <w:rPr>
          <w:b/>
          <w:sz w:val="24"/>
          <w:lang w:val="en-US"/>
        </w:rPr>
        <w:t xml:space="preserve"> – </w:t>
      </w:r>
      <w:r w:rsidRPr="00391D73">
        <w:rPr>
          <w:b/>
          <w:sz w:val="24"/>
          <w:lang w:val="en-US"/>
        </w:rPr>
        <w:t>xx</w:t>
      </w:r>
      <w:r w:rsidR="00FC709B" w:rsidRPr="00391D73">
        <w:rPr>
          <w:b/>
          <w:sz w:val="24"/>
          <w:lang w:val="en-US"/>
        </w:rPr>
        <w:t>.</w:t>
      </w:r>
      <w:r w:rsidR="00062BB8">
        <w:rPr>
          <w:b/>
          <w:sz w:val="24"/>
          <w:lang w:val="en-US"/>
        </w:rPr>
        <w:t>xx</w:t>
      </w:r>
      <w:r w:rsidR="00FC709B" w:rsidRPr="00391D73">
        <w:rPr>
          <w:b/>
          <w:sz w:val="24"/>
          <w:lang w:val="en-US"/>
        </w:rPr>
        <w:t>.</w:t>
      </w:r>
      <w:r w:rsidR="005F55FD" w:rsidRPr="00391D73">
        <w:rPr>
          <w:b/>
          <w:sz w:val="24"/>
          <w:lang w:val="en-US"/>
        </w:rPr>
        <w:t>201</w:t>
      </w:r>
      <w:r w:rsidR="00062BB8">
        <w:rPr>
          <w:b/>
          <w:sz w:val="24"/>
          <w:lang w:val="en-US"/>
        </w:rPr>
        <w:t>x</w:t>
      </w:r>
      <w:r w:rsidRPr="00391D73">
        <w:rPr>
          <w:b/>
          <w:sz w:val="24"/>
          <w:lang w:val="en-US"/>
        </w:rPr>
        <w:t xml:space="preserve">, </w:t>
      </w:r>
      <w:r>
        <w:rPr>
          <w:b/>
          <w:sz w:val="24"/>
          <w:lang w:val="en-US"/>
        </w:rPr>
        <w:t>s</w:t>
      </w:r>
      <w:r w:rsidRPr="00391D73">
        <w:rPr>
          <w:b/>
          <w:sz w:val="24"/>
          <w:lang w:val="en-US"/>
        </w:rPr>
        <w:t>tudy group No. xx</w:t>
      </w:r>
    </w:p>
    <w:p w:rsidR="00391D73" w:rsidRPr="00391D73" w:rsidRDefault="00391D73" w:rsidP="005F55FD">
      <w:pPr>
        <w:pStyle w:val="Zkladntext2"/>
        <w:jc w:val="center"/>
        <w:rPr>
          <w:b/>
          <w:sz w:val="16"/>
          <w:lang w:val="en-US"/>
        </w:rPr>
      </w:pPr>
    </w:p>
    <w:p w:rsidR="00391D73" w:rsidRPr="00391D73" w:rsidRDefault="00391D73" w:rsidP="00391D73">
      <w:pPr>
        <w:pStyle w:val="Zkladntext2"/>
        <w:jc w:val="center"/>
        <w:rPr>
          <w:sz w:val="20"/>
          <w:lang w:val="en-US"/>
        </w:rPr>
      </w:pPr>
      <w:r w:rsidRPr="00391D73">
        <w:rPr>
          <w:sz w:val="20"/>
          <w:lang w:val="en-US"/>
        </w:rPr>
        <w:t xml:space="preserve">Lessons start </w:t>
      </w:r>
      <w:r w:rsidRPr="00391D73">
        <w:rPr>
          <w:b/>
          <w:sz w:val="20"/>
          <w:lang w:val="en-US"/>
        </w:rPr>
        <w:t>on Monday at 8 a.m</w:t>
      </w:r>
      <w:r w:rsidRPr="00391D73">
        <w:rPr>
          <w:sz w:val="20"/>
          <w:lang w:val="en-US"/>
        </w:rPr>
        <w:t>. in the lecture room of appropriate teaching site</w:t>
      </w:r>
    </w:p>
    <w:p w:rsidR="00391D73" w:rsidRDefault="00391D73" w:rsidP="00391D73">
      <w:pPr>
        <w:pStyle w:val="Zkladntext2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Credit test and credit granting </w:t>
      </w:r>
      <w:r w:rsidRPr="00391D73">
        <w:rPr>
          <w:sz w:val="20"/>
          <w:lang w:val="en-US"/>
        </w:rPr>
        <w:t>on Friday 12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a.m</w:t>
      </w:r>
      <w:proofErr w:type="spellEnd"/>
      <w:r>
        <w:rPr>
          <w:sz w:val="20"/>
          <w:lang w:val="en-US"/>
        </w:rPr>
        <w:t xml:space="preserve"> – </w:t>
      </w:r>
      <w:r w:rsidRPr="00391D73">
        <w:rPr>
          <w:sz w:val="20"/>
          <w:lang w:val="en-US"/>
        </w:rPr>
        <w:t>1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p.m</w:t>
      </w:r>
      <w:proofErr w:type="spellEnd"/>
    </w:p>
    <w:p w:rsidR="00391D73" w:rsidRPr="00391D73" w:rsidRDefault="00391D73" w:rsidP="00391D73">
      <w:pPr>
        <w:pStyle w:val="Zkladntext2"/>
        <w:jc w:val="center"/>
        <w:rPr>
          <w:sz w:val="20"/>
          <w:lang w:val="en-US"/>
        </w:rPr>
      </w:pPr>
      <w:proofErr w:type="gramStart"/>
      <w:r w:rsidRPr="00391D73">
        <w:rPr>
          <w:sz w:val="20"/>
          <w:lang w:val="en-US"/>
        </w:rPr>
        <w:t xml:space="preserve">Registration for afternoon practice via </w:t>
      </w:r>
      <w:r w:rsidRPr="00391D73">
        <w:rPr>
          <w:sz w:val="20"/>
          <w:u w:val="single"/>
          <w:lang w:val="en-US"/>
        </w:rPr>
        <w:t>is.muni.cz</w:t>
      </w:r>
      <w:r w:rsidRPr="00391D73">
        <w:rPr>
          <w:sz w:val="20"/>
          <w:lang w:val="en-US"/>
        </w:rPr>
        <w:t>, max.</w:t>
      </w:r>
      <w:proofErr w:type="gramEnd"/>
      <w:r w:rsidRPr="00391D73">
        <w:rPr>
          <w:sz w:val="20"/>
          <w:lang w:val="en-US"/>
        </w:rPr>
        <w:t xml:space="preserve"> 4 students per day</w:t>
      </w:r>
    </w:p>
    <w:p w:rsidR="00D93BA9" w:rsidRPr="005E1E8E" w:rsidRDefault="005E1E8E" w:rsidP="00D93BA9">
      <w:pPr>
        <w:pStyle w:val="Zkladntext2"/>
        <w:jc w:val="center"/>
        <w:rPr>
          <w:rFonts w:cs="Arial"/>
          <w:b/>
          <w:sz w:val="20"/>
          <w:lang w:val="en-US"/>
        </w:rPr>
      </w:pPr>
      <w:r w:rsidRPr="005E1E8E">
        <w:rPr>
          <w:rFonts w:cs="Arial"/>
          <w:b/>
          <w:sz w:val="20"/>
          <w:lang w:val="en-US"/>
        </w:rPr>
        <w:t xml:space="preserve">Bring own </w:t>
      </w:r>
      <w:r w:rsidR="00D93BA9" w:rsidRPr="005E1E8E">
        <w:rPr>
          <w:rFonts w:cs="Arial"/>
          <w:b/>
          <w:sz w:val="20"/>
          <w:lang w:val="en-US"/>
        </w:rPr>
        <w:t xml:space="preserve">white </w:t>
      </w:r>
      <w:r w:rsidR="00164219" w:rsidRPr="005E1E8E">
        <w:rPr>
          <w:rFonts w:cs="Arial"/>
          <w:b/>
          <w:sz w:val="20"/>
          <w:lang w:val="en-US"/>
        </w:rPr>
        <w:t>clothes</w:t>
      </w:r>
      <w:r w:rsidR="007629F1">
        <w:rPr>
          <w:rFonts w:cs="Arial"/>
          <w:b/>
          <w:sz w:val="20"/>
          <w:lang w:val="en-US"/>
        </w:rPr>
        <w:t xml:space="preserve"> </w:t>
      </w:r>
      <w:r w:rsidRPr="005E1E8E">
        <w:rPr>
          <w:rFonts w:cs="Arial"/>
          <w:b/>
          <w:sz w:val="20"/>
          <w:lang w:val="en-US"/>
        </w:rPr>
        <w:t>(</w:t>
      </w:r>
      <w:r w:rsidR="00D93BA9" w:rsidRPr="005E1E8E">
        <w:rPr>
          <w:rFonts w:cs="Arial"/>
          <w:b/>
          <w:sz w:val="20"/>
          <w:lang w:val="en-US"/>
        </w:rPr>
        <w:t>shirt and pants</w:t>
      </w:r>
      <w:r w:rsidRPr="005E1E8E">
        <w:rPr>
          <w:rFonts w:cs="Arial"/>
          <w:b/>
          <w:sz w:val="20"/>
          <w:lang w:val="en-US"/>
        </w:rPr>
        <w:t xml:space="preserve">), white inner </w:t>
      </w:r>
      <w:r w:rsidR="00D93BA9" w:rsidRPr="005E1E8E">
        <w:rPr>
          <w:rFonts w:cs="Arial"/>
          <w:b/>
          <w:sz w:val="20"/>
          <w:lang w:val="en-US"/>
        </w:rPr>
        <w:t xml:space="preserve">shoes, </w:t>
      </w:r>
      <w:r w:rsidR="007629F1">
        <w:rPr>
          <w:rFonts w:cs="Arial"/>
          <w:b/>
          <w:sz w:val="20"/>
          <w:lang w:val="en-US"/>
        </w:rPr>
        <w:t xml:space="preserve">cabinet </w:t>
      </w:r>
      <w:r w:rsidR="00D93BA9" w:rsidRPr="005E1E8E">
        <w:rPr>
          <w:rFonts w:cs="Arial"/>
          <w:b/>
          <w:sz w:val="20"/>
          <w:lang w:val="en-US"/>
        </w:rPr>
        <w:t>pad lock, name tag</w:t>
      </w:r>
    </w:p>
    <w:p w:rsidR="00A2123C" w:rsidRPr="008770B9" w:rsidRDefault="00A2123C" w:rsidP="00D93BA9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D93BA9" w:rsidRPr="008770B9" w:rsidRDefault="00164219" w:rsidP="00D93BA9">
      <w:pPr>
        <w:pStyle w:val="Zkladntext2"/>
        <w:jc w:val="center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>Everyday schedule timeline</w:t>
      </w:r>
      <w:r w:rsidR="00D93BA9" w:rsidRPr="008770B9">
        <w:rPr>
          <w:rFonts w:cs="Arial"/>
          <w:b/>
          <w:sz w:val="20"/>
          <w:lang w:val="en-U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4569"/>
        <w:gridCol w:w="2443"/>
      </w:tblGrid>
      <w:tr w:rsidR="00D93BA9" w:rsidRPr="008770B9" w:rsidTr="008770B9">
        <w:trPr>
          <w:jc w:val="center"/>
        </w:trPr>
        <w:tc>
          <w:tcPr>
            <w:tcW w:w="1194" w:type="pct"/>
          </w:tcPr>
          <w:p w:rsidR="00D93BA9" w:rsidRPr="008770B9" w:rsidRDefault="00D93BA9" w:rsidP="00A62DD3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 xml:space="preserve">Morning practice </w:t>
            </w:r>
          </w:p>
          <w:p w:rsidR="00D93BA9" w:rsidRPr="008770B9" w:rsidRDefault="00892C10" w:rsidP="00892C10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</w:t>
            </w:r>
            <w:r w:rsidR="00D93BA9" w:rsidRPr="008770B9">
              <w:rPr>
                <w:rFonts w:cs="Arial"/>
                <w:sz w:val="20"/>
                <w:lang w:val="en-US"/>
              </w:rPr>
              <w:t>:</w:t>
            </w:r>
            <w:r>
              <w:rPr>
                <w:rFonts w:cs="Arial"/>
                <w:sz w:val="20"/>
                <w:lang w:val="en-US"/>
              </w:rPr>
              <w:t>0</w:t>
            </w:r>
            <w:r w:rsidR="00D93BA9" w:rsidRPr="008770B9">
              <w:rPr>
                <w:rFonts w:cs="Arial"/>
                <w:sz w:val="20"/>
                <w:lang w:val="en-US"/>
              </w:rPr>
              <w:t>0-11:00</w:t>
            </w:r>
          </w:p>
        </w:tc>
        <w:tc>
          <w:tcPr>
            <w:tcW w:w="2480" w:type="pct"/>
          </w:tcPr>
          <w:p w:rsidR="00D93BA9" w:rsidRPr="008770B9" w:rsidRDefault="00D93BA9" w:rsidP="00892C10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Seminar, student´s presentation</w:t>
            </w:r>
            <w:r w:rsidR="00164219" w:rsidRPr="008770B9">
              <w:rPr>
                <w:rFonts w:cs="Arial"/>
                <w:sz w:val="20"/>
                <w:lang w:val="en-US"/>
              </w:rPr>
              <w:br/>
            </w:r>
            <w:r w:rsidRPr="008770B9">
              <w:rPr>
                <w:rFonts w:cs="Arial"/>
                <w:sz w:val="20"/>
                <w:lang w:val="en-US"/>
              </w:rPr>
              <w:t>11:</w:t>
            </w:r>
            <w:r w:rsidR="00892C10">
              <w:rPr>
                <w:rFonts w:cs="Arial"/>
                <w:sz w:val="20"/>
                <w:lang w:val="en-US"/>
              </w:rPr>
              <w:t>3</w:t>
            </w:r>
            <w:r w:rsidRPr="008770B9">
              <w:rPr>
                <w:rFonts w:cs="Arial"/>
                <w:sz w:val="20"/>
                <w:lang w:val="en-US"/>
              </w:rPr>
              <w:t>0-13:00</w:t>
            </w:r>
          </w:p>
        </w:tc>
        <w:tc>
          <w:tcPr>
            <w:tcW w:w="1326" w:type="pct"/>
          </w:tcPr>
          <w:p w:rsidR="00D93BA9" w:rsidRPr="008770B9" w:rsidRDefault="00D93BA9" w:rsidP="00A62DD3">
            <w:pPr>
              <w:pStyle w:val="Zkladntext2"/>
              <w:tabs>
                <w:tab w:val="center" w:pos="638"/>
              </w:tabs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Afternoon practice</w:t>
            </w:r>
          </w:p>
          <w:p w:rsidR="00D93BA9" w:rsidRPr="008770B9" w:rsidRDefault="00D93BA9" w:rsidP="00A62DD3">
            <w:pPr>
              <w:pStyle w:val="Zkladntext2"/>
              <w:tabs>
                <w:tab w:val="center" w:pos="638"/>
              </w:tabs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13:00-16:00</w:t>
            </w:r>
          </w:p>
        </w:tc>
      </w:tr>
    </w:tbl>
    <w:p w:rsidR="00A2123C" w:rsidRPr="008770B9" w:rsidRDefault="00A2123C" w:rsidP="00164219">
      <w:pPr>
        <w:pStyle w:val="Zkladntext2"/>
        <w:jc w:val="left"/>
        <w:rPr>
          <w:rFonts w:cs="Arial"/>
          <w:b/>
          <w:sz w:val="20"/>
          <w:lang w:val="en-US"/>
        </w:rPr>
      </w:pPr>
    </w:p>
    <w:p w:rsidR="00164219" w:rsidRPr="008770B9" w:rsidRDefault="008770B9" w:rsidP="008770B9">
      <w:pPr>
        <w:pStyle w:val="Zkladntext2"/>
        <w:jc w:val="left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A</w:t>
      </w:r>
      <w:r w:rsidR="00164219" w:rsidRPr="008770B9">
        <w:rPr>
          <w:rFonts w:cs="Arial"/>
          <w:b/>
          <w:sz w:val="20"/>
          <w:lang w:val="en-US"/>
        </w:rPr>
        <w:t>ssignment to individual classes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7810"/>
      </w:tblGrid>
      <w:tr w:rsidR="00164219" w:rsidRPr="008770B9" w:rsidTr="008770B9">
        <w:trPr>
          <w:jc w:val="center"/>
        </w:trPr>
        <w:tc>
          <w:tcPr>
            <w:tcW w:w="761" w:type="pct"/>
          </w:tcPr>
          <w:p w:rsidR="00164219" w:rsidRPr="008770B9" w:rsidRDefault="00164219" w:rsidP="00164219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Class No.</w:t>
            </w:r>
          </w:p>
        </w:tc>
        <w:tc>
          <w:tcPr>
            <w:tcW w:w="4239" w:type="pct"/>
          </w:tcPr>
          <w:p w:rsidR="00164219" w:rsidRPr="008770B9" w:rsidRDefault="00164219" w:rsidP="008770B9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Students</w:t>
            </w:r>
            <w:r w:rsidR="008770B9">
              <w:rPr>
                <w:rFonts w:cs="Arial"/>
                <w:b/>
                <w:sz w:val="20"/>
                <w:lang w:val="en-US"/>
              </w:rPr>
              <w:t xml:space="preserve"> Surname</w:t>
            </w:r>
          </w:p>
        </w:tc>
      </w:tr>
      <w:tr w:rsidR="00164219" w:rsidRPr="008770B9" w:rsidTr="008770B9">
        <w:trPr>
          <w:jc w:val="center"/>
        </w:trPr>
        <w:tc>
          <w:tcPr>
            <w:tcW w:w="761" w:type="pct"/>
          </w:tcPr>
          <w:p w:rsidR="00164219" w:rsidRPr="008770B9" w:rsidRDefault="00164219" w:rsidP="00164219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1.</w:t>
            </w:r>
          </w:p>
        </w:tc>
        <w:tc>
          <w:tcPr>
            <w:tcW w:w="4239" w:type="pct"/>
          </w:tcPr>
          <w:p w:rsidR="00164219" w:rsidRPr="008770B9" w:rsidRDefault="00BB118C" w:rsidP="00A2123C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  <w:tr w:rsidR="00164219" w:rsidRPr="008770B9" w:rsidTr="008770B9">
        <w:trPr>
          <w:jc w:val="center"/>
        </w:trPr>
        <w:tc>
          <w:tcPr>
            <w:tcW w:w="761" w:type="pct"/>
          </w:tcPr>
          <w:p w:rsidR="00164219" w:rsidRPr="008770B9" w:rsidRDefault="00164219" w:rsidP="00164219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2.</w:t>
            </w:r>
          </w:p>
        </w:tc>
        <w:tc>
          <w:tcPr>
            <w:tcW w:w="4239" w:type="pct"/>
          </w:tcPr>
          <w:p w:rsidR="00164219" w:rsidRPr="008770B9" w:rsidRDefault="00BB118C" w:rsidP="00164219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  <w:tr w:rsidR="00164219" w:rsidRPr="008770B9" w:rsidTr="008770B9">
        <w:trPr>
          <w:jc w:val="center"/>
        </w:trPr>
        <w:tc>
          <w:tcPr>
            <w:tcW w:w="761" w:type="pct"/>
          </w:tcPr>
          <w:p w:rsidR="00164219" w:rsidRPr="008770B9" w:rsidRDefault="00164219" w:rsidP="00164219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3.</w:t>
            </w:r>
          </w:p>
        </w:tc>
        <w:tc>
          <w:tcPr>
            <w:tcW w:w="4239" w:type="pct"/>
          </w:tcPr>
          <w:p w:rsidR="00164219" w:rsidRPr="008770B9" w:rsidRDefault="00BB118C" w:rsidP="00164219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  <w:tr w:rsidR="008770B9" w:rsidRPr="008770B9" w:rsidTr="008770B9">
        <w:trPr>
          <w:jc w:val="center"/>
        </w:trPr>
        <w:tc>
          <w:tcPr>
            <w:tcW w:w="761" w:type="pct"/>
          </w:tcPr>
          <w:p w:rsidR="008770B9" w:rsidRPr="008770B9" w:rsidRDefault="008770B9" w:rsidP="00164219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4.</w:t>
            </w:r>
          </w:p>
        </w:tc>
        <w:tc>
          <w:tcPr>
            <w:tcW w:w="4239" w:type="pct"/>
          </w:tcPr>
          <w:p w:rsidR="008770B9" w:rsidRPr="008770B9" w:rsidRDefault="00BB118C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  <w:tr w:rsidR="008770B9" w:rsidRPr="008770B9" w:rsidTr="008770B9">
        <w:trPr>
          <w:jc w:val="center"/>
        </w:trPr>
        <w:tc>
          <w:tcPr>
            <w:tcW w:w="761" w:type="pct"/>
          </w:tcPr>
          <w:p w:rsidR="008770B9" w:rsidRPr="008770B9" w:rsidRDefault="008770B9" w:rsidP="008770B9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</w:t>
            </w:r>
          </w:p>
        </w:tc>
        <w:tc>
          <w:tcPr>
            <w:tcW w:w="4239" w:type="pct"/>
          </w:tcPr>
          <w:p w:rsidR="008770B9" w:rsidRPr="008770B9" w:rsidRDefault="00BB118C" w:rsidP="0022071D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</w:tbl>
    <w:p w:rsidR="00A2123C" w:rsidRPr="008770B9" w:rsidRDefault="00A2123C" w:rsidP="00D93BA9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D93BA9" w:rsidRPr="008770B9" w:rsidRDefault="0054672D" w:rsidP="008770B9">
      <w:pPr>
        <w:pStyle w:val="Zkladntext2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>Classes’</w:t>
      </w:r>
      <w:r w:rsidR="007C71CA" w:rsidRPr="008770B9">
        <w:rPr>
          <w:rFonts w:cs="Arial"/>
          <w:b/>
          <w:sz w:val="20"/>
          <w:lang w:val="en-US"/>
        </w:rPr>
        <w:t xml:space="preserve"> </w:t>
      </w:r>
      <w:r w:rsidR="00D93BA9" w:rsidRPr="008770B9">
        <w:rPr>
          <w:rFonts w:cs="Arial"/>
          <w:b/>
          <w:sz w:val="20"/>
          <w:lang w:val="en-US"/>
        </w:rPr>
        <w:t>rotation</w:t>
      </w:r>
      <w:r w:rsidR="008770B9">
        <w:rPr>
          <w:rFonts w:cs="Arial"/>
          <w:b/>
          <w:sz w:val="20"/>
          <w:lang w:val="en-US"/>
        </w:rPr>
        <w:t xml:space="preserve"> and responsible teachers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001"/>
        <w:gridCol w:w="1601"/>
        <w:gridCol w:w="669"/>
        <w:gridCol w:w="669"/>
        <w:gridCol w:w="665"/>
        <w:gridCol w:w="534"/>
        <w:gridCol w:w="601"/>
      </w:tblGrid>
      <w:tr w:rsidR="008770B9" w:rsidRPr="008770B9" w:rsidTr="00276D57">
        <w:trPr>
          <w:jc w:val="center"/>
        </w:trPr>
        <w:tc>
          <w:tcPr>
            <w:tcW w:w="1884" w:type="pct"/>
          </w:tcPr>
          <w:p w:rsidR="008770B9" w:rsidRPr="008770B9" w:rsidRDefault="008770B9" w:rsidP="00A62DD3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Place to come</w:t>
            </w:r>
          </w:p>
        </w:tc>
        <w:tc>
          <w:tcPr>
            <w:tcW w:w="543" w:type="pct"/>
          </w:tcPr>
          <w:p w:rsidR="008770B9" w:rsidRPr="008770B9" w:rsidRDefault="008770B9" w:rsidP="00A62DD3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Abbrev.</w:t>
            </w:r>
          </w:p>
        </w:tc>
        <w:tc>
          <w:tcPr>
            <w:tcW w:w="869" w:type="pct"/>
          </w:tcPr>
          <w:p w:rsidR="008770B9" w:rsidRPr="008770B9" w:rsidRDefault="008770B9" w:rsidP="00A62DD3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Teacher</w:t>
            </w:r>
          </w:p>
        </w:tc>
        <w:tc>
          <w:tcPr>
            <w:tcW w:w="363" w:type="pct"/>
          </w:tcPr>
          <w:p w:rsidR="008770B9" w:rsidRPr="008770B9" w:rsidRDefault="008770B9" w:rsidP="00996090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Mon</w:t>
            </w:r>
          </w:p>
        </w:tc>
        <w:tc>
          <w:tcPr>
            <w:tcW w:w="363" w:type="pct"/>
          </w:tcPr>
          <w:p w:rsidR="008770B9" w:rsidRPr="008770B9" w:rsidRDefault="008770B9" w:rsidP="00996090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Tue</w:t>
            </w:r>
          </w:p>
        </w:tc>
        <w:tc>
          <w:tcPr>
            <w:tcW w:w="361" w:type="pct"/>
          </w:tcPr>
          <w:p w:rsidR="008770B9" w:rsidRPr="008770B9" w:rsidRDefault="008770B9" w:rsidP="00996090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Wed</w:t>
            </w:r>
          </w:p>
        </w:tc>
        <w:tc>
          <w:tcPr>
            <w:tcW w:w="290" w:type="pct"/>
          </w:tcPr>
          <w:p w:rsidR="008770B9" w:rsidRPr="008770B9" w:rsidRDefault="008770B9" w:rsidP="00996090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Thu</w:t>
            </w:r>
          </w:p>
        </w:tc>
        <w:tc>
          <w:tcPr>
            <w:tcW w:w="326" w:type="pct"/>
          </w:tcPr>
          <w:p w:rsidR="008770B9" w:rsidRPr="008770B9" w:rsidRDefault="008770B9" w:rsidP="00996090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Fri</w:t>
            </w:r>
          </w:p>
        </w:tc>
      </w:tr>
      <w:tr w:rsidR="008770B9" w:rsidRPr="008770B9" w:rsidTr="00276D57">
        <w:trPr>
          <w:jc w:val="center"/>
        </w:trPr>
        <w:tc>
          <w:tcPr>
            <w:tcW w:w="1884" w:type="pct"/>
          </w:tcPr>
          <w:p w:rsidR="008770B9" w:rsidRPr="008770B9" w:rsidRDefault="008770B9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 xml:space="preserve">Delivery </w:t>
            </w:r>
            <w:r w:rsidR="006436CF">
              <w:rPr>
                <w:rFonts w:cs="Arial"/>
                <w:sz w:val="20"/>
                <w:lang w:val="en-US"/>
              </w:rPr>
              <w:t>unit</w:t>
            </w:r>
            <w:r>
              <w:rPr>
                <w:rFonts w:cs="Arial"/>
                <w:sz w:val="20"/>
                <w:lang w:val="en-US"/>
              </w:rPr>
              <w:t xml:space="preserve"> and postpartum ward</w:t>
            </w:r>
            <w:r w:rsidRPr="008770B9">
              <w:rPr>
                <w:rFonts w:cs="Arial"/>
                <w:sz w:val="20"/>
                <w:lang w:val="en-US"/>
              </w:rPr>
              <w:t xml:space="preserve"> (</w:t>
            </w:r>
            <w:r>
              <w:rPr>
                <w:rFonts w:cs="Arial"/>
                <w:sz w:val="20"/>
                <w:lang w:val="en-US"/>
              </w:rPr>
              <w:t>building B, 1</w:t>
            </w:r>
            <w:r>
              <w:rPr>
                <w:rFonts w:cs="Arial"/>
                <w:sz w:val="20"/>
                <w:vertAlign w:val="superscript"/>
                <w:lang w:val="en-US"/>
              </w:rPr>
              <w:t>st</w:t>
            </w:r>
            <w:r w:rsidRPr="008770B9">
              <w:rPr>
                <w:rFonts w:cs="Arial"/>
                <w:sz w:val="20"/>
                <w:lang w:val="en-US"/>
              </w:rPr>
              <w:t xml:space="preserve"> floor)</w:t>
            </w:r>
          </w:p>
        </w:tc>
        <w:tc>
          <w:tcPr>
            <w:tcW w:w="543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PS+5P</w:t>
            </w:r>
          </w:p>
        </w:tc>
        <w:tc>
          <w:tcPr>
            <w:tcW w:w="869" w:type="pct"/>
            <w:vAlign w:val="center"/>
          </w:tcPr>
          <w:p w:rsidR="008770B9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 xml:space="preserve">as. </w:t>
            </w:r>
            <w:r>
              <w:rPr>
                <w:rFonts w:cs="Arial"/>
                <w:sz w:val="20"/>
              </w:rPr>
              <w:t>Gerychová</w:t>
            </w:r>
          </w:p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/ </w:t>
            </w:r>
            <w:proofErr w:type="gramStart"/>
            <w:r>
              <w:rPr>
                <w:rFonts w:cs="Arial"/>
                <w:sz w:val="20"/>
              </w:rPr>
              <w:t>as.</w:t>
            </w:r>
            <w:proofErr w:type="gramEnd"/>
            <w:r>
              <w:rPr>
                <w:rFonts w:cs="Arial"/>
                <w:sz w:val="20"/>
              </w:rPr>
              <w:t xml:space="preserve"> Janků</w:t>
            </w:r>
          </w:p>
        </w:tc>
        <w:tc>
          <w:tcPr>
            <w:tcW w:w="363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1</w:t>
            </w:r>
          </w:p>
        </w:tc>
        <w:tc>
          <w:tcPr>
            <w:tcW w:w="363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2</w:t>
            </w:r>
          </w:p>
        </w:tc>
        <w:tc>
          <w:tcPr>
            <w:tcW w:w="361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3</w:t>
            </w:r>
          </w:p>
        </w:tc>
        <w:tc>
          <w:tcPr>
            <w:tcW w:w="290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326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</w:tr>
      <w:tr w:rsidR="008770B9" w:rsidRPr="008770B9" w:rsidTr="00276D57">
        <w:trPr>
          <w:jc w:val="center"/>
        </w:trPr>
        <w:tc>
          <w:tcPr>
            <w:tcW w:w="1884" w:type="pct"/>
          </w:tcPr>
          <w:p w:rsidR="008770B9" w:rsidRDefault="00D21B36" w:rsidP="00D21B36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</w:t>
            </w:r>
            <w:r w:rsidR="008770B9" w:rsidRPr="008770B9">
              <w:rPr>
                <w:rFonts w:cs="Arial"/>
                <w:sz w:val="20"/>
                <w:lang w:val="en-US"/>
              </w:rPr>
              <w:t xml:space="preserve">entral operating theaters </w:t>
            </w:r>
            <w:r>
              <w:rPr>
                <w:rFonts w:cs="Arial"/>
                <w:sz w:val="20"/>
                <w:lang w:val="en-US"/>
              </w:rPr>
              <w:t>COS II</w:t>
            </w:r>
          </w:p>
          <w:p w:rsidR="00D21B36" w:rsidRPr="008770B9" w:rsidRDefault="00D21B36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  <w:lang w:val="en-US"/>
              </w:rPr>
              <w:t xml:space="preserve">building </w:t>
            </w:r>
            <w:r w:rsidR="00892C10">
              <w:rPr>
                <w:rFonts w:cs="Arial"/>
                <w:sz w:val="20"/>
                <w:lang w:val="en-US"/>
              </w:rPr>
              <w:t>A</w:t>
            </w:r>
            <w:r>
              <w:rPr>
                <w:rFonts w:cs="Arial"/>
                <w:sz w:val="20"/>
                <w:lang w:val="en-US"/>
              </w:rPr>
              <w:t>, 2</w:t>
            </w:r>
            <w:r>
              <w:rPr>
                <w:rFonts w:cs="Arial"/>
                <w:sz w:val="20"/>
                <w:vertAlign w:val="superscript"/>
                <w:lang w:val="en-US"/>
              </w:rPr>
              <w:t>nd</w:t>
            </w:r>
            <w:r w:rsidRPr="008770B9">
              <w:rPr>
                <w:rFonts w:cs="Arial"/>
                <w:sz w:val="20"/>
                <w:lang w:val="en-US"/>
              </w:rPr>
              <w:t xml:space="preserve"> floor)</w:t>
            </w:r>
          </w:p>
        </w:tc>
        <w:tc>
          <w:tcPr>
            <w:tcW w:w="543" w:type="pct"/>
            <w:vAlign w:val="center"/>
          </w:tcPr>
          <w:p w:rsidR="008770B9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</w:t>
            </w:r>
          </w:p>
        </w:tc>
        <w:tc>
          <w:tcPr>
            <w:tcW w:w="869" w:type="pct"/>
            <w:vAlign w:val="center"/>
          </w:tcPr>
          <w:p w:rsidR="008770B9" w:rsidRPr="007D7424" w:rsidRDefault="00276D57" w:rsidP="00276D57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</w:t>
            </w:r>
            <w:r w:rsidR="008770B9">
              <w:rPr>
                <w:rFonts w:cs="Arial"/>
                <w:sz w:val="20"/>
              </w:rPr>
              <w:t xml:space="preserve">. Weinberger </w:t>
            </w:r>
          </w:p>
        </w:tc>
        <w:tc>
          <w:tcPr>
            <w:tcW w:w="363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2</w:t>
            </w:r>
          </w:p>
        </w:tc>
        <w:tc>
          <w:tcPr>
            <w:tcW w:w="363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3</w:t>
            </w:r>
          </w:p>
        </w:tc>
        <w:tc>
          <w:tcPr>
            <w:tcW w:w="361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4</w:t>
            </w:r>
          </w:p>
        </w:tc>
        <w:tc>
          <w:tcPr>
            <w:tcW w:w="290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26" w:type="pct"/>
            <w:vAlign w:val="center"/>
          </w:tcPr>
          <w:p w:rsidR="008770B9" w:rsidRPr="007D7424" w:rsidRDefault="008770B9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1</w:t>
            </w:r>
          </w:p>
        </w:tc>
      </w:tr>
      <w:tr w:rsidR="00892C10" w:rsidRPr="008770B9" w:rsidTr="00276D57">
        <w:trPr>
          <w:trHeight w:val="510"/>
          <w:jc w:val="center"/>
        </w:trPr>
        <w:tc>
          <w:tcPr>
            <w:tcW w:w="1884" w:type="pct"/>
            <w:vMerge w:val="restart"/>
          </w:tcPr>
          <w:p w:rsidR="00892C10" w:rsidRDefault="00892C10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Begins at lecture room (build. A, 3</w:t>
            </w:r>
            <w:r>
              <w:rPr>
                <w:rFonts w:cs="Arial"/>
                <w:sz w:val="20"/>
                <w:vertAlign w:val="superscript"/>
                <w:lang w:val="en-US"/>
              </w:rPr>
              <w:t>rd</w:t>
            </w:r>
            <w:r w:rsidRPr="008770B9">
              <w:rPr>
                <w:rFonts w:cs="Arial"/>
                <w:sz w:val="20"/>
                <w:lang w:val="en-US"/>
              </w:rPr>
              <w:t xml:space="preserve"> fl</w:t>
            </w:r>
            <w:r>
              <w:rPr>
                <w:rFonts w:cs="Arial"/>
                <w:sz w:val="20"/>
                <w:lang w:val="en-US"/>
              </w:rPr>
              <w:t>.)</w:t>
            </w:r>
          </w:p>
          <w:p w:rsidR="00892C10" w:rsidRDefault="00892C10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</w:p>
          <w:p w:rsidR="00892C10" w:rsidRDefault="00892C10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-</w:t>
            </w:r>
            <w:r w:rsidRPr="008770B9">
              <w:rPr>
                <w:rFonts w:cs="Arial"/>
                <w:sz w:val="20"/>
                <w:lang w:val="en-US"/>
              </w:rPr>
              <w:t>Outpatient clinic</w:t>
            </w:r>
            <w:r>
              <w:rPr>
                <w:rFonts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20"/>
                <w:lang w:val="en-US"/>
              </w:rPr>
              <w:t>urogyn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. </w:t>
            </w:r>
            <w:r w:rsidRPr="00D21B36">
              <w:rPr>
                <w:rFonts w:cs="Arial"/>
                <w:sz w:val="20"/>
                <w:lang w:val="en-US"/>
              </w:rPr>
              <w:t>&amp;</w:t>
            </w:r>
            <w:r>
              <w:rPr>
                <w:rFonts w:cs="Arial"/>
                <w:sz w:val="20"/>
                <w:lang w:val="en-US"/>
              </w:rPr>
              <w:t xml:space="preserve"> ultrasound</w:t>
            </w:r>
          </w:p>
          <w:p w:rsidR="00892C10" w:rsidRDefault="00892C10" w:rsidP="00D21B36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- Gynecology</w:t>
            </w:r>
            <w:r w:rsidRPr="008770B9">
              <w:rPr>
                <w:rFonts w:cs="Arial"/>
                <w:sz w:val="20"/>
                <w:lang w:val="en-US"/>
              </w:rPr>
              <w:t xml:space="preserve"> </w:t>
            </w:r>
            <w:proofErr w:type="gramStart"/>
            <w:r w:rsidRPr="008770B9">
              <w:rPr>
                <w:rFonts w:cs="Arial"/>
                <w:sz w:val="20"/>
                <w:lang w:val="en-US"/>
              </w:rPr>
              <w:t>ward</w:t>
            </w:r>
            <w:proofErr w:type="gramEnd"/>
            <w:r w:rsidRPr="008770B9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 xml:space="preserve">7P + assist. </w:t>
            </w:r>
            <w:proofErr w:type="spellStart"/>
            <w:proofErr w:type="gramStart"/>
            <w:r>
              <w:rPr>
                <w:rFonts w:cs="Arial"/>
                <w:sz w:val="20"/>
                <w:lang w:val="en-US"/>
              </w:rPr>
              <w:t>reprod</w:t>
            </w:r>
            <w:proofErr w:type="spellEnd"/>
            <w:proofErr w:type="gramEnd"/>
            <w:r>
              <w:rPr>
                <w:rFonts w:cs="Arial"/>
                <w:sz w:val="20"/>
                <w:lang w:val="en-US"/>
              </w:rPr>
              <w:t>.</w:t>
            </w:r>
          </w:p>
          <w:p w:rsidR="00892C10" w:rsidRDefault="00892C10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- Gynecology</w:t>
            </w:r>
            <w:r w:rsidRPr="008770B9">
              <w:rPr>
                <w:rFonts w:cs="Arial"/>
                <w:sz w:val="20"/>
                <w:lang w:val="en-US"/>
              </w:rPr>
              <w:t xml:space="preserve"> ward </w:t>
            </w:r>
            <w:r>
              <w:rPr>
                <w:rFonts w:cs="Arial"/>
                <w:sz w:val="20"/>
                <w:lang w:val="en-US"/>
              </w:rPr>
              <w:t xml:space="preserve">7P - </w:t>
            </w:r>
            <w:proofErr w:type="spellStart"/>
            <w:r>
              <w:rPr>
                <w:rFonts w:cs="Arial"/>
                <w:sz w:val="20"/>
                <w:lang w:val="en-US"/>
              </w:rPr>
              <w:t>oncogynecology</w:t>
            </w:r>
            <w:proofErr w:type="spellEnd"/>
          </w:p>
          <w:p w:rsidR="00892C10" w:rsidRPr="008770B9" w:rsidRDefault="00892C10" w:rsidP="00892C10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543" w:type="pct"/>
            <w:vMerge w:val="restart"/>
            <w:vAlign w:val="center"/>
          </w:tcPr>
          <w:p w:rsidR="00892C10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GYN</w:t>
            </w:r>
          </w:p>
        </w:tc>
        <w:tc>
          <w:tcPr>
            <w:tcW w:w="869" w:type="pct"/>
            <w:vMerge w:val="restart"/>
            <w:vAlign w:val="center"/>
          </w:tcPr>
          <w:p w:rsidR="00892C10" w:rsidRDefault="00276D57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</w:t>
            </w:r>
            <w:r w:rsidR="00892C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Minář</w:t>
            </w:r>
            <w:r w:rsidR="00892C10">
              <w:rPr>
                <w:rFonts w:cs="Arial"/>
                <w:sz w:val="20"/>
              </w:rPr>
              <w:t xml:space="preserve"> /</w:t>
            </w:r>
          </w:p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as. </w:t>
            </w:r>
            <w:r w:rsidR="00276D57">
              <w:rPr>
                <w:rFonts w:cs="Arial"/>
                <w:sz w:val="20"/>
              </w:rPr>
              <w:t>Belkov</w:t>
            </w:r>
            <w:r>
              <w:rPr>
                <w:rFonts w:cs="Arial"/>
                <w:sz w:val="20"/>
              </w:rPr>
              <w:t xml:space="preserve"> /</w:t>
            </w:r>
          </w:p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as. Felsinger</w:t>
            </w: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3</w:t>
            </w: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4</w:t>
            </w:r>
          </w:p>
        </w:tc>
        <w:tc>
          <w:tcPr>
            <w:tcW w:w="361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90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</w:tr>
      <w:tr w:rsidR="00892C10" w:rsidRPr="008770B9" w:rsidTr="00276D57">
        <w:trPr>
          <w:trHeight w:val="404"/>
          <w:jc w:val="center"/>
        </w:trPr>
        <w:tc>
          <w:tcPr>
            <w:tcW w:w="1884" w:type="pct"/>
            <w:vMerge/>
          </w:tcPr>
          <w:p w:rsidR="00892C10" w:rsidRPr="008770B9" w:rsidRDefault="00892C10" w:rsidP="00D21B36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543" w:type="pct"/>
            <w:vMerge/>
            <w:vAlign w:val="center"/>
          </w:tcPr>
          <w:p w:rsidR="00892C10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</w:p>
        </w:tc>
        <w:tc>
          <w:tcPr>
            <w:tcW w:w="869" w:type="pct"/>
            <w:vMerge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 w:rsidRPr="007D7424">
              <w:rPr>
                <w:rFonts w:cs="Arial"/>
                <w:sz w:val="20"/>
              </w:rPr>
              <w:t>4</w:t>
            </w: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61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90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</w:tr>
      <w:tr w:rsidR="00892C10" w:rsidRPr="008770B9" w:rsidTr="00276D57">
        <w:trPr>
          <w:jc w:val="center"/>
        </w:trPr>
        <w:tc>
          <w:tcPr>
            <w:tcW w:w="1884" w:type="pct"/>
            <w:vMerge/>
          </w:tcPr>
          <w:p w:rsidR="00892C10" w:rsidRPr="008770B9" w:rsidRDefault="00892C10" w:rsidP="00D21B36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</w:p>
        </w:tc>
        <w:tc>
          <w:tcPr>
            <w:tcW w:w="543" w:type="pct"/>
            <w:vMerge/>
            <w:vAlign w:val="center"/>
          </w:tcPr>
          <w:p w:rsidR="00892C10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</w:p>
        </w:tc>
        <w:tc>
          <w:tcPr>
            <w:tcW w:w="869" w:type="pct"/>
            <w:vMerge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63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361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90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26" w:type="pct"/>
            <w:vAlign w:val="center"/>
          </w:tcPr>
          <w:p w:rsidR="00892C10" w:rsidRPr="007D7424" w:rsidRDefault="00892C10" w:rsidP="00892C10">
            <w:pPr>
              <w:pStyle w:val="Zkladntext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</w:tr>
    </w:tbl>
    <w:p w:rsidR="00F31405" w:rsidRPr="008770B9" w:rsidRDefault="00F31405" w:rsidP="0079756F">
      <w:pPr>
        <w:pStyle w:val="Zkladntext2"/>
        <w:jc w:val="left"/>
        <w:rPr>
          <w:rFonts w:cs="Arial"/>
          <w:sz w:val="20"/>
          <w:lang w:val="en-US"/>
        </w:rPr>
      </w:pPr>
    </w:p>
    <w:p w:rsidR="00A2123C" w:rsidRPr="008770B9" w:rsidRDefault="00A2123C" w:rsidP="0079756F">
      <w:pPr>
        <w:pStyle w:val="Zkladntext2"/>
        <w:jc w:val="left"/>
        <w:rPr>
          <w:rFonts w:cs="Arial"/>
          <w:sz w:val="20"/>
          <w:lang w:val="en-US"/>
        </w:rPr>
      </w:pPr>
    </w:p>
    <w:p w:rsidR="00A852EA" w:rsidRPr="008770B9" w:rsidRDefault="007C71CA" w:rsidP="007F3826">
      <w:pPr>
        <w:pStyle w:val="Zkladntext2"/>
        <w:spacing w:line="264" w:lineRule="auto"/>
        <w:jc w:val="left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>Topics of the s</w:t>
      </w:r>
      <w:r w:rsidR="000E6735" w:rsidRPr="008770B9">
        <w:rPr>
          <w:rFonts w:cs="Arial"/>
          <w:b/>
          <w:sz w:val="20"/>
          <w:lang w:val="en-US"/>
        </w:rPr>
        <w:t>eminars</w:t>
      </w:r>
      <w:r w:rsidRPr="008770B9">
        <w:rPr>
          <w:rFonts w:cs="Arial"/>
          <w:b/>
          <w:sz w:val="20"/>
          <w:lang w:val="en-US"/>
        </w:rPr>
        <w:t xml:space="preserve"> </w:t>
      </w:r>
      <w:r w:rsidR="008944CD">
        <w:rPr>
          <w:rFonts w:cs="Arial"/>
          <w:b/>
          <w:sz w:val="20"/>
          <w:lang w:val="en-US"/>
        </w:rPr>
        <w:t>– lecture room</w:t>
      </w:r>
    </w:p>
    <w:p w:rsidR="005E6FD6" w:rsidRDefault="008944CD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proofErr w:type="gramStart"/>
      <w:r w:rsidRPr="007629F1">
        <w:rPr>
          <w:rFonts w:cs="Arial"/>
          <w:sz w:val="20"/>
          <w:lang w:val="en-US"/>
        </w:rPr>
        <w:t>Mon</w:t>
      </w:r>
      <w:r w:rsidRPr="007629F1">
        <w:rPr>
          <w:rFonts w:cs="Arial"/>
          <w:sz w:val="20"/>
          <w:lang w:val="en-US"/>
        </w:rPr>
        <w:tab/>
        <w:t>Endometriosis</w:t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  <w:t>as.</w:t>
      </w:r>
      <w:proofErr w:type="gramEnd"/>
      <w:r w:rsidRPr="007629F1">
        <w:rPr>
          <w:rFonts w:cs="Arial"/>
          <w:sz w:val="20"/>
          <w:lang w:val="en-US"/>
        </w:rPr>
        <w:t xml:space="preserve"> </w:t>
      </w:r>
      <w:proofErr w:type="gramStart"/>
      <w:r w:rsidR="005E6FD6">
        <w:rPr>
          <w:rFonts w:cs="Arial"/>
          <w:sz w:val="20"/>
          <w:lang w:val="en-US"/>
        </w:rPr>
        <w:t>Crha</w:t>
      </w:r>
      <w:r w:rsidR="007629F1" w:rsidRPr="007629F1">
        <w:rPr>
          <w:rFonts w:cs="Arial"/>
          <w:sz w:val="20"/>
          <w:lang w:val="en-US"/>
        </w:rPr>
        <w:t xml:space="preserve"> / </w:t>
      </w:r>
      <w:r w:rsidR="005E6FD6">
        <w:rPr>
          <w:rFonts w:cs="Arial"/>
          <w:sz w:val="20"/>
          <w:lang w:val="en-US"/>
        </w:rPr>
        <w:t>as.</w:t>
      </w:r>
      <w:proofErr w:type="gramEnd"/>
      <w:r w:rsidR="005E6FD6">
        <w:rPr>
          <w:rFonts w:cs="Arial"/>
          <w:sz w:val="20"/>
          <w:lang w:val="en-US"/>
        </w:rPr>
        <w:t xml:space="preserve"> Felsinger</w:t>
      </w:r>
    </w:p>
    <w:p w:rsidR="008944CD" w:rsidRPr="007629F1" w:rsidRDefault="008944CD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proofErr w:type="gramStart"/>
      <w:r w:rsidRPr="007629F1">
        <w:rPr>
          <w:rFonts w:cs="Arial"/>
          <w:sz w:val="20"/>
          <w:lang w:val="en-US"/>
        </w:rPr>
        <w:t>Tue</w:t>
      </w:r>
      <w:r w:rsidRPr="007629F1">
        <w:rPr>
          <w:rFonts w:cs="Arial"/>
          <w:sz w:val="20"/>
          <w:lang w:val="en-US"/>
        </w:rPr>
        <w:tab/>
      </w:r>
      <w:r w:rsidR="00892C10" w:rsidRPr="007629F1">
        <w:rPr>
          <w:rFonts w:cs="Arial"/>
          <w:sz w:val="20"/>
          <w:lang w:val="en-US"/>
        </w:rPr>
        <w:t>Uterine cervix dysplasia</w:t>
      </w:r>
      <w:r w:rsidR="00892C10"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ab/>
        <w:t>as.</w:t>
      </w:r>
      <w:proofErr w:type="gramEnd"/>
      <w:r w:rsidRPr="007629F1">
        <w:rPr>
          <w:rFonts w:cs="Arial"/>
          <w:sz w:val="20"/>
          <w:lang w:val="en-US"/>
        </w:rPr>
        <w:t xml:space="preserve"> </w:t>
      </w:r>
      <w:r w:rsidR="005E6FD6">
        <w:rPr>
          <w:rFonts w:cs="Arial"/>
          <w:sz w:val="20"/>
          <w:lang w:val="en-US"/>
        </w:rPr>
        <w:t>Felsinger</w:t>
      </w:r>
      <w:r w:rsidR="007629F1" w:rsidRPr="007629F1">
        <w:rPr>
          <w:rFonts w:cs="Arial"/>
          <w:sz w:val="20"/>
          <w:lang w:val="en-US"/>
        </w:rPr>
        <w:t xml:space="preserve"> / </w:t>
      </w:r>
      <w:r w:rsidR="005E6FD6">
        <w:rPr>
          <w:rFonts w:cs="Arial"/>
          <w:sz w:val="20"/>
          <w:lang w:val="en-US"/>
        </w:rPr>
        <w:t>doc</w:t>
      </w:r>
      <w:r w:rsidR="007629F1" w:rsidRPr="007629F1">
        <w:rPr>
          <w:rFonts w:cs="Arial"/>
          <w:sz w:val="20"/>
          <w:lang w:val="en-US"/>
        </w:rPr>
        <w:t xml:space="preserve">. </w:t>
      </w:r>
      <w:r w:rsidR="005E6FD6">
        <w:rPr>
          <w:rFonts w:cs="Arial"/>
          <w:sz w:val="20"/>
          <w:lang w:val="en-US"/>
        </w:rPr>
        <w:t>Minář</w:t>
      </w:r>
    </w:p>
    <w:p w:rsidR="008944CD" w:rsidRPr="007629F1" w:rsidRDefault="00892C10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r w:rsidRPr="007629F1">
        <w:rPr>
          <w:rFonts w:cs="Arial"/>
          <w:sz w:val="20"/>
          <w:lang w:val="en-US"/>
        </w:rPr>
        <w:t>Wed</w:t>
      </w:r>
      <w:r w:rsidR="008944CD" w:rsidRPr="007629F1">
        <w:rPr>
          <w:rFonts w:cs="Arial"/>
          <w:sz w:val="20"/>
          <w:lang w:val="en-US"/>
        </w:rPr>
        <w:tab/>
      </w:r>
      <w:r w:rsidRPr="007629F1">
        <w:rPr>
          <w:rFonts w:cs="Arial"/>
          <w:sz w:val="20"/>
          <w:lang w:val="en-US"/>
        </w:rPr>
        <w:t xml:space="preserve">Menstrual cycle </w:t>
      </w:r>
      <w:proofErr w:type="spellStart"/>
      <w:r w:rsidRPr="007629F1">
        <w:rPr>
          <w:rFonts w:cs="Arial"/>
          <w:sz w:val="20"/>
          <w:lang w:val="en-US"/>
        </w:rPr>
        <w:t>n</w:t>
      </w:r>
      <w:r w:rsidR="008944CD" w:rsidRPr="007629F1">
        <w:rPr>
          <w:rFonts w:cs="Arial"/>
          <w:sz w:val="20"/>
          <w:lang w:val="en-US"/>
        </w:rPr>
        <w:t>eurohumor</w:t>
      </w:r>
      <w:r w:rsidRPr="007629F1">
        <w:rPr>
          <w:rFonts w:cs="Arial"/>
          <w:sz w:val="20"/>
          <w:lang w:val="en-US"/>
        </w:rPr>
        <w:t>ous</w:t>
      </w:r>
      <w:proofErr w:type="spellEnd"/>
      <w:r w:rsidRPr="007629F1">
        <w:rPr>
          <w:rFonts w:cs="Arial"/>
          <w:sz w:val="20"/>
          <w:lang w:val="en-US"/>
        </w:rPr>
        <w:t xml:space="preserve"> regulation</w:t>
      </w:r>
      <w:r w:rsidR="008944CD" w:rsidRPr="007629F1">
        <w:rPr>
          <w:rFonts w:cs="Arial"/>
          <w:sz w:val="20"/>
          <w:lang w:val="en-US"/>
        </w:rPr>
        <w:tab/>
      </w:r>
      <w:r w:rsidR="008944CD" w:rsidRPr="007629F1">
        <w:rPr>
          <w:rFonts w:cs="Arial"/>
          <w:sz w:val="20"/>
          <w:lang w:val="en-US"/>
        </w:rPr>
        <w:tab/>
        <w:t xml:space="preserve">doc. Pohanka </w:t>
      </w:r>
      <w:r w:rsidR="007629F1" w:rsidRPr="007629F1">
        <w:rPr>
          <w:rFonts w:cs="Arial"/>
          <w:sz w:val="20"/>
          <w:lang w:val="en-US"/>
        </w:rPr>
        <w:t xml:space="preserve">/ as. </w:t>
      </w:r>
      <w:r w:rsidR="005E6FD6">
        <w:rPr>
          <w:rFonts w:cs="Arial"/>
          <w:sz w:val="20"/>
          <w:lang w:val="en-US"/>
        </w:rPr>
        <w:t>Anton</w:t>
      </w:r>
    </w:p>
    <w:p w:rsidR="008944CD" w:rsidRPr="007629F1" w:rsidRDefault="00892C10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proofErr w:type="gramStart"/>
      <w:r w:rsidRPr="007629F1">
        <w:rPr>
          <w:rFonts w:cs="Arial"/>
          <w:sz w:val="20"/>
          <w:lang w:val="en-US"/>
        </w:rPr>
        <w:t>Thu</w:t>
      </w:r>
      <w:r w:rsidR="008944CD" w:rsidRPr="007629F1">
        <w:rPr>
          <w:rFonts w:cs="Arial"/>
          <w:sz w:val="20"/>
          <w:lang w:val="en-US"/>
        </w:rPr>
        <w:tab/>
      </w:r>
      <w:r w:rsidR="00276D57" w:rsidRPr="00276D57">
        <w:rPr>
          <w:rFonts w:cs="Arial"/>
          <w:color w:val="FF0000"/>
          <w:sz w:val="20"/>
          <w:lang w:val="en-US"/>
        </w:rPr>
        <w:t>Intensive care in obstetrics</w:t>
      </w:r>
      <w:r w:rsidR="008944CD" w:rsidRPr="00276D57">
        <w:rPr>
          <w:rFonts w:cs="Arial"/>
          <w:color w:val="FF0000"/>
          <w:sz w:val="20"/>
          <w:lang w:val="en-US"/>
        </w:rPr>
        <w:tab/>
      </w:r>
      <w:r w:rsidR="008944CD" w:rsidRPr="00276D57">
        <w:rPr>
          <w:rFonts w:cs="Arial"/>
          <w:color w:val="FF0000"/>
          <w:sz w:val="20"/>
          <w:lang w:val="en-US"/>
        </w:rPr>
        <w:tab/>
      </w:r>
      <w:r w:rsidR="008944CD" w:rsidRPr="00276D57">
        <w:rPr>
          <w:rFonts w:cs="Arial"/>
          <w:color w:val="FF0000"/>
          <w:sz w:val="20"/>
          <w:lang w:val="en-US"/>
        </w:rPr>
        <w:tab/>
      </w:r>
      <w:r w:rsidR="008944CD" w:rsidRPr="00276D57">
        <w:rPr>
          <w:rFonts w:cs="Arial"/>
          <w:color w:val="FF0000"/>
          <w:sz w:val="20"/>
          <w:lang w:val="en-US"/>
        </w:rPr>
        <w:tab/>
      </w:r>
      <w:r w:rsidR="00276D57" w:rsidRPr="00276D57">
        <w:rPr>
          <w:rFonts w:cs="Arial"/>
          <w:color w:val="FF0000"/>
          <w:sz w:val="20"/>
          <w:lang w:val="en-US"/>
        </w:rPr>
        <w:t>prim.</w:t>
      </w:r>
      <w:proofErr w:type="gramEnd"/>
      <w:r w:rsidR="00276D57" w:rsidRPr="00276D57">
        <w:rPr>
          <w:rFonts w:cs="Arial"/>
          <w:color w:val="FF0000"/>
          <w:sz w:val="20"/>
          <w:lang w:val="en-US"/>
        </w:rPr>
        <w:t xml:space="preserve"> </w:t>
      </w:r>
      <w:proofErr w:type="gramStart"/>
      <w:r w:rsidR="00276D57" w:rsidRPr="00276D57">
        <w:rPr>
          <w:rFonts w:cs="Arial"/>
          <w:color w:val="FF0000"/>
          <w:sz w:val="20"/>
          <w:lang w:val="en-US"/>
        </w:rPr>
        <w:t xml:space="preserve">Seidlová / </w:t>
      </w:r>
      <w:r w:rsidR="008944CD" w:rsidRPr="00276D57">
        <w:rPr>
          <w:rFonts w:cs="Arial"/>
          <w:color w:val="FF0000"/>
          <w:sz w:val="20"/>
          <w:lang w:val="en-US"/>
        </w:rPr>
        <w:t>as.</w:t>
      </w:r>
      <w:proofErr w:type="gramEnd"/>
      <w:r w:rsidR="008944CD" w:rsidRPr="00276D57">
        <w:rPr>
          <w:rFonts w:cs="Arial"/>
          <w:color w:val="FF0000"/>
          <w:sz w:val="20"/>
          <w:lang w:val="en-US"/>
        </w:rPr>
        <w:t xml:space="preserve"> Gerychová</w:t>
      </w:r>
      <w:r w:rsidR="007629F1" w:rsidRPr="00276D57">
        <w:rPr>
          <w:rFonts w:cs="Arial"/>
          <w:color w:val="FF0000"/>
          <w:sz w:val="20"/>
          <w:lang w:val="en-US"/>
        </w:rPr>
        <w:t xml:space="preserve"> </w:t>
      </w:r>
    </w:p>
    <w:p w:rsidR="008944CD" w:rsidRPr="008944CD" w:rsidRDefault="00892C10" w:rsidP="008944CD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proofErr w:type="gramStart"/>
      <w:r w:rsidRPr="007629F1">
        <w:rPr>
          <w:rFonts w:cs="Arial"/>
          <w:sz w:val="20"/>
          <w:lang w:val="en-US"/>
        </w:rPr>
        <w:t>Fri</w:t>
      </w:r>
      <w:r w:rsidR="008944CD" w:rsidRPr="008944CD">
        <w:rPr>
          <w:rFonts w:cs="Arial"/>
          <w:sz w:val="20"/>
          <w:lang w:val="en-US"/>
        </w:rPr>
        <w:tab/>
      </w:r>
      <w:proofErr w:type="spellStart"/>
      <w:r w:rsidR="008944CD" w:rsidRPr="008944CD">
        <w:rPr>
          <w:rFonts w:cs="Arial"/>
          <w:sz w:val="20"/>
          <w:lang w:val="en-US"/>
        </w:rPr>
        <w:t>Urogyne</w:t>
      </w:r>
      <w:r w:rsidR="007629F1">
        <w:rPr>
          <w:rFonts w:cs="Arial"/>
          <w:sz w:val="20"/>
          <w:lang w:val="en-US"/>
        </w:rPr>
        <w:t>c</w:t>
      </w:r>
      <w:r w:rsidR="008944CD" w:rsidRPr="008944CD">
        <w:rPr>
          <w:rFonts w:cs="Arial"/>
          <w:sz w:val="20"/>
          <w:lang w:val="en-US"/>
        </w:rPr>
        <w:t>olog</w:t>
      </w:r>
      <w:r w:rsidR="007629F1">
        <w:rPr>
          <w:rFonts w:cs="Arial"/>
          <w:sz w:val="20"/>
          <w:lang w:val="en-US"/>
        </w:rPr>
        <w:t>y</w:t>
      </w:r>
      <w:proofErr w:type="spellEnd"/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  <w:t>as.</w:t>
      </w:r>
      <w:proofErr w:type="gramEnd"/>
      <w:r w:rsidR="008944CD" w:rsidRPr="008944CD">
        <w:rPr>
          <w:rFonts w:cs="Arial"/>
          <w:sz w:val="20"/>
          <w:lang w:val="en-US"/>
        </w:rPr>
        <w:t xml:space="preserve"> Belkov</w:t>
      </w:r>
      <w:r w:rsidR="007629F1">
        <w:rPr>
          <w:rFonts w:cs="Arial"/>
          <w:sz w:val="20"/>
          <w:lang w:val="en-US"/>
        </w:rPr>
        <w:t xml:space="preserve"> / as Felsinger</w:t>
      </w:r>
    </w:p>
    <w:p w:rsidR="008944CD" w:rsidRPr="008944CD" w:rsidRDefault="008944CD" w:rsidP="008944CD">
      <w:pPr>
        <w:pStyle w:val="Zkladntext2"/>
        <w:tabs>
          <w:tab w:val="left" w:pos="851"/>
        </w:tabs>
        <w:spacing w:line="264" w:lineRule="auto"/>
        <w:jc w:val="left"/>
        <w:rPr>
          <w:rFonts w:cs="Arial"/>
          <w:sz w:val="20"/>
          <w:lang w:val="en-US"/>
        </w:rPr>
      </w:pPr>
    </w:p>
    <w:p w:rsidR="008944CD" w:rsidRPr="008944CD" w:rsidRDefault="008944CD" w:rsidP="008944CD">
      <w:pPr>
        <w:pStyle w:val="Zkladntext2"/>
        <w:tabs>
          <w:tab w:val="left" w:pos="851"/>
        </w:tabs>
        <w:spacing w:line="264" w:lineRule="auto"/>
        <w:jc w:val="left"/>
        <w:rPr>
          <w:rFonts w:cs="Arial"/>
          <w:b/>
          <w:sz w:val="20"/>
          <w:lang w:val="en-US"/>
        </w:rPr>
      </w:pPr>
      <w:r w:rsidRPr="008944CD">
        <w:rPr>
          <w:rFonts w:cs="Arial"/>
          <w:b/>
          <w:sz w:val="20"/>
          <w:lang w:val="en-US"/>
        </w:rPr>
        <w:t>Topics for presentations during seminar and responsible students</w:t>
      </w:r>
    </w:p>
    <w:p w:rsidR="008944CD" w:rsidRPr="008944CD" w:rsidRDefault="007629F1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Tue</w:t>
      </w:r>
      <w:r w:rsidR="008944CD" w:rsidRPr="008944CD">
        <w:rPr>
          <w:rFonts w:cs="Arial"/>
          <w:sz w:val="20"/>
          <w:lang w:val="en-US"/>
        </w:rPr>
        <w:tab/>
        <w:t>Gyne</w:t>
      </w:r>
      <w:r>
        <w:rPr>
          <w:rFonts w:cs="Arial"/>
          <w:sz w:val="20"/>
          <w:lang w:val="en-US"/>
        </w:rPr>
        <w:t>cology examination</w:t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="008944CD"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="008944CD" w:rsidRPr="008944CD">
        <w:rPr>
          <w:rFonts w:cs="Arial"/>
          <w:sz w:val="20"/>
          <w:lang w:val="en-US"/>
        </w:rPr>
        <w:t xml:space="preserve"> 2.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8944CD" w:rsidRPr="008944CD" w:rsidRDefault="007629F1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Wed</w:t>
      </w:r>
      <w:r w:rsidR="008944CD" w:rsidRPr="008944CD">
        <w:rPr>
          <w:rFonts w:cs="Arial"/>
          <w:sz w:val="20"/>
          <w:lang w:val="en-US"/>
        </w:rPr>
        <w:tab/>
        <w:t>Hormon</w:t>
      </w:r>
      <w:r>
        <w:rPr>
          <w:rFonts w:cs="Arial"/>
          <w:sz w:val="20"/>
          <w:lang w:val="en-US"/>
        </w:rPr>
        <w:t xml:space="preserve">al </w:t>
      </w:r>
      <w:r w:rsidR="00276D57">
        <w:rPr>
          <w:rFonts w:cs="Arial"/>
          <w:sz w:val="20"/>
          <w:lang w:val="en-US"/>
        </w:rPr>
        <w:t>contraception</w:t>
      </w:r>
      <w:r w:rsidR="004D6B34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3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8944CD" w:rsidRDefault="007629F1" w:rsidP="008944CD">
      <w:pPr>
        <w:pStyle w:val="Zkladntext2"/>
        <w:spacing w:line="264" w:lineRule="auto"/>
        <w:rPr>
          <w:rFonts w:cs="Arial"/>
          <w:lang w:val="en-US"/>
        </w:rPr>
      </w:pPr>
      <w:r>
        <w:rPr>
          <w:rFonts w:cs="Arial"/>
          <w:sz w:val="20"/>
          <w:lang w:val="en-US"/>
        </w:rPr>
        <w:t>Thu</w:t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Maternal and perinatal mortality</w:t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4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4D6B34">
        <w:rPr>
          <w:rFonts w:cs="Arial"/>
        </w:rPr>
        <w:t>–</w:t>
      </w:r>
      <w:r w:rsidR="00BB118C">
        <w:rPr>
          <w:rFonts w:cs="Arial"/>
        </w:rPr>
        <w:t xml:space="preserve">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4D6B34" w:rsidRPr="008944CD" w:rsidRDefault="004D6B34" w:rsidP="008944CD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  <w:t>Shoulder dystocia</w:t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1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>
        <w:rPr>
          <w:rFonts w:cs="Arial"/>
        </w:rPr>
        <w:t xml:space="preserve">– </w:t>
      </w:r>
      <w:proofErr w:type="spellStart"/>
      <w:r>
        <w:rPr>
          <w:rFonts w:cs="Arial"/>
          <w:lang w:val="en-US"/>
        </w:rPr>
        <w:t>Xy</w:t>
      </w:r>
      <w:proofErr w:type="spellEnd"/>
    </w:p>
    <w:p w:rsidR="008944CD" w:rsidRPr="008944CD" w:rsidRDefault="007629F1" w:rsidP="008944CD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Fri</w:t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 xml:space="preserve">Vulvovaginal </w:t>
      </w:r>
      <w:r w:rsidR="00276D57">
        <w:rPr>
          <w:rFonts w:cs="Arial"/>
          <w:sz w:val="20"/>
          <w:lang w:val="en-US"/>
        </w:rPr>
        <w:t>inflammations</w:t>
      </w:r>
      <w:r w:rsidR="008944CD" w:rsidRPr="008944CD">
        <w:rPr>
          <w:rFonts w:cs="Arial"/>
          <w:sz w:val="20"/>
          <w:lang w:val="en-US"/>
        </w:rPr>
        <w:t xml:space="preserve"> </w:t>
      </w:r>
      <w:r w:rsidR="008944CD" w:rsidRPr="008944CD">
        <w:rPr>
          <w:rFonts w:cs="Arial"/>
          <w:sz w:val="20"/>
          <w:lang w:val="en-US"/>
        </w:rPr>
        <w:tab/>
      </w:r>
      <w:r w:rsidR="008944CD"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5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8944CD" w:rsidRDefault="008944CD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</w:p>
    <w:p w:rsidR="007629F1" w:rsidRDefault="007629F1">
      <w:pPr>
        <w:rPr>
          <w:rFonts w:ascii="Arial" w:hAnsi="Arial" w:cs="Arial"/>
          <w:lang w:val="en-US"/>
        </w:rPr>
      </w:pPr>
      <w:r>
        <w:rPr>
          <w:rFonts w:cs="Arial"/>
          <w:lang w:val="en-US"/>
        </w:rPr>
        <w:br w:type="page"/>
      </w:r>
    </w:p>
    <w:p w:rsidR="007629F1" w:rsidRDefault="007629F1" w:rsidP="007629F1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</w:p>
    <w:p w:rsidR="00276D57" w:rsidRDefault="00276D57" w:rsidP="007629F1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</w:p>
    <w:p w:rsidR="007629F1" w:rsidRPr="00391D73" w:rsidRDefault="007629F1" w:rsidP="007629F1">
      <w:pPr>
        <w:pStyle w:val="Zkladntext2"/>
        <w:jc w:val="center"/>
        <w:rPr>
          <w:rFonts w:cs="Arial"/>
          <w:b/>
          <w:sz w:val="24"/>
          <w:szCs w:val="24"/>
          <w:lang w:val="en-US"/>
        </w:rPr>
      </w:pPr>
      <w:r w:rsidRPr="00391D73">
        <w:rPr>
          <w:rFonts w:cs="Arial"/>
          <w:b/>
          <w:sz w:val="24"/>
          <w:szCs w:val="24"/>
          <w:lang w:val="en-US"/>
        </w:rPr>
        <w:t>Practice Courses Schedule at Department of Gynecology and Obstetrics</w:t>
      </w:r>
    </w:p>
    <w:p w:rsidR="007629F1" w:rsidRPr="00164219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  <w:r w:rsidRPr="00164219">
        <w:rPr>
          <w:rFonts w:cs="Arial"/>
          <w:b/>
          <w:sz w:val="20"/>
          <w:lang w:val="en-US"/>
        </w:rPr>
        <w:t xml:space="preserve">Master´s degree program – 5th grade – General medicine </w:t>
      </w:r>
      <w:r>
        <w:rPr>
          <w:rFonts w:cs="Arial"/>
          <w:b/>
          <w:sz w:val="20"/>
          <w:lang w:val="en-US"/>
        </w:rPr>
        <w:t>a</w:t>
      </w:r>
      <w:r w:rsidRPr="00164219">
        <w:rPr>
          <w:b/>
          <w:sz w:val="20"/>
          <w:lang w:val="en-US"/>
        </w:rPr>
        <w:t>VLPG0921c</w:t>
      </w:r>
    </w:p>
    <w:p w:rsidR="007629F1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  <w:r w:rsidRPr="00391D73">
        <w:rPr>
          <w:b/>
          <w:sz w:val="20"/>
          <w:lang w:val="en-US"/>
        </w:rPr>
        <w:t xml:space="preserve">Autumn semester </w:t>
      </w:r>
      <w:r>
        <w:rPr>
          <w:b/>
          <w:sz w:val="20"/>
          <w:lang w:val="en-US"/>
        </w:rPr>
        <w:t xml:space="preserve">- </w:t>
      </w:r>
      <w:r w:rsidRPr="00391D73">
        <w:rPr>
          <w:rFonts w:cs="Arial"/>
          <w:b/>
          <w:sz w:val="20"/>
          <w:lang w:val="en-US"/>
        </w:rPr>
        <w:t>academic year 201</w:t>
      </w:r>
      <w:r w:rsidR="00062BB8">
        <w:rPr>
          <w:rFonts w:cs="Arial"/>
          <w:b/>
          <w:sz w:val="20"/>
          <w:lang w:val="en-US"/>
        </w:rPr>
        <w:t>9</w:t>
      </w:r>
      <w:r w:rsidRPr="00391D73">
        <w:rPr>
          <w:rFonts w:cs="Arial"/>
          <w:b/>
          <w:sz w:val="20"/>
          <w:lang w:val="en-US"/>
        </w:rPr>
        <w:t>/20</w:t>
      </w:r>
      <w:r w:rsidR="00062BB8">
        <w:rPr>
          <w:rFonts w:cs="Arial"/>
          <w:b/>
          <w:sz w:val="20"/>
          <w:lang w:val="en-US"/>
        </w:rPr>
        <w:t>20</w:t>
      </w:r>
    </w:p>
    <w:p w:rsidR="00276D57" w:rsidRPr="00391D73" w:rsidRDefault="00276D57" w:rsidP="007629F1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7629F1" w:rsidRPr="00391D73" w:rsidRDefault="007629F1" w:rsidP="007629F1">
      <w:pPr>
        <w:pStyle w:val="Zkladntext2"/>
        <w:jc w:val="center"/>
        <w:rPr>
          <w:b/>
          <w:sz w:val="24"/>
          <w:lang w:val="en-US"/>
        </w:rPr>
      </w:pPr>
      <w:r w:rsidRPr="00391D73">
        <w:rPr>
          <w:b/>
          <w:sz w:val="24"/>
          <w:lang w:val="en-US"/>
        </w:rPr>
        <w:t>Teaching site „</w:t>
      </w:r>
      <w:proofErr w:type="spellStart"/>
      <w:r>
        <w:rPr>
          <w:b/>
          <w:sz w:val="24"/>
          <w:lang w:val="en-US"/>
        </w:rPr>
        <w:t>Bohunice</w:t>
      </w:r>
      <w:proofErr w:type="spellEnd"/>
      <w:proofErr w:type="gramStart"/>
      <w:r w:rsidRPr="00391D73">
        <w:rPr>
          <w:b/>
          <w:sz w:val="24"/>
          <w:lang w:val="en-US"/>
        </w:rPr>
        <w:t>“ -</w:t>
      </w:r>
      <w:proofErr w:type="gramEnd"/>
      <w:r w:rsidRPr="00391D73">
        <w:rPr>
          <w:b/>
          <w:sz w:val="24"/>
          <w:lang w:val="en-US"/>
        </w:rPr>
        <w:t xml:space="preserve"> </w:t>
      </w:r>
      <w:proofErr w:type="spellStart"/>
      <w:r w:rsidRPr="00391D73">
        <w:rPr>
          <w:b/>
          <w:sz w:val="24"/>
          <w:lang w:val="en-US"/>
        </w:rPr>
        <w:t>xx.</w:t>
      </w:r>
      <w:r w:rsidR="00062BB8">
        <w:rPr>
          <w:b/>
          <w:sz w:val="24"/>
          <w:lang w:val="en-US"/>
        </w:rPr>
        <w:t>xx</w:t>
      </w:r>
      <w:proofErr w:type="spellEnd"/>
      <w:r w:rsidRPr="00391D73">
        <w:rPr>
          <w:b/>
          <w:sz w:val="24"/>
          <w:lang w:val="en-US"/>
        </w:rPr>
        <w:t>. – xx.</w:t>
      </w:r>
      <w:r w:rsidR="00062BB8">
        <w:rPr>
          <w:b/>
          <w:sz w:val="24"/>
          <w:lang w:val="en-US"/>
        </w:rPr>
        <w:t>xx</w:t>
      </w:r>
      <w:r w:rsidRPr="00391D73">
        <w:rPr>
          <w:b/>
          <w:sz w:val="24"/>
          <w:lang w:val="en-US"/>
        </w:rPr>
        <w:t>.201</w:t>
      </w:r>
      <w:r w:rsidR="00062BB8">
        <w:rPr>
          <w:b/>
          <w:sz w:val="24"/>
          <w:lang w:val="en-US"/>
        </w:rPr>
        <w:t>x</w:t>
      </w:r>
      <w:r w:rsidRPr="00391D73">
        <w:rPr>
          <w:b/>
          <w:sz w:val="24"/>
          <w:lang w:val="en-US"/>
        </w:rPr>
        <w:t xml:space="preserve">, </w:t>
      </w:r>
      <w:r>
        <w:rPr>
          <w:b/>
          <w:sz w:val="24"/>
          <w:lang w:val="en-US"/>
        </w:rPr>
        <w:t>s</w:t>
      </w:r>
      <w:r w:rsidRPr="00391D73">
        <w:rPr>
          <w:b/>
          <w:sz w:val="24"/>
          <w:lang w:val="en-US"/>
        </w:rPr>
        <w:t>tudy group No. xx</w:t>
      </w:r>
    </w:p>
    <w:p w:rsidR="007629F1" w:rsidRPr="00391D73" w:rsidRDefault="007629F1" w:rsidP="007629F1">
      <w:pPr>
        <w:pStyle w:val="Zkladntext2"/>
        <w:jc w:val="center"/>
        <w:rPr>
          <w:b/>
          <w:sz w:val="16"/>
          <w:lang w:val="en-US"/>
        </w:rPr>
      </w:pPr>
    </w:p>
    <w:p w:rsidR="007629F1" w:rsidRPr="00391D73" w:rsidRDefault="007629F1" w:rsidP="007629F1">
      <w:pPr>
        <w:pStyle w:val="Zkladntext2"/>
        <w:jc w:val="center"/>
        <w:rPr>
          <w:sz w:val="20"/>
          <w:lang w:val="en-US"/>
        </w:rPr>
      </w:pPr>
      <w:r w:rsidRPr="00391D73">
        <w:rPr>
          <w:sz w:val="20"/>
          <w:lang w:val="en-US"/>
        </w:rPr>
        <w:t xml:space="preserve">Lessons start </w:t>
      </w:r>
      <w:r w:rsidRPr="00391D73">
        <w:rPr>
          <w:b/>
          <w:sz w:val="20"/>
          <w:lang w:val="en-US"/>
        </w:rPr>
        <w:t>on Monday at 8 a.m</w:t>
      </w:r>
      <w:r w:rsidRPr="00391D73">
        <w:rPr>
          <w:sz w:val="20"/>
          <w:lang w:val="en-US"/>
        </w:rPr>
        <w:t>. in the lecture room of appropriate teaching site</w:t>
      </w:r>
    </w:p>
    <w:p w:rsidR="007629F1" w:rsidRDefault="007629F1" w:rsidP="007629F1">
      <w:pPr>
        <w:pStyle w:val="Zkladntext2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Credit test and credit granting </w:t>
      </w:r>
      <w:r w:rsidRPr="00391D73">
        <w:rPr>
          <w:sz w:val="20"/>
          <w:lang w:val="en-US"/>
        </w:rPr>
        <w:t>on Friday 12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a.m</w:t>
      </w:r>
      <w:proofErr w:type="spellEnd"/>
      <w:r>
        <w:rPr>
          <w:sz w:val="20"/>
          <w:lang w:val="en-US"/>
        </w:rPr>
        <w:t xml:space="preserve"> – </w:t>
      </w:r>
      <w:r w:rsidRPr="00391D73">
        <w:rPr>
          <w:sz w:val="20"/>
          <w:lang w:val="en-US"/>
        </w:rPr>
        <w:t>1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p.m</w:t>
      </w:r>
      <w:proofErr w:type="spellEnd"/>
    </w:p>
    <w:p w:rsidR="007629F1" w:rsidRPr="00391D73" w:rsidRDefault="007629F1" w:rsidP="007629F1">
      <w:pPr>
        <w:pStyle w:val="Zkladntext2"/>
        <w:jc w:val="center"/>
        <w:rPr>
          <w:sz w:val="20"/>
          <w:lang w:val="en-US"/>
        </w:rPr>
      </w:pPr>
      <w:proofErr w:type="gramStart"/>
      <w:r w:rsidRPr="00391D73">
        <w:rPr>
          <w:sz w:val="20"/>
          <w:lang w:val="en-US"/>
        </w:rPr>
        <w:t xml:space="preserve">Registration for afternoon practice via </w:t>
      </w:r>
      <w:r w:rsidRPr="00391D73">
        <w:rPr>
          <w:sz w:val="20"/>
          <w:u w:val="single"/>
          <w:lang w:val="en-US"/>
        </w:rPr>
        <w:t>is.muni.cz</w:t>
      </w:r>
      <w:r w:rsidRPr="00391D73">
        <w:rPr>
          <w:sz w:val="20"/>
          <w:lang w:val="en-US"/>
        </w:rPr>
        <w:t>, max.</w:t>
      </w:r>
      <w:proofErr w:type="gramEnd"/>
      <w:r w:rsidRPr="00391D73">
        <w:rPr>
          <w:sz w:val="20"/>
          <w:lang w:val="en-US"/>
        </w:rPr>
        <w:t xml:space="preserve"> 4 students per day</w:t>
      </w:r>
    </w:p>
    <w:p w:rsidR="007629F1" w:rsidRPr="005E1E8E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  <w:r w:rsidRPr="005E1E8E">
        <w:rPr>
          <w:rFonts w:cs="Arial"/>
          <w:b/>
          <w:sz w:val="20"/>
          <w:lang w:val="en-US"/>
        </w:rPr>
        <w:t>Bring own white clothes</w:t>
      </w:r>
      <w:r>
        <w:rPr>
          <w:rFonts w:cs="Arial"/>
          <w:b/>
          <w:sz w:val="20"/>
          <w:lang w:val="en-US"/>
        </w:rPr>
        <w:t xml:space="preserve"> </w:t>
      </w:r>
      <w:r w:rsidRPr="005E1E8E">
        <w:rPr>
          <w:rFonts w:cs="Arial"/>
          <w:b/>
          <w:sz w:val="20"/>
          <w:lang w:val="en-US"/>
        </w:rPr>
        <w:t xml:space="preserve">(shirt and pants), white inner shoes, </w:t>
      </w:r>
      <w:r>
        <w:rPr>
          <w:rFonts w:cs="Arial"/>
          <w:b/>
          <w:sz w:val="20"/>
          <w:lang w:val="en-US"/>
        </w:rPr>
        <w:t xml:space="preserve">cabinet </w:t>
      </w:r>
      <w:r w:rsidRPr="005E1E8E">
        <w:rPr>
          <w:rFonts w:cs="Arial"/>
          <w:b/>
          <w:sz w:val="20"/>
          <w:lang w:val="en-US"/>
        </w:rPr>
        <w:t>pad lock, name tag</w:t>
      </w:r>
    </w:p>
    <w:p w:rsidR="007629F1" w:rsidRPr="008770B9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7629F1" w:rsidRPr="008770B9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 xml:space="preserve">Everyday schedule timeline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4569"/>
        <w:gridCol w:w="2443"/>
      </w:tblGrid>
      <w:tr w:rsidR="007629F1" w:rsidRPr="008770B9" w:rsidTr="007629F1">
        <w:trPr>
          <w:jc w:val="center"/>
        </w:trPr>
        <w:tc>
          <w:tcPr>
            <w:tcW w:w="1194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 xml:space="preserve">Morning practice </w:t>
            </w:r>
          </w:p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</w:t>
            </w:r>
            <w:r w:rsidRPr="008770B9">
              <w:rPr>
                <w:rFonts w:cs="Arial"/>
                <w:sz w:val="20"/>
                <w:lang w:val="en-US"/>
              </w:rPr>
              <w:t>:</w:t>
            </w:r>
            <w:r>
              <w:rPr>
                <w:rFonts w:cs="Arial"/>
                <w:sz w:val="20"/>
                <w:lang w:val="en-US"/>
              </w:rPr>
              <w:t>0</w:t>
            </w:r>
            <w:r w:rsidRPr="008770B9">
              <w:rPr>
                <w:rFonts w:cs="Arial"/>
                <w:sz w:val="20"/>
                <w:lang w:val="en-US"/>
              </w:rPr>
              <w:t>0-11:00</w:t>
            </w:r>
          </w:p>
        </w:tc>
        <w:tc>
          <w:tcPr>
            <w:tcW w:w="2480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Seminar, student´s presentation</w:t>
            </w:r>
            <w:r w:rsidRPr="008770B9">
              <w:rPr>
                <w:rFonts w:cs="Arial"/>
                <w:sz w:val="20"/>
                <w:lang w:val="en-US"/>
              </w:rPr>
              <w:br/>
              <w:t>11:</w:t>
            </w:r>
            <w:r>
              <w:rPr>
                <w:rFonts w:cs="Arial"/>
                <w:sz w:val="20"/>
                <w:lang w:val="en-US"/>
              </w:rPr>
              <w:t>3</w:t>
            </w:r>
            <w:r w:rsidRPr="008770B9">
              <w:rPr>
                <w:rFonts w:cs="Arial"/>
                <w:sz w:val="20"/>
                <w:lang w:val="en-US"/>
              </w:rPr>
              <w:t>0-13:00</w:t>
            </w:r>
          </w:p>
        </w:tc>
        <w:tc>
          <w:tcPr>
            <w:tcW w:w="1326" w:type="pct"/>
          </w:tcPr>
          <w:p w:rsidR="007629F1" w:rsidRPr="008770B9" w:rsidRDefault="007629F1" w:rsidP="007629F1">
            <w:pPr>
              <w:pStyle w:val="Zkladntext2"/>
              <w:tabs>
                <w:tab w:val="center" w:pos="638"/>
              </w:tabs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Afternoon practice</w:t>
            </w:r>
          </w:p>
          <w:p w:rsidR="007629F1" w:rsidRPr="008770B9" w:rsidRDefault="007629F1" w:rsidP="007629F1">
            <w:pPr>
              <w:pStyle w:val="Zkladntext2"/>
              <w:tabs>
                <w:tab w:val="center" w:pos="638"/>
              </w:tabs>
              <w:jc w:val="center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>13:00-16:00</w:t>
            </w:r>
          </w:p>
        </w:tc>
      </w:tr>
    </w:tbl>
    <w:p w:rsidR="007629F1" w:rsidRDefault="007629F1" w:rsidP="007629F1">
      <w:pPr>
        <w:pStyle w:val="Zkladntext2"/>
        <w:jc w:val="left"/>
        <w:rPr>
          <w:rFonts w:cs="Arial"/>
          <w:b/>
          <w:sz w:val="20"/>
          <w:lang w:val="en-US"/>
        </w:rPr>
      </w:pPr>
    </w:p>
    <w:p w:rsidR="00EE06B9" w:rsidRDefault="00EE06B9" w:rsidP="007629F1">
      <w:pPr>
        <w:pStyle w:val="Zkladntext2"/>
        <w:jc w:val="left"/>
        <w:rPr>
          <w:rFonts w:cs="Arial"/>
          <w:b/>
          <w:sz w:val="20"/>
          <w:lang w:val="en-US"/>
        </w:rPr>
      </w:pPr>
    </w:p>
    <w:p w:rsidR="00EE06B9" w:rsidRPr="008770B9" w:rsidRDefault="00EE06B9" w:rsidP="007629F1">
      <w:pPr>
        <w:pStyle w:val="Zkladntext2"/>
        <w:jc w:val="left"/>
        <w:rPr>
          <w:rFonts w:cs="Arial"/>
          <w:b/>
          <w:sz w:val="20"/>
          <w:lang w:val="en-US"/>
        </w:rPr>
      </w:pPr>
    </w:p>
    <w:p w:rsidR="007629F1" w:rsidRPr="008770B9" w:rsidRDefault="007629F1" w:rsidP="007629F1">
      <w:pPr>
        <w:pStyle w:val="Zkladntext2"/>
        <w:jc w:val="left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A</w:t>
      </w:r>
      <w:r w:rsidRPr="008770B9">
        <w:rPr>
          <w:rFonts w:cs="Arial"/>
          <w:b/>
          <w:sz w:val="20"/>
          <w:lang w:val="en-US"/>
        </w:rPr>
        <w:t>ssignment to individual classes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7810"/>
      </w:tblGrid>
      <w:tr w:rsidR="007629F1" w:rsidRPr="008770B9" w:rsidTr="007629F1">
        <w:trPr>
          <w:jc w:val="center"/>
        </w:trPr>
        <w:tc>
          <w:tcPr>
            <w:tcW w:w="761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Class No.</w:t>
            </w:r>
          </w:p>
        </w:tc>
        <w:tc>
          <w:tcPr>
            <w:tcW w:w="4239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8770B9">
              <w:rPr>
                <w:rFonts w:cs="Arial"/>
                <w:b/>
                <w:sz w:val="20"/>
                <w:lang w:val="en-US"/>
              </w:rPr>
              <w:t>Students</w:t>
            </w:r>
            <w:r>
              <w:rPr>
                <w:rFonts w:cs="Arial"/>
                <w:b/>
                <w:sz w:val="20"/>
                <w:lang w:val="en-US"/>
              </w:rPr>
              <w:t xml:space="preserve"> Surname</w:t>
            </w:r>
          </w:p>
        </w:tc>
      </w:tr>
      <w:tr w:rsidR="007629F1" w:rsidRPr="008770B9" w:rsidTr="007629F1">
        <w:trPr>
          <w:jc w:val="center"/>
        </w:trPr>
        <w:tc>
          <w:tcPr>
            <w:tcW w:w="761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4239" w:type="pct"/>
          </w:tcPr>
          <w:p w:rsidR="00BB118C" w:rsidRDefault="00BB118C" w:rsidP="007629F1">
            <w:pPr>
              <w:pStyle w:val="Zkladntext2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  <w:p w:rsidR="007629F1" w:rsidRPr="008770B9" w:rsidRDefault="00BB118C" w:rsidP="007629F1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</w:p>
        </w:tc>
      </w:tr>
      <w:tr w:rsidR="007629F1" w:rsidRPr="008770B9" w:rsidTr="007629F1">
        <w:trPr>
          <w:jc w:val="center"/>
        </w:trPr>
        <w:tc>
          <w:tcPr>
            <w:tcW w:w="761" w:type="pct"/>
          </w:tcPr>
          <w:p w:rsidR="007629F1" w:rsidRPr="008770B9" w:rsidRDefault="007629F1" w:rsidP="007629F1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</w:t>
            </w:r>
          </w:p>
        </w:tc>
        <w:tc>
          <w:tcPr>
            <w:tcW w:w="4239" w:type="pct"/>
          </w:tcPr>
          <w:p w:rsidR="00BB118C" w:rsidRDefault="00BB118C" w:rsidP="007629F1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 w:rsidRPr="008770B9">
              <w:rPr>
                <w:rFonts w:cs="Arial"/>
                <w:sz w:val="20"/>
                <w:lang w:val="en-US"/>
              </w:rPr>
              <w:t xml:space="preserve"> </w:t>
            </w:r>
          </w:p>
          <w:p w:rsidR="007629F1" w:rsidRPr="008770B9" w:rsidRDefault="00BB118C" w:rsidP="007629F1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>
              <w:rPr>
                <w:rFonts w:cs="Arial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lang w:val="en-US"/>
              </w:rPr>
              <w:t>Xy</w:t>
            </w:r>
            <w:proofErr w:type="spellEnd"/>
            <w:r w:rsidRPr="008770B9">
              <w:rPr>
                <w:rFonts w:cs="Arial"/>
                <w:sz w:val="20"/>
                <w:lang w:val="en-US"/>
              </w:rPr>
              <w:t xml:space="preserve"> </w:t>
            </w:r>
          </w:p>
        </w:tc>
      </w:tr>
    </w:tbl>
    <w:p w:rsidR="007629F1" w:rsidRDefault="007629F1" w:rsidP="007629F1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EE06B9" w:rsidRPr="008770B9" w:rsidRDefault="00EE06B9" w:rsidP="007629F1">
      <w:pPr>
        <w:pStyle w:val="Zkladntext2"/>
        <w:jc w:val="center"/>
        <w:rPr>
          <w:rFonts w:cs="Arial"/>
          <w:b/>
          <w:sz w:val="20"/>
          <w:lang w:val="en-US"/>
        </w:rPr>
      </w:pPr>
    </w:p>
    <w:p w:rsidR="007629F1" w:rsidRPr="008770B9" w:rsidRDefault="0054672D" w:rsidP="007629F1">
      <w:pPr>
        <w:pStyle w:val="Zkladntext2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>Classes’</w:t>
      </w:r>
      <w:r w:rsidR="007629F1" w:rsidRPr="008770B9">
        <w:rPr>
          <w:rFonts w:cs="Arial"/>
          <w:b/>
          <w:sz w:val="20"/>
          <w:lang w:val="en-US"/>
        </w:rPr>
        <w:t xml:space="preserve"> rotation</w:t>
      </w:r>
      <w:r w:rsidR="007629F1">
        <w:rPr>
          <w:rFonts w:cs="Arial"/>
          <w:b/>
          <w:sz w:val="20"/>
          <w:lang w:val="en-US"/>
        </w:rPr>
        <w:t xml:space="preserve"> and responsible teachers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759"/>
        <w:gridCol w:w="1551"/>
        <w:gridCol w:w="700"/>
        <w:gridCol w:w="700"/>
        <w:gridCol w:w="700"/>
        <w:gridCol w:w="700"/>
        <w:gridCol w:w="696"/>
      </w:tblGrid>
      <w:tr w:rsidR="006436CF" w:rsidRPr="006436CF" w:rsidTr="0054672D">
        <w:trPr>
          <w:jc w:val="center"/>
        </w:trPr>
        <w:tc>
          <w:tcPr>
            <w:tcW w:w="1848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Place to come</w:t>
            </w:r>
          </w:p>
        </w:tc>
        <w:tc>
          <w:tcPr>
            <w:tcW w:w="412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Abbrev.</w:t>
            </w:r>
          </w:p>
        </w:tc>
        <w:tc>
          <w:tcPr>
            <w:tcW w:w="842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Teacher</w:t>
            </w:r>
          </w:p>
        </w:tc>
        <w:tc>
          <w:tcPr>
            <w:tcW w:w="380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Mon</w:t>
            </w:r>
          </w:p>
        </w:tc>
        <w:tc>
          <w:tcPr>
            <w:tcW w:w="380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Tue</w:t>
            </w:r>
          </w:p>
        </w:tc>
        <w:tc>
          <w:tcPr>
            <w:tcW w:w="380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Wed</w:t>
            </w:r>
          </w:p>
        </w:tc>
        <w:tc>
          <w:tcPr>
            <w:tcW w:w="380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Thu</w:t>
            </w:r>
          </w:p>
        </w:tc>
        <w:tc>
          <w:tcPr>
            <w:tcW w:w="378" w:type="pct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b/>
                <w:sz w:val="20"/>
                <w:lang w:val="en-US"/>
              </w:rPr>
            </w:pPr>
            <w:r w:rsidRPr="006436CF">
              <w:rPr>
                <w:rFonts w:cs="Arial"/>
                <w:b/>
                <w:sz w:val="20"/>
                <w:lang w:val="en-US"/>
              </w:rPr>
              <w:t>Fri</w:t>
            </w:r>
          </w:p>
        </w:tc>
      </w:tr>
      <w:tr w:rsidR="006436CF" w:rsidRPr="006436CF" w:rsidTr="0054672D">
        <w:trPr>
          <w:jc w:val="center"/>
        </w:trPr>
        <w:tc>
          <w:tcPr>
            <w:tcW w:w="1848" w:type="pct"/>
          </w:tcPr>
          <w:p w:rsidR="006436CF" w:rsidRDefault="006436CF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Lecture room of </w:t>
            </w:r>
            <w:r w:rsidRPr="006436CF">
              <w:rPr>
                <w:rFonts w:cs="Arial"/>
                <w:sz w:val="20"/>
                <w:lang w:val="en-US"/>
              </w:rPr>
              <w:t>„</w:t>
            </w:r>
            <w:proofErr w:type="spellStart"/>
            <w:r w:rsidRPr="006436CF">
              <w:rPr>
                <w:rFonts w:cs="Arial"/>
                <w:sz w:val="20"/>
                <w:lang w:val="en-US"/>
              </w:rPr>
              <w:t>Bohunice</w:t>
            </w:r>
            <w:proofErr w:type="spellEnd"/>
            <w:r w:rsidRPr="006436CF">
              <w:rPr>
                <w:rFonts w:cs="Arial"/>
                <w:sz w:val="20"/>
                <w:lang w:val="en-US"/>
              </w:rPr>
              <w:t>“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</w:p>
          <w:p w:rsidR="006436CF" w:rsidRPr="006436CF" w:rsidRDefault="006436CF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teaching site </w:t>
            </w:r>
            <w:r w:rsidRPr="006436CF"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  <w:lang w:val="en-US"/>
              </w:rPr>
              <w:t>3</w:t>
            </w:r>
            <w:r>
              <w:rPr>
                <w:rFonts w:cs="Arial"/>
                <w:sz w:val="20"/>
                <w:vertAlign w:val="superscript"/>
                <w:lang w:val="en-US"/>
              </w:rPr>
              <w:t>rd</w:t>
            </w:r>
            <w:r w:rsidRPr="008770B9">
              <w:rPr>
                <w:rFonts w:cs="Arial"/>
                <w:sz w:val="20"/>
                <w:lang w:val="en-US"/>
              </w:rPr>
              <w:t xml:space="preserve"> fl</w:t>
            </w:r>
            <w:r>
              <w:rPr>
                <w:rFonts w:cs="Arial"/>
                <w:sz w:val="20"/>
                <w:lang w:val="en-US"/>
              </w:rPr>
              <w:t>oor</w:t>
            </w:r>
            <w:r w:rsidRPr="006436CF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41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GYN</w:t>
            </w:r>
          </w:p>
        </w:tc>
        <w:tc>
          <w:tcPr>
            <w:tcW w:w="84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proofErr w:type="gramStart"/>
            <w:r w:rsidRPr="006436CF">
              <w:rPr>
                <w:rFonts w:cs="Arial"/>
                <w:sz w:val="20"/>
                <w:lang w:val="en-US"/>
              </w:rPr>
              <w:t>as</w:t>
            </w:r>
            <w:proofErr w:type="gramEnd"/>
            <w:r w:rsidRPr="006436CF">
              <w:rPr>
                <w:rFonts w:cs="Arial"/>
                <w:sz w:val="20"/>
                <w:lang w:val="en-US"/>
              </w:rPr>
              <w:t>. Rejdová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B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378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B</w:t>
            </w:r>
          </w:p>
        </w:tc>
      </w:tr>
      <w:tr w:rsidR="006436CF" w:rsidRPr="006436CF" w:rsidTr="0054672D">
        <w:trPr>
          <w:jc w:val="center"/>
        </w:trPr>
        <w:tc>
          <w:tcPr>
            <w:tcW w:w="1848" w:type="pct"/>
          </w:tcPr>
          <w:p w:rsidR="006436CF" w:rsidRPr="006436CF" w:rsidRDefault="006436CF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 w:rsidRPr="008770B9">
              <w:rPr>
                <w:rFonts w:cs="Arial"/>
                <w:sz w:val="20"/>
                <w:lang w:val="en-US"/>
              </w:rPr>
              <w:t xml:space="preserve">Delivery </w:t>
            </w:r>
            <w:r>
              <w:rPr>
                <w:rFonts w:cs="Arial"/>
                <w:sz w:val="20"/>
                <w:lang w:val="en-US"/>
              </w:rPr>
              <w:t xml:space="preserve">unit </w:t>
            </w:r>
            <w:r>
              <w:rPr>
                <w:rFonts w:cs="Arial"/>
                <w:sz w:val="20"/>
                <w:lang w:val="en-US"/>
              </w:rPr>
              <w:br/>
              <w:t xml:space="preserve">- teaching room </w:t>
            </w:r>
            <w:r w:rsidRPr="006436CF"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  <w:lang w:val="en-US"/>
              </w:rPr>
              <w:t>3</w:t>
            </w:r>
            <w:r>
              <w:rPr>
                <w:rFonts w:cs="Arial"/>
                <w:sz w:val="20"/>
                <w:vertAlign w:val="superscript"/>
                <w:lang w:val="en-US"/>
              </w:rPr>
              <w:t>rd</w:t>
            </w:r>
            <w:r w:rsidRPr="008770B9">
              <w:rPr>
                <w:rFonts w:cs="Arial"/>
                <w:sz w:val="20"/>
                <w:lang w:val="en-US"/>
              </w:rPr>
              <w:t xml:space="preserve"> fl</w:t>
            </w:r>
            <w:r>
              <w:rPr>
                <w:rFonts w:cs="Arial"/>
                <w:sz w:val="20"/>
                <w:lang w:val="en-US"/>
              </w:rPr>
              <w:t>oor</w:t>
            </w:r>
            <w:r w:rsidRPr="006436CF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41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POR</w:t>
            </w:r>
          </w:p>
        </w:tc>
        <w:tc>
          <w:tcPr>
            <w:tcW w:w="84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proofErr w:type="gramStart"/>
            <w:r w:rsidRPr="006436CF">
              <w:rPr>
                <w:rFonts w:cs="Arial"/>
                <w:sz w:val="20"/>
                <w:lang w:val="en-US"/>
              </w:rPr>
              <w:t>as</w:t>
            </w:r>
            <w:proofErr w:type="gramEnd"/>
            <w:r w:rsidRPr="006436CF">
              <w:rPr>
                <w:rFonts w:cs="Arial"/>
                <w:sz w:val="20"/>
                <w:lang w:val="en-US"/>
              </w:rPr>
              <w:t>. Hruban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B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-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A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B</w:t>
            </w:r>
          </w:p>
        </w:tc>
        <w:tc>
          <w:tcPr>
            <w:tcW w:w="378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A</w:t>
            </w:r>
          </w:p>
        </w:tc>
      </w:tr>
      <w:tr w:rsidR="006436CF" w:rsidRPr="006436CF" w:rsidTr="0054672D">
        <w:trPr>
          <w:jc w:val="center"/>
        </w:trPr>
        <w:tc>
          <w:tcPr>
            <w:tcW w:w="1848" w:type="pct"/>
          </w:tcPr>
          <w:p w:rsidR="006436CF" w:rsidRDefault="006436CF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Faculty of Medicine </w:t>
            </w:r>
            <w:r w:rsidRPr="006436CF">
              <w:rPr>
                <w:rFonts w:cs="Arial"/>
                <w:sz w:val="20"/>
                <w:lang w:val="en-US"/>
              </w:rPr>
              <w:t>Simul</w:t>
            </w:r>
            <w:r>
              <w:rPr>
                <w:rFonts w:cs="Arial"/>
                <w:sz w:val="20"/>
                <w:lang w:val="en-US"/>
              </w:rPr>
              <w:t>ation</w:t>
            </w:r>
            <w:r w:rsidR="0054672D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Center</w:t>
            </w:r>
          </w:p>
          <w:p w:rsidR="006436CF" w:rsidRPr="006436CF" w:rsidRDefault="0054672D" w:rsidP="006436CF">
            <w:pPr>
              <w:pStyle w:val="Zkladntext2"/>
              <w:jc w:val="lef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- begins at lecture room (3</w:t>
            </w:r>
            <w:r>
              <w:rPr>
                <w:rFonts w:cs="Arial"/>
                <w:sz w:val="20"/>
                <w:vertAlign w:val="superscript"/>
                <w:lang w:val="en-US"/>
              </w:rPr>
              <w:t>rd</w:t>
            </w:r>
            <w:r w:rsidRPr="008770B9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8770B9">
              <w:rPr>
                <w:rFonts w:cs="Arial"/>
                <w:sz w:val="20"/>
                <w:lang w:val="en-US"/>
              </w:rPr>
              <w:t>f</w:t>
            </w:r>
            <w:r>
              <w:rPr>
                <w:rFonts w:cs="Arial"/>
                <w:sz w:val="20"/>
                <w:lang w:val="en-US"/>
              </w:rPr>
              <w:t>oor</w:t>
            </w:r>
            <w:proofErr w:type="spellEnd"/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41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SIM</w:t>
            </w:r>
          </w:p>
        </w:tc>
        <w:tc>
          <w:tcPr>
            <w:tcW w:w="842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prof. Huser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  <w:r w:rsidRPr="006436CF">
              <w:rPr>
                <w:rFonts w:cs="Arial"/>
                <w:sz w:val="20"/>
                <w:lang w:val="en-US"/>
              </w:rPr>
              <w:t>A+B</w:t>
            </w: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78" w:type="pct"/>
            <w:vAlign w:val="center"/>
          </w:tcPr>
          <w:p w:rsidR="006436CF" w:rsidRPr="006436CF" w:rsidRDefault="006436CF" w:rsidP="006436CF">
            <w:pPr>
              <w:pStyle w:val="Zkladntext2"/>
              <w:jc w:val="center"/>
              <w:rPr>
                <w:rFonts w:cs="Arial"/>
                <w:sz w:val="20"/>
                <w:lang w:val="en-US"/>
              </w:rPr>
            </w:pPr>
          </w:p>
        </w:tc>
      </w:tr>
    </w:tbl>
    <w:p w:rsidR="00EE06B9" w:rsidRDefault="00EE06B9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</w:p>
    <w:p w:rsidR="00EE06B9" w:rsidRDefault="00EE06B9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</w:p>
    <w:p w:rsidR="006436CF" w:rsidRPr="008770B9" w:rsidRDefault="006436CF" w:rsidP="006436CF">
      <w:pPr>
        <w:pStyle w:val="Zkladntext2"/>
        <w:jc w:val="left"/>
        <w:rPr>
          <w:rFonts w:cs="Arial"/>
          <w:sz w:val="20"/>
          <w:lang w:val="en-US"/>
        </w:rPr>
      </w:pPr>
    </w:p>
    <w:p w:rsidR="007629F1" w:rsidRDefault="006436CF" w:rsidP="006436CF">
      <w:pPr>
        <w:pStyle w:val="Zkladntext2"/>
        <w:spacing w:line="264" w:lineRule="auto"/>
        <w:jc w:val="left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 xml:space="preserve">Topics of the seminars </w:t>
      </w:r>
      <w:r>
        <w:rPr>
          <w:rFonts w:cs="Arial"/>
          <w:b/>
          <w:sz w:val="20"/>
          <w:lang w:val="en-US"/>
        </w:rPr>
        <w:t>– lecture room</w:t>
      </w:r>
    </w:p>
    <w:p w:rsidR="00E17BAA" w:rsidRPr="008770B9" w:rsidRDefault="001772AA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 w:rsidRPr="008944CD">
        <w:rPr>
          <w:rFonts w:cs="Arial"/>
          <w:sz w:val="20"/>
          <w:lang w:val="en-US"/>
        </w:rPr>
        <w:t>Mon</w:t>
      </w:r>
      <w:r w:rsidR="00104989" w:rsidRPr="008944CD">
        <w:rPr>
          <w:rFonts w:cs="Arial"/>
          <w:sz w:val="20"/>
          <w:lang w:val="en-US"/>
        </w:rPr>
        <w:t xml:space="preserve"> </w:t>
      </w:r>
      <w:r w:rsidR="00410AE6" w:rsidRPr="008944CD">
        <w:rPr>
          <w:rFonts w:cs="Arial"/>
          <w:sz w:val="20"/>
          <w:lang w:val="en-US"/>
        </w:rPr>
        <w:tab/>
      </w:r>
      <w:r w:rsidR="00410AE6" w:rsidRPr="008944CD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>Diabetes in pregnancy</w:t>
      </w:r>
      <w:r w:rsidR="00BA3D20" w:rsidRPr="008770B9">
        <w:rPr>
          <w:rFonts w:cs="Arial"/>
          <w:sz w:val="20"/>
          <w:lang w:val="en-US"/>
        </w:rPr>
        <w:tab/>
      </w:r>
      <w:r w:rsidR="00BA3D20" w:rsidRPr="008770B9">
        <w:rPr>
          <w:rFonts w:cs="Arial"/>
          <w:sz w:val="20"/>
          <w:lang w:val="en-US"/>
        </w:rPr>
        <w:tab/>
      </w:r>
      <w:r w:rsidR="005A44D8" w:rsidRPr="008770B9">
        <w:rPr>
          <w:rFonts w:cs="Arial"/>
          <w:sz w:val="20"/>
          <w:lang w:val="en-US"/>
        </w:rPr>
        <w:tab/>
      </w:r>
      <w:r w:rsidR="005A44D8" w:rsidRPr="008770B9">
        <w:rPr>
          <w:rFonts w:cs="Arial"/>
          <w:sz w:val="20"/>
          <w:lang w:val="en-US"/>
        </w:rPr>
        <w:tab/>
      </w:r>
      <w:r w:rsidR="005A44D8" w:rsidRPr="008770B9">
        <w:rPr>
          <w:rFonts w:cs="Arial"/>
          <w:sz w:val="20"/>
          <w:lang w:val="en-US"/>
        </w:rPr>
        <w:tab/>
      </w:r>
      <w:r w:rsidR="00A2123C" w:rsidRPr="008770B9">
        <w:rPr>
          <w:rFonts w:cs="Arial"/>
          <w:sz w:val="20"/>
          <w:lang w:val="en-US"/>
        </w:rPr>
        <w:t xml:space="preserve">as. </w:t>
      </w:r>
      <w:proofErr w:type="spellStart"/>
      <w:proofErr w:type="gramStart"/>
      <w:r w:rsidR="00A2123C" w:rsidRPr="008770B9">
        <w:rPr>
          <w:rFonts w:cs="Arial"/>
          <w:sz w:val="20"/>
          <w:lang w:val="en-US"/>
        </w:rPr>
        <w:t>Ťápalová</w:t>
      </w:r>
      <w:proofErr w:type="spellEnd"/>
      <w:r w:rsidR="00276D57">
        <w:rPr>
          <w:rFonts w:cs="Arial"/>
          <w:sz w:val="20"/>
          <w:lang w:val="en-US"/>
        </w:rPr>
        <w:t xml:space="preserve"> / as.</w:t>
      </w:r>
      <w:proofErr w:type="gramEnd"/>
      <w:r w:rsidR="00276D57">
        <w:rPr>
          <w:rFonts w:cs="Arial"/>
          <w:sz w:val="20"/>
          <w:lang w:val="en-US"/>
        </w:rPr>
        <w:t xml:space="preserve"> Meixnerová</w:t>
      </w:r>
    </w:p>
    <w:p w:rsidR="0054672D" w:rsidRDefault="0054672D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Tue</w:t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  <w:t>Minimally invasive surgery in gynecology</w:t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  <w:t>doc. Hudeček</w:t>
      </w:r>
      <w:r w:rsidR="00276D57">
        <w:rPr>
          <w:rFonts w:cs="Arial"/>
          <w:sz w:val="20"/>
          <w:lang w:val="en-US"/>
        </w:rPr>
        <w:t xml:space="preserve"> / prof</w:t>
      </w:r>
      <w:r w:rsidR="00276D57" w:rsidRPr="008770B9">
        <w:rPr>
          <w:rFonts w:cs="Arial"/>
          <w:sz w:val="20"/>
          <w:lang w:val="en-US"/>
        </w:rPr>
        <w:t>. Hu</w:t>
      </w:r>
      <w:r w:rsidR="00276D57">
        <w:rPr>
          <w:rFonts w:cs="Arial"/>
          <w:sz w:val="20"/>
          <w:lang w:val="en-US"/>
        </w:rPr>
        <w:t>ser</w:t>
      </w:r>
    </w:p>
    <w:p w:rsidR="00D422EA" w:rsidRPr="008770B9" w:rsidRDefault="001772AA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 w:rsidRPr="008770B9">
        <w:rPr>
          <w:rFonts w:cs="Arial"/>
          <w:sz w:val="20"/>
          <w:lang w:val="en-US"/>
        </w:rPr>
        <w:t>Wed</w:t>
      </w:r>
      <w:r w:rsidRPr="008770B9">
        <w:rPr>
          <w:rFonts w:cs="Arial"/>
          <w:sz w:val="20"/>
          <w:lang w:val="en-US"/>
        </w:rPr>
        <w:tab/>
      </w:r>
      <w:r w:rsidR="008F0F95" w:rsidRPr="008770B9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>Ultrasound in pregnancy</w:t>
      </w:r>
      <w:r w:rsidR="0054672D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ab/>
      </w:r>
      <w:r w:rsidR="00FC709B" w:rsidRPr="008770B9">
        <w:rPr>
          <w:rFonts w:cs="Arial"/>
          <w:sz w:val="20"/>
          <w:lang w:val="en-US"/>
        </w:rPr>
        <w:tab/>
        <w:t xml:space="preserve">as. </w:t>
      </w:r>
      <w:proofErr w:type="gramStart"/>
      <w:r w:rsidR="00FC709B" w:rsidRPr="008770B9">
        <w:rPr>
          <w:rFonts w:cs="Arial"/>
          <w:sz w:val="20"/>
          <w:lang w:val="en-US"/>
        </w:rPr>
        <w:t>Hruban</w:t>
      </w:r>
      <w:r w:rsidR="00276D57">
        <w:rPr>
          <w:rFonts w:cs="Arial"/>
          <w:sz w:val="20"/>
          <w:lang w:val="en-US"/>
        </w:rPr>
        <w:t xml:space="preserve"> / as.</w:t>
      </w:r>
      <w:proofErr w:type="gramEnd"/>
      <w:r w:rsidR="00276D57">
        <w:rPr>
          <w:rFonts w:cs="Arial"/>
          <w:sz w:val="20"/>
          <w:lang w:val="en-US"/>
        </w:rPr>
        <w:t xml:space="preserve"> Rejdová</w:t>
      </w:r>
    </w:p>
    <w:p w:rsidR="007B2299" w:rsidRDefault="001772AA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 w:rsidRPr="008770B9">
        <w:rPr>
          <w:rFonts w:cs="Arial"/>
          <w:sz w:val="20"/>
          <w:lang w:val="en-US"/>
        </w:rPr>
        <w:t>Thu</w:t>
      </w:r>
      <w:r w:rsidR="0054672D">
        <w:rPr>
          <w:rFonts w:cs="Arial"/>
          <w:sz w:val="20"/>
          <w:lang w:val="en-US"/>
        </w:rPr>
        <w:tab/>
      </w:r>
      <w:r w:rsidR="00F033D3" w:rsidRPr="008770B9">
        <w:rPr>
          <w:rFonts w:cs="Arial"/>
          <w:sz w:val="20"/>
          <w:lang w:val="en-US"/>
        </w:rPr>
        <w:tab/>
      </w:r>
      <w:r w:rsidR="00714BE7">
        <w:rPr>
          <w:rFonts w:cs="Arial"/>
          <w:sz w:val="20"/>
          <w:lang w:val="en-US"/>
        </w:rPr>
        <w:t>Pregnancy length disorders</w:t>
      </w:r>
      <w:r w:rsidR="00FC709B" w:rsidRPr="008770B9">
        <w:rPr>
          <w:rFonts w:cs="Arial"/>
          <w:sz w:val="20"/>
          <w:lang w:val="en-US"/>
        </w:rPr>
        <w:tab/>
      </w:r>
      <w:r w:rsidR="00FC709B" w:rsidRPr="008770B9">
        <w:rPr>
          <w:rFonts w:cs="Arial"/>
          <w:sz w:val="20"/>
          <w:lang w:val="en-US"/>
        </w:rPr>
        <w:tab/>
      </w:r>
      <w:r w:rsidR="00FC709B" w:rsidRPr="008770B9">
        <w:rPr>
          <w:rFonts w:cs="Arial"/>
          <w:sz w:val="20"/>
          <w:lang w:val="en-US"/>
        </w:rPr>
        <w:tab/>
      </w:r>
      <w:r w:rsidR="00FC709B" w:rsidRPr="008770B9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 xml:space="preserve">as. </w:t>
      </w:r>
      <w:proofErr w:type="gramStart"/>
      <w:r w:rsidR="0054672D">
        <w:rPr>
          <w:rFonts w:cs="Arial"/>
          <w:sz w:val="20"/>
          <w:lang w:val="en-US"/>
        </w:rPr>
        <w:t>Rejdová</w:t>
      </w:r>
      <w:r w:rsidR="00276D57">
        <w:rPr>
          <w:rFonts w:cs="Arial"/>
          <w:sz w:val="20"/>
          <w:lang w:val="en-US"/>
        </w:rPr>
        <w:t xml:space="preserve"> / </w:t>
      </w:r>
      <w:r w:rsidR="00276D57" w:rsidRPr="008770B9">
        <w:rPr>
          <w:rFonts w:cs="Arial"/>
          <w:sz w:val="20"/>
          <w:lang w:val="en-US"/>
        </w:rPr>
        <w:t>as.</w:t>
      </w:r>
      <w:proofErr w:type="gramEnd"/>
      <w:r w:rsidR="00276D57" w:rsidRPr="008770B9">
        <w:rPr>
          <w:rFonts w:cs="Arial"/>
          <w:sz w:val="20"/>
          <w:lang w:val="en-US"/>
        </w:rPr>
        <w:t xml:space="preserve"> Hruban</w:t>
      </w:r>
    </w:p>
    <w:p w:rsidR="00C37F65" w:rsidRPr="008770B9" w:rsidRDefault="00FC709B" w:rsidP="007F3826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proofErr w:type="gramStart"/>
      <w:r w:rsidRPr="008770B9">
        <w:rPr>
          <w:rFonts w:cs="Arial"/>
          <w:sz w:val="20"/>
          <w:lang w:val="en-US"/>
        </w:rPr>
        <w:t>Fri</w:t>
      </w:r>
      <w:r w:rsidRPr="008770B9">
        <w:rPr>
          <w:rFonts w:cs="Arial"/>
          <w:sz w:val="20"/>
          <w:lang w:val="en-US"/>
        </w:rPr>
        <w:tab/>
      </w:r>
      <w:r w:rsidRPr="008770B9">
        <w:rPr>
          <w:rFonts w:cs="Arial"/>
          <w:sz w:val="20"/>
          <w:lang w:val="en-US"/>
        </w:rPr>
        <w:tab/>
      </w:r>
      <w:r w:rsidR="0054672D">
        <w:rPr>
          <w:rFonts w:cs="Arial"/>
          <w:sz w:val="20"/>
          <w:lang w:val="en-US"/>
        </w:rPr>
        <w:t>Acute care in gynecology and obstetrics</w:t>
      </w:r>
      <w:r w:rsidR="0054672D">
        <w:rPr>
          <w:rFonts w:cs="Arial"/>
          <w:sz w:val="20"/>
          <w:lang w:val="en-US"/>
        </w:rPr>
        <w:tab/>
      </w:r>
      <w:r w:rsidRPr="008770B9">
        <w:rPr>
          <w:rFonts w:cs="Arial"/>
          <w:sz w:val="20"/>
          <w:lang w:val="en-US"/>
        </w:rPr>
        <w:tab/>
      </w:r>
      <w:r w:rsidRPr="008770B9">
        <w:rPr>
          <w:rFonts w:cs="Arial"/>
          <w:sz w:val="20"/>
          <w:lang w:val="en-US"/>
        </w:rPr>
        <w:tab/>
      </w:r>
      <w:r w:rsidR="00276D57">
        <w:rPr>
          <w:rFonts w:cs="Arial"/>
          <w:sz w:val="20"/>
          <w:lang w:val="en-US"/>
        </w:rPr>
        <w:t>as.</w:t>
      </w:r>
      <w:proofErr w:type="gramEnd"/>
      <w:r w:rsidR="00276D57">
        <w:rPr>
          <w:rFonts w:cs="Arial"/>
          <w:sz w:val="20"/>
          <w:lang w:val="en-US"/>
        </w:rPr>
        <w:t xml:space="preserve"> Meixnerová / </w:t>
      </w:r>
      <w:r w:rsidR="00714BE7">
        <w:rPr>
          <w:rFonts w:cs="Arial"/>
          <w:sz w:val="20"/>
          <w:lang w:val="en-US"/>
        </w:rPr>
        <w:t>prof</w:t>
      </w:r>
      <w:r w:rsidRPr="008770B9">
        <w:rPr>
          <w:rFonts w:cs="Arial"/>
          <w:sz w:val="20"/>
          <w:lang w:val="en-US"/>
        </w:rPr>
        <w:t>. Hu</w:t>
      </w:r>
      <w:r w:rsidR="00714BE7">
        <w:rPr>
          <w:rFonts w:cs="Arial"/>
          <w:sz w:val="20"/>
          <w:lang w:val="en-US"/>
        </w:rPr>
        <w:t>ser</w:t>
      </w:r>
    </w:p>
    <w:p w:rsidR="006961B3" w:rsidRPr="008770B9" w:rsidRDefault="006961B3" w:rsidP="007F3826">
      <w:pPr>
        <w:pStyle w:val="Zkladntext2"/>
        <w:tabs>
          <w:tab w:val="left" w:pos="851"/>
        </w:tabs>
        <w:spacing w:line="264" w:lineRule="auto"/>
        <w:jc w:val="left"/>
        <w:rPr>
          <w:rFonts w:cs="Arial"/>
          <w:b/>
          <w:sz w:val="20"/>
          <w:lang w:val="en-US"/>
        </w:rPr>
      </w:pPr>
    </w:p>
    <w:p w:rsidR="00C35D78" w:rsidRPr="008770B9" w:rsidRDefault="006961B3" w:rsidP="007F3826">
      <w:pPr>
        <w:pStyle w:val="Zkladntext2"/>
        <w:tabs>
          <w:tab w:val="left" w:pos="851"/>
        </w:tabs>
        <w:spacing w:line="264" w:lineRule="auto"/>
        <w:jc w:val="left"/>
        <w:rPr>
          <w:rFonts w:cs="Arial"/>
          <w:b/>
          <w:sz w:val="20"/>
          <w:lang w:val="en-US"/>
        </w:rPr>
      </w:pPr>
      <w:r w:rsidRPr="008770B9">
        <w:rPr>
          <w:rFonts w:cs="Arial"/>
          <w:b/>
          <w:sz w:val="20"/>
          <w:lang w:val="en-US"/>
        </w:rPr>
        <w:t>Topics and s</w:t>
      </w:r>
      <w:r w:rsidR="00F86632" w:rsidRPr="008770B9">
        <w:rPr>
          <w:rFonts w:cs="Arial"/>
          <w:b/>
          <w:sz w:val="20"/>
          <w:lang w:val="en-US"/>
        </w:rPr>
        <w:t>tudent</w:t>
      </w:r>
      <w:r w:rsidRPr="008770B9">
        <w:rPr>
          <w:rFonts w:cs="Arial"/>
          <w:b/>
          <w:sz w:val="20"/>
          <w:lang w:val="en-US"/>
        </w:rPr>
        <w:t>s</w:t>
      </w:r>
      <w:r w:rsidR="00F86632" w:rsidRPr="008770B9">
        <w:rPr>
          <w:rFonts w:cs="Arial"/>
          <w:b/>
          <w:sz w:val="20"/>
          <w:lang w:val="en-US"/>
        </w:rPr>
        <w:t xml:space="preserve"> </w:t>
      </w:r>
      <w:r w:rsidRPr="008770B9">
        <w:rPr>
          <w:rFonts w:cs="Arial"/>
          <w:b/>
          <w:sz w:val="20"/>
          <w:lang w:val="en-US"/>
        </w:rPr>
        <w:t xml:space="preserve">responsible for </w:t>
      </w:r>
      <w:r w:rsidR="00F86632" w:rsidRPr="008770B9">
        <w:rPr>
          <w:rFonts w:cs="Arial"/>
          <w:b/>
          <w:sz w:val="20"/>
          <w:lang w:val="en-US"/>
        </w:rPr>
        <w:t>presentations</w:t>
      </w:r>
      <w:r w:rsidRPr="008770B9">
        <w:rPr>
          <w:rFonts w:cs="Arial"/>
          <w:b/>
          <w:sz w:val="20"/>
          <w:lang w:val="en-US"/>
        </w:rPr>
        <w:t xml:space="preserve"> during seminar</w:t>
      </w:r>
      <w:r w:rsidR="00C35D78" w:rsidRPr="008770B9">
        <w:rPr>
          <w:rFonts w:cs="Arial"/>
          <w:b/>
          <w:sz w:val="20"/>
          <w:lang w:val="en-US"/>
        </w:rPr>
        <w:t>:</w:t>
      </w:r>
    </w:p>
    <w:p w:rsidR="00714BE7" w:rsidRPr="008944CD" w:rsidRDefault="00714BE7" w:rsidP="00714BE7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Tue</w:t>
      </w:r>
      <w:r w:rsidRPr="008944CD">
        <w:rPr>
          <w:rFonts w:cs="Arial"/>
          <w:sz w:val="20"/>
          <w:lang w:val="en-US"/>
        </w:rPr>
        <w:tab/>
      </w:r>
      <w:proofErr w:type="spellStart"/>
      <w:r w:rsidR="00EE06B9">
        <w:rPr>
          <w:rFonts w:cs="Arial"/>
          <w:sz w:val="20"/>
          <w:lang w:val="en-US"/>
        </w:rPr>
        <w:t>Cardiotocography</w:t>
      </w:r>
      <w:proofErr w:type="spellEnd"/>
      <w:r w:rsidR="00EE06B9">
        <w:rPr>
          <w:rFonts w:cs="Arial"/>
          <w:sz w:val="20"/>
          <w:lang w:val="en-US"/>
        </w:rPr>
        <w:tab/>
      </w:r>
      <w:r w:rsidRPr="008944CD">
        <w:rPr>
          <w:rFonts w:cs="Arial"/>
          <w:sz w:val="20"/>
          <w:lang w:val="en-US"/>
        </w:rPr>
        <w:tab/>
      </w:r>
      <w:r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2.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714BE7" w:rsidRPr="008944CD" w:rsidRDefault="00714BE7" w:rsidP="00714BE7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Wed</w:t>
      </w:r>
      <w:r w:rsidRPr="008944CD">
        <w:rPr>
          <w:rFonts w:cs="Arial"/>
          <w:sz w:val="20"/>
          <w:lang w:val="en-US"/>
        </w:rPr>
        <w:tab/>
      </w:r>
      <w:r w:rsidR="00EE06B9">
        <w:rPr>
          <w:rFonts w:cs="Arial"/>
          <w:sz w:val="20"/>
          <w:lang w:val="en-US"/>
        </w:rPr>
        <w:t>Preeclampsia</w:t>
      </w:r>
      <w:r w:rsidR="00EE06B9">
        <w:rPr>
          <w:rFonts w:cs="Arial"/>
          <w:sz w:val="20"/>
          <w:lang w:val="en-US"/>
        </w:rPr>
        <w:tab/>
      </w:r>
      <w:r w:rsidR="00EE06B9">
        <w:rPr>
          <w:rFonts w:cs="Arial"/>
          <w:sz w:val="20"/>
          <w:lang w:val="en-US"/>
        </w:rPr>
        <w:tab/>
      </w:r>
      <w:r w:rsidRPr="008944CD">
        <w:rPr>
          <w:rFonts w:cs="Arial"/>
          <w:sz w:val="20"/>
          <w:lang w:val="en-US"/>
        </w:rPr>
        <w:tab/>
      </w:r>
      <w:r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3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714BE7" w:rsidRPr="008944CD" w:rsidRDefault="00714BE7" w:rsidP="00714BE7">
      <w:pPr>
        <w:pStyle w:val="Zkladntext2"/>
        <w:spacing w:line="264" w:lineRule="auto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Thu</w:t>
      </w:r>
      <w:r w:rsidRPr="008944CD">
        <w:rPr>
          <w:rFonts w:cs="Arial"/>
          <w:sz w:val="20"/>
          <w:lang w:val="en-US"/>
        </w:rPr>
        <w:tab/>
      </w:r>
      <w:r w:rsidR="00EE06B9">
        <w:rPr>
          <w:rFonts w:cs="Arial"/>
          <w:sz w:val="20"/>
          <w:lang w:val="en-US"/>
        </w:rPr>
        <w:t>Menstrual cycle disorders</w:t>
      </w:r>
      <w:r w:rsidRPr="008944CD">
        <w:rPr>
          <w:rFonts w:cs="Arial"/>
          <w:sz w:val="20"/>
          <w:lang w:val="en-US"/>
        </w:rPr>
        <w:tab/>
      </w:r>
      <w:r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4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714BE7" w:rsidRPr="008944CD" w:rsidRDefault="00714BE7" w:rsidP="00714BE7">
      <w:pPr>
        <w:pStyle w:val="Zkladntext2"/>
        <w:spacing w:line="264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Fri</w:t>
      </w:r>
      <w:r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Uterine cervix precancerous lesions</w:t>
      </w:r>
      <w:r w:rsidRPr="008944CD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>class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No.</w:t>
      </w:r>
      <w:r w:rsidRPr="008944CD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5</w:t>
      </w:r>
      <w:r w:rsidRPr="008944CD">
        <w:rPr>
          <w:rFonts w:cs="Arial"/>
          <w:sz w:val="20"/>
          <w:lang w:val="en-US"/>
        </w:rPr>
        <w:t xml:space="preserve">. </w:t>
      </w:r>
      <w:r>
        <w:rPr>
          <w:rFonts w:cs="Arial"/>
          <w:sz w:val="20"/>
          <w:lang w:val="en-US"/>
        </w:rPr>
        <w:t xml:space="preserve">Coordinator </w:t>
      </w:r>
      <w:r w:rsidR="00BB118C">
        <w:rPr>
          <w:rFonts w:cs="Arial"/>
        </w:rPr>
        <w:t xml:space="preserve">- </w:t>
      </w:r>
      <w:proofErr w:type="spellStart"/>
      <w:r w:rsidR="00BB118C">
        <w:rPr>
          <w:rFonts w:cs="Arial"/>
          <w:lang w:val="en-US"/>
        </w:rPr>
        <w:t>Xy</w:t>
      </w:r>
      <w:proofErr w:type="spellEnd"/>
    </w:p>
    <w:p w:rsidR="00D85067" w:rsidRPr="008770B9" w:rsidRDefault="00D85067" w:rsidP="006961B3">
      <w:pPr>
        <w:pStyle w:val="Zkladntext2"/>
        <w:jc w:val="left"/>
        <w:rPr>
          <w:rFonts w:cs="Arial"/>
          <w:sz w:val="20"/>
          <w:lang w:val="en-US"/>
        </w:rPr>
      </w:pPr>
    </w:p>
    <w:sectPr w:rsidR="00D85067" w:rsidRPr="008770B9" w:rsidSect="0036548C">
      <w:headerReference w:type="default" r:id="rId9"/>
      <w:footerReference w:type="default" r:id="rId10"/>
      <w:pgSz w:w="11906" w:h="16838" w:code="9"/>
      <w:pgMar w:top="1417" w:right="1417" w:bottom="1417" w:left="1417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EE" w:rsidRDefault="002039EE">
      <w:r>
        <w:separator/>
      </w:r>
    </w:p>
  </w:endnote>
  <w:endnote w:type="continuationSeparator" w:id="0">
    <w:p w:rsidR="002039EE" w:rsidRDefault="002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7" w:rsidRPr="0036548C" w:rsidRDefault="00714BE7">
    <w:pPr>
      <w:pStyle w:val="Zpat"/>
      <w:pBdr>
        <w:top w:val="dotted" w:sz="4" w:space="1" w:color="auto"/>
      </w:pBdr>
      <w:rPr>
        <w:rFonts w:ascii="Arial" w:eastAsiaTheme="minorHAnsi" w:hAnsi="Arial" w:cs="Arial"/>
        <w:b/>
        <w:color w:val="0000DC"/>
        <w:sz w:val="16"/>
        <w:szCs w:val="16"/>
        <w:lang w:val="en-US" w:eastAsia="en-US"/>
      </w:rPr>
    </w:pPr>
    <w:r w:rsidRPr="0036548C">
      <w:rPr>
        <w:rFonts w:ascii="Arial" w:eastAsiaTheme="minorHAnsi" w:hAnsi="Arial" w:cs="Arial"/>
        <w:b/>
        <w:color w:val="0000DC"/>
        <w:sz w:val="16"/>
        <w:szCs w:val="16"/>
        <w:lang w:val="en-US" w:eastAsia="en-US"/>
      </w:rPr>
      <w:t>Teaching site:</w:t>
    </w:r>
  </w:p>
  <w:p w:rsidR="00714BE7" w:rsidRPr="0036548C" w:rsidRDefault="00714BE7">
    <w:pPr>
      <w:pStyle w:val="Zpat"/>
      <w:rPr>
        <w:rFonts w:ascii="Arial" w:eastAsiaTheme="minorHAnsi" w:hAnsi="Arial" w:cs="Arial"/>
        <w:color w:val="0000DC"/>
        <w:sz w:val="16"/>
        <w:szCs w:val="16"/>
        <w:u w:val="single"/>
        <w:lang w:val="en-US" w:eastAsia="en-US"/>
      </w:rPr>
    </w:pPr>
    <w:r w:rsidRPr="0036548C">
      <w:rPr>
        <w:rFonts w:ascii="Arial" w:eastAsiaTheme="minorHAnsi" w:hAnsi="Arial" w:cs="Arial"/>
        <w:color w:val="0000DC"/>
        <w:sz w:val="16"/>
        <w:szCs w:val="16"/>
        <w:lang w:val="en-US" w:eastAsia="en-US"/>
      </w:rPr>
      <w:t>PORODNICE: Obilní trh 11, 602 00 Brno, lecture room (building A, 3rd floor),</w:t>
    </w:r>
    <w:r w:rsidRPr="0036548C">
      <w:rPr>
        <w:rFonts w:ascii="Arial" w:eastAsiaTheme="minorHAnsi" w:hAnsi="Arial" w:cs="Arial"/>
        <w:color w:val="0000DC"/>
        <w:sz w:val="16"/>
        <w:szCs w:val="16"/>
        <w:lang w:val="en-US" w:eastAsia="en-US"/>
      </w:rPr>
      <w:tab/>
      <w:t xml:space="preserve">     </w:t>
    </w:r>
    <w:hyperlink r:id="rId1" w:history="1">
      <w:r w:rsidRPr="0036548C">
        <w:rPr>
          <w:rFonts w:ascii="Arial" w:eastAsiaTheme="minorHAnsi" w:hAnsi="Arial" w:cs="Arial"/>
          <w:color w:val="0000DC"/>
          <w:sz w:val="16"/>
          <w:szCs w:val="16"/>
          <w:u w:val="single"/>
          <w:lang w:val="en-US" w:eastAsia="en-US"/>
        </w:rPr>
        <w:t>www.med.muni.cz</w:t>
      </w:r>
    </w:hyperlink>
  </w:p>
  <w:p w:rsidR="00714BE7" w:rsidRPr="0036548C" w:rsidRDefault="00714BE7">
    <w:pPr>
      <w:pStyle w:val="Zpat"/>
      <w:rPr>
        <w:rFonts w:ascii="Arial" w:eastAsiaTheme="minorHAnsi" w:hAnsi="Arial" w:cs="Arial"/>
        <w:color w:val="0000DC"/>
        <w:sz w:val="16"/>
        <w:szCs w:val="16"/>
        <w:u w:val="single"/>
        <w:lang w:val="en-US" w:eastAsia="en-US"/>
      </w:rPr>
    </w:pPr>
    <w:r w:rsidRPr="0036548C">
      <w:rPr>
        <w:rFonts w:ascii="Arial" w:eastAsiaTheme="minorHAnsi" w:hAnsi="Arial" w:cs="Arial"/>
        <w:color w:val="0000DC"/>
        <w:sz w:val="16"/>
        <w:szCs w:val="16"/>
        <w:lang w:val="en-US" w:eastAsia="en-US"/>
      </w:rPr>
      <w:t>BOHUNICE: Jihlavská 20, 639 00 Brno, lecture room (building Z, 3rd floor)</w:t>
    </w:r>
    <w:r w:rsidRPr="0036548C">
      <w:rPr>
        <w:rFonts w:ascii="Arial" w:hAnsi="Arial" w:cs="Arial"/>
        <w:noProof/>
        <w:sz w:val="16"/>
        <w:szCs w:val="16"/>
      </w:rPr>
      <w:tab/>
    </w:r>
    <w:hyperlink r:id="rId2" w:history="1">
      <w:r w:rsidRPr="0036548C">
        <w:rPr>
          <w:rFonts w:ascii="Arial" w:eastAsiaTheme="minorHAnsi" w:hAnsi="Arial" w:cs="Arial"/>
          <w:color w:val="0000DC"/>
          <w:sz w:val="16"/>
          <w:szCs w:val="16"/>
          <w:u w:val="single"/>
          <w:lang w:val="en-US" w:eastAsia="en-US"/>
        </w:rPr>
        <w:t>www.fnbrno.cz</w:t>
      </w:r>
    </w:hyperlink>
    <w:r w:rsidRPr="0036548C">
      <w:rPr>
        <w:rFonts w:ascii="Arial" w:eastAsiaTheme="minorHAnsi" w:hAnsi="Arial" w:cs="Arial"/>
        <w:color w:val="0000DC"/>
        <w:sz w:val="16"/>
        <w:szCs w:val="16"/>
        <w:u w:val="single"/>
        <w:lang w:val="en-US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EE" w:rsidRDefault="002039EE">
      <w:r>
        <w:separator/>
      </w:r>
    </w:p>
  </w:footnote>
  <w:footnote w:type="continuationSeparator" w:id="0">
    <w:p w:rsidR="002039EE" w:rsidRDefault="0020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E7" w:rsidRPr="00276D57" w:rsidRDefault="00276D57" w:rsidP="00276D5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03449" wp14:editId="2C82C37D">
              <wp:simplePos x="0" y="0"/>
              <wp:positionH relativeFrom="column">
                <wp:posOffset>2038985</wp:posOffset>
              </wp:positionH>
              <wp:positionV relativeFrom="paragraph">
                <wp:posOffset>9221</wp:posOffset>
              </wp:positionV>
              <wp:extent cx="3913632" cy="14039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63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6D57" w:rsidRPr="00276D57" w:rsidRDefault="00276D57" w:rsidP="00276D57">
                          <w:pPr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Cs w:val="16"/>
                              <w:lang w:val="en-US" w:eastAsia="en-US"/>
                            </w:rPr>
                          </w:pPr>
                          <w:r w:rsidRPr="00276D57"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Cs w:val="16"/>
                              <w:lang w:val="en-US" w:eastAsia="en-US"/>
                            </w:rPr>
                            <w:t>Masaryk University, Faculty of Medicine</w:t>
                          </w:r>
                          <w:r w:rsidRPr="00276D57"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Cs w:val="16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76D57"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Cs w:val="16"/>
                              <w:lang w:val="en-US" w:eastAsia="en-US"/>
                            </w:rPr>
                            <w:t>Kamenice</w:t>
                          </w:r>
                          <w:proofErr w:type="spellEnd"/>
                          <w:r w:rsidRPr="00276D57"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Cs w:val="16"/>
                              <w:lang w:val="en-US" w:eastAsia="en-US"/>
                            </w:rPr>
                            <w:t xml:space="preserve"> 753/5, 625 00 Brno, Czech Republic</w:t>
                          </w:r>
                        </w:p>
                        <w:p w:rsidR="00276D57" w:rsidRPr="00276D57" w:rsidRDefault="00276D57" w:rsidP="00276D57">
                          <w:pPr>
                            <w:rPr>
                              <w:rFonts w:ascii="Arial" w:eastAsiaTheme="minorHAnsi" w:hAnsi="Arial" w:cs="Arial"/>
                              <w:b/>
                              <w:color w:val="0000DC"/>
                              <w:sz w:val="22"/>
                              <w:szCs w:val="16"/>
                              <w:lang w:val="en-US" w:eastAsia="en-US"/>
                            </w:rPr>
                          </w:pPr>
                        </w:p>
                        <w:p w:rsidR="00276D57" w:rsidRPr="00276D57" w:rsidRDefault="00276D57" w:rsidP="00276D57">
                          <w:pPr>
                            <w:rPr>
                              <w:rFonts w:ascii="Arial" w:eastAsiaTheme="minorHAnsi" w:hAnsi="Arial" w:cs="Arial"/>
                              <w:b/>
                              <w:caps/>
                              <w:color w:val="0000DC"/>
                              <w:sz w:val="22"/>
                              <w:szCs w:val="16"/>
                              <w:lang w:val="en-US" w:eastAsia="en-US"/>
                            </w:rPr>
                          </w:pPr>
                          <w:r w:rsidRPr="00276D57">
                            <w:rPr>
                              <w:rFonts w:ascii="Arial" w:eastAsiaTheme="minorHAnsi" w:hAnsi="Arial" w:cs="Arial"/>
                              <w:b/>
                              <w:caps/>
                              <w:color w:val="0000DC"/>
                              <w:sz w:val="22"/>
                              <w:szCs w:val="16"/>
                              <w:lang w:val="en-US" w:eastAsia="en-US"/>
                            </w:rPr>
                            <w:t xml:space="preserve">Department of Gynecology and Obstetrics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0.55pt;margin-top:.75pt;width:308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" filled="f" stroked="f">
              <v:textbox style="mso-fit-shape-to-text:t">
                <w:txbxContent>
                  <w:p w:rsidR="00276D57" w:rsidRPr="00276D57" w:rsidRDefault="00276D57" w:rsidP="00276D57">
                    <w:pPr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</w:pP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 xml:space="preserve">Masaryk 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U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niver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s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it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y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 xml:space="preserve">, 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Faculty of Medicine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br/>
                    </w:r>
                    <w:proofErr w:type="spellStart"/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Kamenice</w:t>
                    </w:r>
                    <w:proofErr w:type="spellEnd"/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 xml:space="preserve"> 753/5, 625 00 Brno, </w:t>
                    </w:r>
                    <w:r w:rsidRPr="00276D57">
                      <w:rPr>
                        <w:rFonts w:ascii="Arial" w:eastAsiaTheme="minorHAnsi" w:hAnsi="Arial" w:cs="Arial"/>
                        <w:b/>
                        <w:color w:val="0000DC"/>
                        <w:szCs w:val="16"/>
                        <w:lang w:val="en-US" w:eastAsia="en-US"/>
                      </w:rPr>
                      <w:t>Czech Republic</w:t>
                    </w:r>
                  </w:p>
                  <w:p w:rsidR="00276D57" w:rsidRPr="00276D57" w:rsidRDefault="00276D57" w:rsidP="00276D57">
                    <w:pPr>
                      <w:rPr>
                        <w:rFonts w:ascii="Arial" w:eastAsiaTheme="minorHAnsi" w:hAnsi="Arial" w:cs="Arial"/>
                        <w:b/>
                        <w:color w:val="0000DC"/>
                        <w:sz w:val="22"/>
                        <w:szCs w:val="16"/>
                        <w:lang w:val="en-US" w:eastAsia="en-US"/>
                      </w:rPr>
                    </w:pPr>
                  </w:p>
                  <w:p w:rsidR="00276D57" w:rsidRPr="00276D57" w:rsidRDefault="00276D57" w:rsidP="00276D57">
                    <w:pPr>
                      <w:rPr>
                        <w:rFonts w:ascii="Arial" w:eastAsiaTheme="minorHAnsi" w:hAnsi="Arial" w:cs="Arial"/>
                        <w:b/>
                        <w:caps/>
                        <w:color w:val="0000DC"/>
                        <w:sz w:val="22"/>
                        <w:szCs w:val="16"/>
                        <w:lang w:val="en-US" w:eastAsia="en-US"/>
                      </w:rPr>
                    </w:pPr>
                    <w:r w:rsidRPr="00276D57">
                      <w:rPr>
                        <w:rFonts w:ascii="Arial" w:eastAsiaTheme="minorHAnsi" w:hAnsi="Arial" w:cs="Arial"/>
                        <w:b/>
                        <w:caps/>
                        <w:color w:val="0000DC"/>
                        <w:sz w:val="22"/>
                        <w:szCs w:val="16"/>
                        <w:lang w:val="en-US" w:eastAsia="en-US"/>
                      </w:rPr>
                      <w:t xml:space="preserve">Department of Gynecology and Obstetrics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F926CA0" wp14:editId="1F5E0447">
          <wp:simplePos x="0" y="0"/>
          <wp:positionH relativeFrom="page">
            <wp:posOffset>643255</wp:posOffset>
          </wp:positionH>
          <wp:positionV relativeFrom="page">
            <wp:posOffset>278130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578"/>
    <w:multiLevelType w:val="multilevel"/>
    <w:tmpl w:val="CC4032F6"/>
    <w:lvl w:ilvl="0">
      <w:start w:val="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">
    <w:nsid w:val="0F47482F"/>
    <w:multiLevelType w:val="multilevel"/>
    <w:tmpl w:val="F5044F0A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2">
    <w:nsid w:val="13D450B6"/>
    <w:multiLevelType w:val="singleLevel"/>
    <w:tmpl w:val="27D8F4A2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14BB10AE"/>
    <w:multiLevelType w:val="multilevel"/>
    <w:tmpl w:val="4CBC5A70"/>
    <w:lvl w:ilvl="0">
      <w:start w:val="2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4">
    <w:nsid w:val="20A640CA"/>
    <w:multiLevelType w:val="multilevel"/>
    <w:tmpl w:val="7794DBC4"/>
    <w:lvl w:ilvl="0">
      <w:start w:val="28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5">
    <w:nsid w:val="2A135C1A"/>
    <w:multiLevelType w:val="multilevel"/>
    <w:tmpl w:val="3D0C6834"/>
    <w:lvl w:ilvl="0">
      <w:start w:val="2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8"/>
      <w:numFmt w:val="decimalZero"/>
      <w:lvlText w:val="%1.%2.%3-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7"/>
      <w:numFmt w:val="decimalZero"/>
      <w:lvlText w:val="%1.%2.%3-%4-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6">
    <w:nsid w:val="2EBD3218"/>
    <w:multiLevelType w:val="multilevel"/>
    <w:tmpl w:val="136A1E02"/>
    <w:lvl w:ilvl="0">
      <w:start w:val="16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7">
    <w:nsid w:val="39721433"/>
    <w:multiLevelType w:val="multilevel"/>
    <w:tmpl w:val="1C44AC1E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8">
    <w:nsid w:val="3FF85C65"/>
    <w:multiLevelType w:val="multilevel"/>
    <w:tmpl w:val="AE08F830"/>
    <w:lvl w:ilvl="0">
      <w:start w:val="7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9">
    <w:nsid w:val="45AF1207"/>
    <w:multiLevelType w:val="multilevel"/>
    <w:tmpl w:val="86EC7ED6"/>
    <w:lvl w:ilvl="0">
      <w:start w:val="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0">
    <w:nsid w:val="4CAC3371"/>
    <w:multiLevelType w:val="multilevel"/>
    <w:tmpl w:val="8584C388"/>
    <w:lvl w:ilvl="0">
      <w:start w:val="18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1">
    <w:nsid w:val="4E4E5A0C"/>
    <w:multiLevelType w:val="multilevel"/>
    <w:tmpl w:val="801AE372"/>
    <w:lvl w:ilvl="0">
      <w:start w:val="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2">
    <w:nsid w:val="59056FC4"/>
    <w:multiLevelType w:val="multilevel"/>
    <w:tmpl w:val="F8F45DD8"/>
    <w:lvl w:ilvl="0">
      <w:start w:val="2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3">
    <w:nsid w:val="5A3E3693"/>
    <w:multiLevelType w:val="multilevel"/>
    <w:tmpl w:val="D07EFA3C"/>
    <w:lvl w:ilvl="0">
      <w:start w:val="7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4">
    <w:nsid w:val="5E064B15"/>
    <w:multiLevelType w:val="multilevel"/>
    <w:tmpl w:val="6302CB3A"/>
    <w:lvl w:ilvl="0">
      <w:start w:val="25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8"/>
      <w:numFmt w:val="decimalZero"/>
      <w:lvlText w:val="%1.%2.%3-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7"/>
      <w:numFmt w:val="decimalZero"/>
      <w:lvlText w:val="%1.%2.%3-%4-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15">
    <w:nsid w:val="629A0AAA"/>
    <w:multiLevelType w:val="multilevel"/>
    <w:tmpl w:val="BAA4B5A6"/>
    <w:lvl w:ilvl="0">
      <w:start w:val="2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6">
    <w:nsid w:val="62FC2E89"/>
    <w:multiLevelType w:val="multilevel"/>
    <w:tmpl w:val="D1BE2040"/>
    <w:lvl w:ilvl="0">
      <w:start w:val="25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7">
    <w:nsid w:val="773B58DE"/>
    <w:multiLevelType w:val="multilevel"/>
    <w:tmpl w:val="F0F208BA"/>
    <w:lvl w:ilvl="0">
      <w:start w:val="2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18">
    <w:nsid w:val="79917CA3"/>
    <w:multiLevelType w:val="multilevel"/>
    <w:tmpl w:val="86645066"/>
    <w:lvl w:ilvl="0">
      <w:start w:val="3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16"/>
  </w:num>
  <w:num w:numId="14">
    <w:abstractNumId w:val="14"/>
  </w:num>
  <w:num w:numId="15">
    <w:abstractNumId w:val="3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74"/>
    <w:rsid w:val="00004189"/>
    <w:rsid w:val="00010A52"/>
    <w:rsid w:val="00020217"/>
    <w:rsid w:val="00021CB8"/>
    <w:rsid w:val="00024DF4"/>
    <w:rsid w:val="00027E17"/>
    <w:rsid w:val="000406CE"/>
    <w:rsid w:val="00042CAA"/>
    <w:rsid w:val="0004368A"/>
    <w:rsid w:val="000455D4"/>
    <w:rsid w:val="00062743"/>
    <w:rsid w:val="00062BB8"/>
    <w:rsid w:val="00062D33"/>
    <w:rsid w:val="00064F22"/>
    <w:rsid w:val="00067BF9"/>
    <w:rsid w:val="00070396"/>
    <w:rsid w:val="00095054"/>
    <w:rsid w:val="000960D7"/>
    <w:rsid w:val="000A0BEC"/>
    <w:rsid w:val="000A3A68"/>
    <w:rsid w:val="000B09D1"/>
    <w:rsid w:val="000B0A06"/>
    <w:rsid w:val="000B6B29"/>
    <w:rsid w:val="000C0A6B"/>
    <w:rsid w:val="000C58B3"/>
    <w:rsid w:val="000C620B"/>
    <w:rsid w:val="000C79E7"/>
    <w:rsid w:val="000D5393"/>
    <w:rsid w:val="000D57EB"/>
    <w:rsid w:val="000D71BA"/>
    <w:rsid w:val="000E1DA3"/>
    <w:rsid w:val="000E669A"/>
    <w:rsid w:val="000E6735"/>
    <w:rsid w:val="00102D43"/>
    <w:rsid w:val="00103449"/>
    <w:rsid w:val="00104989"/>
    <w:rsid w:val="001255F8"/>
    <w:rsid w:val="001407C9"/>
    <w:rsid w:val="00153142"/>
    <w:rsid w:val="00164219"/>
    <w:rsid w:val="001670C5"/>
    <w:rsid w:val="00173440"/>
    <w:rsid w:val="001772AA"/>
    <w:rsid w:val="00186275"/>
    <w:rsid w:val="0019280C"/>
    <w:rsid w:val="001938B1"/>
    <w:rsid w:val="00196C59"/>
    <w:rsid w:val="00197976"/>
    <w:rsid w:val="001B4CF5"/>
    <w:rsid w:val="001B7C7C"/>
    <w:rsid w:val="001C2B49"/>
    <w:rsid w:val="001D70A6"/>
    <w:rsid w:val="001E2998"/>
    <w:rsid w:val="001E652B"/>
    <w:rsid w:val="002039EE"/>
    <w:rsid w:val="00211ABD"/>
    <w:rsid w:val="0022071D"/>
    <w:rsid w:val="00227B63"/>
    <w:rsid w:val="00244FEF"/>
    <w:rsid w:val="0025393F"/>
    <w:rsid w:val="00254CDA"/>
    <w:rsid w:val="00255A54"/>
    <w:rsid w:val="00267BC5"/>
    <w:rsid w:val="00275717"/>
    <w:rsid w:val="00276D57"/>
    <w:rsid w:val="00286454"/>
    <w:rsid w:val="002A1705"/>
    <w:rsid w:val="002B1817"/>
    <w:rsid w:val="002B5162"/>
    <w:rsid w:val="002B5694"/>
    <w:rsid w:val="002B6AC5"/>
    <w:rsid w:val="002C134A"/>
    <w:rsid w:val="002D04BB"/>
    <w:rsid w:val="002D4C01"/>
    <w:rsid w:val="002D795F"/>
    <w:rsid w:val="002F531A"/>
    <w:rsid w:val="002F58F8"/>
    <w:rsid w:val="003035DA"/>
    <w:rsid w:val="00312415"/>
    <w:rsid w:val="00315AFC"/>
    <w:rsid w:val="00330DE4"/>
    <w:rsid w:val="00354508"/>
    <w:rsid w:val="0036548C"/>
    <w:rsid w:val="00367F75"/>
    <w:rsid w:val="00373D76"/>
    <w:rsid w:val="00380094"/>
    <w:rsid w:val="00391D73"/>
    <w:rsid w:val="0039619E"/>
    <w:rsid w:val="003A0EC9"/>
    <w:rsid w:val="003A2C21"/>
    <w:rsid w:val="003A3B0D"/>
    <w:rsid w:val="003A57AF"/>
    <w:rsid w:val="003B69F8"/>
    <w:rsid w:val="003B7A49"/>
    <w:rsid w:val="003C4870"/>
    <w:rsid w:val="003C7681"/>
    <w:rsid w:val="003D476A"/>
    <w:rsid w:val="003D529E"/>
    <w:rsid w:val="003E07C6"/>
    <w:rsid w:val="003E4681"/>
    <w:rsid w:val="003F11C7"/>
    <w:rsid w:val="003F3405"/>
    <w:rsid w:val="003F56D0"/>
    <w:rsid w:val="0040632B"/>
    <w:rsid w:val="004074D0"/>
    <w:rsid w:val="00410AE6"/>
    <w:rsid w:val="004147C6"/>
    <w:rsid w:val="004230A1"/>
    <w:rsid w:val="0042651C"/>
    <w:rsid w:val="00442FFD"/>
    <w:rsid w:val="00452350"/>
    <w:rsid w:val="00463FB8"/>
    <w:rsid w:val="00473FDC"/>
    <w:rsid w:val="00474A8C"/>
    <w:rsid w:val="00476FD7"/>
    <w:rsid w:val="004800F6"/>
    <w:rsid w:val="004A6F87"/>
    <w:rsid w:val="004B2DC5"/>
    <w:rsid w:val="004B75BD"/>
    <w:rsid w:val="004C27EE"/>
    <w:rsid w:val="004C4504"/>
    <w:rsid w:val="004C4A02"/>
    <w:rsid w:val="004D111E"/>
    <w:rsid w:val="004D13BD"/>
    <w:rsid w:val="004D5D51"/>
    <w:rsid w:val="004D6B34"/>
    <w:rsid w:val="004E3210"/>
    <w:rsid w:val="004F23B6"/>
    <w:rsid w:val="004F49E3"/>
    <w:rsid w:val="00516419"/>
    <w:rsid w:val="00530DF8"/>
    <w:rsid w:val="0053273A"/>
    <w:rsid w:val="005414D6"/>
    <w:rsid w:val="0054672D"/>
    <w:rsid w:val="00546739"/>
    <w:rsid w:val="00547EAA"/>
    <w:rsid w:val="00550CB2"/>
    <w:rsid w:val="00555369"/>
    <w:rsid w:val="00557F9E"/>
    <w:rsid w:val="00562B8C"/>
    <w:rsid w:val="00567CFF"/>
    <w:rsid w:val="0057287A"/>
    <w:rsid w:val="00572FEC"/>
    <w:rsid w:val="005750C6"/>
    <w:rsid w:val="0057735D"/>
    <w:rsid w:val="00583A52"/>
    <w:rsid w:val="00584DBD"/>
    <w:rsid w:val="00585861"/>
    <w:rsid w:val="00586670"/>
    <w:rsid w:val="0059187F"/>
    <w:rsid w:val="00591F85"/>
    <w:rsid w:val="005A44D8"/>
    <w:rsid w:val="005A50B6"/>
    <w:rsid w:val="005A71D3"/>
    <w:rsid w:val="005B45BE"/>
    <w:rsid w:val="005B646F"/>
    <w:rsid w:val="005D37AB"/>
    <w:rsid w:val="005D574D"/>
    <w:rsid w:val="005D76DB"/>
    <w:rsid w:val="005E1E8E"/>
    <w:rsid w:val="005E6FD6"/>
    <w:rsid w:val="005E7A7B"/>
    <w:rsid w:val="005E7D02"/>
    <w:rsid w:val="005F3C91"/>
    <w:rsid w:val="005F55FD"/>
    <w:rsid w:val="006107F4"/>
    <w:rsid w:val="00621DD7"/>
    <w:rsid w:val="00625940"/>
    <w:rsid w:val="00630440"/>
    <w:rsid w:val="00631B47"/>
    <w:rsid w:val="006325C1"/>
    <w:rsid w:val="006436CF"/>
    <w:rsid w:val="00644BD5"/>
    <w:rsid w:val="006602CB"/>
    <w:rsid w:val="006625C4"/>
    <w:rsid w:val="00664A3D"/>
    <w:rsid w:val="006659D1"/>
    <w:rsid w:val="00666AF5"/>
    <w:rsid w:val="0068193F"/>
    <w:rsid w:val="00682BB8"/>
    <w:rsid w:val="006961B3"/>
    <w:rsid w:val="00696839"/>
    <w:rsid w:val="006C5FDE"/>
    <w:rsid w:val="006D4CC7"/>
    <w:rsid w:val="006D6EA2"/>
    <w:rsid w:val="006E21EA"/>
    <w:rsid w:val="006F01E6"/>
    <w:rsid w:val="006F31AB"/>
    <w:rsid w:val="00700EFD"/>
    <w:rsid w:val="00703E3F"/>
    <w:rsid w:val="007047A6"/>
    <w:rsid w:val="00707E56"/>
    <w:rsid w:val="00714BE7"/>
    <w:rsid w:val="00722B38"/>
    <w:rsid w:val="00732968"/>
    <w:rsid w:val="00743BE4"/>
    <w:rsid w:val="00744693"/>
    <w:rsid w:val="00753DD8"/>
    <w:rsid w:val="007629F1"/>
    <w:rsid w:val="00772846"/>
    <w:rsid w:val="007933FD"/>
    <w:rsid w:val="0079756F"/>
    <w:rsid w:val="007A4BB8"/>
    <w:rsid w:val="007B102E"/>
    <w:rsid w:val="007B2299"/>
    <w:rsid w:val="007C37B2"/>
    <w:rsid w:val="007C71CA"/>
    <w:rsid w:val="007D4BEC"/>
    <w:rsid w:val="007E2218"/>
    <w:rsid w:val="007E7F24"/>
    <w:rsid w:val="007F059E"/>
    <w:rsid w:val="007F100F"/>
    <w:rsid w:val="007F3826"/>
    <w:rsid w:val="007F673E"/>
    <w:rsid w:val="00826692"/>
    <w:rsid w:val="00844492"/>
    <w:rsid w:val="00845644"/>
    <w:rsid w:val="00862DCE"/>
    <w:rsid w:val="008701EB"/>
    <w:rsid w:val="00871BAA"/>
    <w:rsid w:val="008770B9"/>
    <w:rsid w:val="00883FE0"/>
    <w:rsid w:val="0088546F"/>
    <w:rsid w:val="00892C10"/>
    <w:rsid w:val="008944CD"/>
    <w:rsid w:val="008A4F31"/>
    <w:rsid w:val="008A56AB"/>
    <w:rsid w:val="008B1B5F"/>
    <w:rsid w:val="008C4113"/>
    <w:rsid w:val="008E0029"/>
    <w:rsid w:val="008E4B6D"/>
    <w:rsid w:val="008E6A54"/>
    <w:rsid w:val="008F0F95"/>
    <w:rsid w:val="008F39BB"/>
    <w:rsid w:val="008F4627"/>
    <w:rsid w:val="00905FAA"/>
    <w:rsid w:val="00911359"/>
    <w:rsid w:val="00912269"/>
    <w:rsid w:val="009138D5"/>
    <w:rsid w:val="009140AA"/>
    <w:rsid w:val="00923C7C"/>
    <w:rsid w:val="0093330B"/>
    <w:rsid w:val="00940928"/>
    <w:rsid w:val="00961ACC"/>
    <w:rsid w:val="00961D8A"/>
    <w:rsid w:val="00963A36"/>
    <w:rsid w:val="00965C62"/>
    <w:rsid w:val="00972D16"/>
    <w:rsid w:val="00974CBB"/>
    <w:rsid w:val="00985368"/>
    <w:rsid w:val="00987ACD"/>
    <w:rsid w:val="00996090"/>
    <w:rsid w:val="009A171D"/>
    <w:rsid w:val="009A24E6"/>
    <w:rsid w:val="009B049F"/>
    <w:rsid w:val="009B35C8"/>
    <w:rsid w:val="009B3D3B"/>
    <w:rsid w:val="009C5734"/>
    <w:rsid w:val="009D3AAB"/>
    <w:rsid w:val="009E41A0"/>
    <w:rsid w:val="009E6BE9"/>
    <w:rsid w:val="009F1434"/>
    <w:rsid w:val="009F407B"/>
    <w:rsid w:val="00A15B0B"/>
    <w:rsid w:val="00A2123C"/>
    <w:rsid w:val="00A36BA1"/>
    <w:rsid w:val="00A44A6E"/>
    <w:rsid w:val="00A46673"/>
    <w:rsid w:val="00A60287"/>
    <w:rsid w:val="00A62DD3"/>
    <w:rsid w:val="00A755FB"/>
    <w:rsid w:val="00A82CD9"/>
    <w:rsid w:val="00A852EA"/>
    <w:rsid w:val="00A9047D"/>
    <w:rsid w:val="00A90C9F"/>
    <w:rsid w:val="00AA3A84"/>
    <w:rsid w:val="00AA674D"/>
    <w:rsid w:val="00AA7C7B"/>
    <w:rsid w:val="00AB1154"/>
    <w:rsid w:val="00AB3A39"/>
    <w:rsid w:val="00AB45B1"/>
    <w:rsid w:val="00AC6AFD"/>
    <w:rsid w:val="00AC7930"/>
    <w:rsid w:val="00AF18FC"/>
    <w:rsid w:val="00AF3D69"/>
    <w:rsid w:val="00AF5A0E"/>
    <w:rsid w:val="00AF6EE4"/>
    <w:rsid w:val="00B1586A"/>
    <w:rsid w:val="00B22915"/>
    <w:rsid w:val="00B30C74"/>
    <w:rsid w:val="00B6269E"/>
    <w:rsid w:val="00B92A66"/>
    <w:rsid w:val="00B9378D"/>
    <w:rsid w:val="00B950DE"/>
    <w:rsid w:val="00B952C2"/>
    <w:rsid w:val="00BA1905"/>
    <w:rsid w:val="00BA3D20"/>
    <w:rsid w:val="00BB118C"/>
    <w:rsid w:val="00BB3298"/>
    <w:rsid w:val="00BC66A6"/>
    <w:rsid w:val="00BE175F"/>
    <w:rsid w:val="00BE3807"/>
    <w:rsid w:val="00BE75B1"/>
    <w:rsid w:val="00BF1BCC"/>
    <w:rsid w:val="00BF6057"/>
    <w:rsid w:val="00C01576"/>
    <w:rsid w:val="00C10891"/>
    <w:rsid w:val="00C127F3"/>
    <w:rsid w:val="00C35D78"/>
    <w:rsid w:val="00C37F65"/>
    <w:rsid w:val="00C558C1"/>
    <w:rsid w:val="00C55B2A"/>
    <w:rsid w:val="00C61541"/>
    <w:rsid w:val="00C66EE1"/>
    <w:rsid w:val="00C770F5"/>
    <w:rsid w:val="00C8220E"/>
    <w:rsid w:val="00C85861"/>
    <w:rsid w:val="00C97DB8"/>
    <w:rsid w:val="00CA239E"/>
    <w:rsid w:val="00CB1F4A"/>
    <w:rsid w:val="00CB34FD"/>
    <w:rsid w:val="00CC3158"/>
    <w:rsid w:val="00CD03DC"/>
    <w:rsid w:val="00CD64E9"/>
    <w:rsid w:val="00CE5273"/>
    <w:rsid w:val="00CE5D72"/>
    <w:rsid w:val="00D07E82"/>
    <w:rsid w:val="00D21B36"/>
    <w:rsid w:val="00D23ECD"/>
    <w:rsid w:val="00D26395"/>
    <w:rsid w:val="00D35B39"/>
    <w:rsid w:val="00D3760F"/>
    <w:rsid w:val="00D422EA"/>
    <w:rsid w:val="00D63247"/>
    <w:rsid w:val="00D7285D"/>
    <w:rsid w:val="00D75FB8"/>
    <w:rsid w:val="00D85067"/>
    <w:rsid w:val="00D92590"/>
    <w:rsid w:val="00D93BA9"/>
    <w:rsid w:val="00D94228"/>
    <w:rsid w:val="00DA5BD1"/>
    <w:rsid w:val="00DB13B1"/>
    <w:rsid w:val="00DB3FE8"/>
    <w:rsid w:val="00DB5335"/>
    <w:rsid w:val="00DB5C38"/>
    <w:rsid w:val="00DC3DB3"/>
    <w:rsid w:val="00DC4B3B"/>
    <w:rsid w:val="00DD30B7"/>
    <w:rsid w:val="00DD5E39"/>
    <w:rsid w:val="00DE2199"/>
    <w:rsid w:val="00DE375E"/>
    <w:rsid w:val="00DF7037"/>
    <w:rsid w:val="00E07D7E"/>
    <w:rsid w:val="00E17BAA"/>
    <w:rsid w:val="00E20D23"/>
    <w:rsid w:val="00E223FD"/>
    <w:rsid w:val="00E35DA0"/>
    <w:rsid w:val="00E376CB"/>
    <w:rsid w:val="00E47A04"/>
    <w:rsid w:val="00E47F62"/>
    <w:rsid w:val="00E57491"/>
    <w:rsid w:val="00E63D5F"/>
    <w:rsid w:val="00E64EC4"/>
    <w:rsid w:val="00E66569"/>
    <w:rsid w:val="00E726FC"/>
    <w:rsid w:val="00E77A70"/>
    <w:rsid w:val="00E864A8"/>
    <w:rsid w:val="00E92D03"/>
    <w:rsid w:val="00EA1518"/>
    <w:rsid w:val="00EB52F1"/>
    <w:rsid w:val="00EB5387"/>
    <w:rsid w:val="00EB60A5"/>
    <w:rsid w:val="00EC31B2"/>
    <w:rsid w:val="00ED26C8"/>
    <w:rsid w:val="00EE06B9"/>
    <w:rsid w:val="00F02A88"/>
    <w:rsid w:val="00F033D3"/>
    <w:rsid w:val="00F170EC"/>
    <w:rsid w:val="00F2025F"/>
    <w:rsid w:val="00F23650"/>
    <w:rsid w:val="00F31405"/>
    <w:rsid w:val="00F40CC0"/>
    <w:rsid w:val="00F537A7"/>
    <w:rsid w:val="00F537F4"/>
    <w:rsid w:val="00F53D74"/>
    <w:rsid w:val="00F63F66"/>
    <w:rsid w:val="00F7415E"/>
    <w:rsid w:val="00F803E0"/>
    <w:rsid w:val="00F80501"/>
    <w:rsid w:val="00F82025"/>
    <w:rsid w:val="00F84963"/>
    <w:rsid w:val="00F86632"/>
    <w:rsid w:val="00F912C4"/>
    <w:rsid w:val="00F91AEF"/>
    <w:rsid w:val="00F963C0"/>
    <w:rsid w:val="00F97FD3"/>
    <w:rsid w:val="00FA369C"/>
    <w:rsid w:val="00FA5D64"/>
    <w:rsid w:val="00FC709B"/>
    <w:rsid w:val="00FD2C32"/>
    <w:rsid w:val="00FD5CE8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18"/>
    </w:rPr>
  </w:style>
  <w:style w:type="paragraph" w:styleId="Textbubliny">
    <w:name w:val="Balloon Text"/>
    <w:basedOn w:val="Normln"/>
    <w:semiHidden/>
    <w:rsid w:val="00AC6AF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4C27EE"/>
    <w:rPr>
      <w:rFonts w:ascii="Arial" w:hAnsi="Arial"/>
      <w:sz w:val="18"/>
    </w:rPr>
  </w:style>
  <w:style w:type="character" w:customStyle="1" w:styleId="shorttext">
    <w:name w:val="short_text"/>
    <w:rsid w:val="000E6735"/>
  </w:style>
  <w:style w:type="character" w:customStyle="1" w:styleId="hps">
    <w:name w:val="hps"/>
    <w:rsid w:val="000E6735"/>
  </w:style>
  <w:style w:type="character" w:styleId="Hypertextovodkaz">
    <w:name w:val="Hyperlink"/>
    <w:basedOn w:val="Standardnpsmoodstavce"/>
    <w:uiPriority w:val="99"/>
    <w:unhideWhenUsed/>
    <w:rsid w:val="00391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18"/>
    </w:rPr>
  </w:style>
  <w:style w:type="paragraph" w:styleId="Textbubliny">
    <w:name w:val="Balloon Text"/>
    <w:basedOn w:val="Normln"/>
    <w:semiHidden/>
    <w:rsid w:val="00AC6AF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4C27EE"/>
    <w:rPr>
      <w:rFonts w:ascii="Arial" w:hAnsi="Arial"/>
      <w:sz w:val="18"/>
    </w:rPr>
  </w:style>
  <w:style w:type="character" w:customStyle="1" w:styleId="shorttext">
    <w:name w:val="short_text"/>
    <w:rsid w:val="000E6735"/>
  </w:style>
  <w:style w:type="character" w:customStyle="1" w:styleId="hps">
    <w:name w:val="hps"/>
    <w:rsid w:val="000E6735"/>
  </w:style>
  <w:style w:type="character" w:styleId="Hypertextovodkaz">
    <w:name w:val="Hyperlink"/>
    <w:basedOn w:val="Standardnpsmoodstavce"/>
    <w:uiPriority w:val="99"/>
    <w:unhideWhenUsed/>
    <w:rsid w:val="00391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brno.cz" TargetMode="External"/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FA13-AB78-4FBB-BC04-E27B560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Lectures from obstetrics – summer semester (10)</vt:lpstr>
    </vt:vector>
  </TitlesOfParts>
  <Company>FN Brno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Lectures from obstetrics – summer semester (10)</dc:title>
  <dc:creator>Zdena Kroupová</dc:creator>
  <cp:lastModifiedBy>Crha Igor</cp:lastModifiedBy>
  <cp:revision>2</cp:revision>
  <cp:lastPrinted>2018-04-27T12:26:00Z</cp:lastPrinted>
  <dcterms:created xsi:type="dcterms:W3CDTF">2019-09-14T07:45:00Z</dcterms:created>
  <dcterms:modified xsi:type="dcterms:W3CDTF">2019-09-14T07:45:00Z</dcterms:modified>
</cp:coreProperties>
</file>