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6ABE" w14:textId="625DE140" w:rsidR="00E32C30" w:rsidRDefault="00E32C30"/>
    <w:p w14:paraId="46973EFC" w14:textId="7B2D4491" w:rsidR="00696E65" w:rsidRDefault="00696E65">
      <w:r>
        <w:t>AUFKLÄRUNG</w:t>
      </w:r>
    </w:p>
    <w:p w14:paraId="12AC5F12" w14:textId="21B8135D" w:rsidR="00696E65" w:rsidRDefault="00696E65">
      <w:r w:rsidRPr="00696E65">
        <w:t>https://ucnmuni.sharepoint.com/teams/Section_59461_NJ_L102_Kombi01/Sdilene%20dokumenty/General/Recordings/Jenom%20prohl%C3%AD%C5%BEen%C3%AD/Sch%C5%AFzka%20v%20kan%C3%A1lu%20%E2%80%9EGeneral%E2%80%9C-20220314_092909-Z%C3%A1znam%20sch%C5%AFzky.mp4?web=1</w:t>
      </w:r>
    </w:p>
    <w:p w14:paraId="7A7CDB09" w14:textId="77777777" w:rsidR="00696E65" w:rsidRDefault="00696E65"/>
    <w:p w14:paraId="58BF6E36" w14:textId="42F3F4B8" w:rsidR="00696E65" w:rsidRDefault="00696E65"/>
    <w:p w14:paraId="24000E49" w14:textId="1F7B9387" w:rsidR="00696E65" w:rsidRDefault="00696E65">
      <w:r>
        <w:t>STURM UND DRANG</w:t>
      </w:r>
    </w:p>
    <w:p w14:paraId="3AF69CC7" w14:textId="79B5D464" w:rsidR="00696E65" w:rsidRDefault="00696E65">
      <w:r w:rsidRPr="00696E65">
        <w:t>https://ucnmuni.sharepoint.com/teams/Section_59461_NJ_L102_Kombi01/Sdilene%20dokumenty/General/Recordings/Jenom%20prohl%C3%AD%C5%BEen%C3%AD/Sch%C5%AFzka%20v%20kan%C3%A1lu%20%E2%80%9EObecn%C3%A9%E2%80%9C-20220314_102849-Z%C3%A1znam%20sch%C5%AFzky.mp4?web=1</w:t>
      </w:r>
    </w:p>
    <w:sectPr w:rsidR="0069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65"/>
    <w:rsid w:val="00696E65"/>
    <w:rsid w:val="00E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893A"/>
  <w15:chartTrackingRefBased/>
  <w15:docId w15:val="{75017C37-E8B3-42AD-8D1B-86A7C5E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2022-03-14T10:02:00Z</dcterms:created>
  <dcterms:modified xsi:type="dcterms:W3CDTF">2022-03-14T10:04:00Z</dcterms:modified>
</cp:coreProperties>
</file>