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ABD8" w14:textId="5024699F" w:rsidR="006907E9" w:rsidRPr="008A666E" w:rsidRDefault="008A666E" w:rsidP="008A666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666E">
        <w:rPr>
          <w:rFonts w:ascii="Times New Roman" w:hAnsi="Times New Roman" w:cs="Times New Roman"/>
          <w:b/>
          <w:bCs/>
          <w:sz w:val="24"/>
          <w:szCs w:val="24"/>
        </w:rPr>
        <w:t>Nahraďte větný člen vedlejší větou. Určete druh vedlejší věty.</w:t>
      </w:r>
    </w:p>
    <w:p w14:paraId="437C62B6" w14:textId="77777777" w:rsid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BEF279" w14:textId="0559075E" w:rsidR="008A666E" w:rsidRP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66E">
        <w:rPr>
          <w:rFonts w:ascii="Times New Roman" w:hAnsi="Times New Roman" w:cs="Times New Roman"/>
          <w:sz w:val="24"/>
          <w:szCs w:val="24"/>
          <w:u w:val="single"/>
        </w:rPr>
        <w:t>Po příjezdu</w:t>
      </w:r>
      <w:r w:rsidRPr="008A666E">
        <w:rPr>
          <w:rFonts w:ascii="Times New Roman" w:hAnsi="Times New Roman" w:cs="Times New Roman"/>
          <w:sz w:val="24"/>
          <w:szCs w:val="24"/>
        </w:rPr>
        <w:t xml:space="preserve"> na hrad už nepotkal jediného člověka.</w:t>
      </w:r>
    </w:p>
    <w:p w14:paraId="70527D21" w14:textId="72B44D8C" w:rsidR="008A666E" w:rsidRP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66E">
        <w:rPr>
          <w:rFonts w:ascii="Times New Roman" w:hAnsi="Times New Roman" w:cs="Times New Roman"/>
          <w:sz w:val="24"/>
          <w:szCs w:val="24"/>
        </w:rPr>
        <w:t xml:space="preserve">Vrátili jsme se na místo našeho </w:t>
      </w:r>
      <w:r w:rsidRPr="008A666E">
        <w:rPr>
          <w:rFonts w:ascii="Times New Roman" w:hAnsi="Times New Roman" w:cs="Times New Roman"/>
          <w:sz w:val="24"/>
          <w:szCs w:val="24"/>
          <w:u w:val="single"/>
        </w:rPr>
        <w:t>odpočinku</w:t>
      </w:r>
      <w:r w:rsidRPr="008A666E">
        <w:rPr>
          <w:rFonts w:ascii="Times New Roman" w:hAnsi="Times New Roman" w:cs="Times New Roman"/>
          <w:sz w:val="24"/>
          <w:szCs w:val="24"/>
        </w:rPr>
        <w:t>.</w:t>
      </w:r>
    </w:p>
    <w:p w14:paraId="0A0FF1BE" w14:textId="1FF4CC16" w:rsidR="008A666E" w:rsidRP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66E">
        <w:rPr>
          <w:rFonts w:ascii="Times New Roman" w:hAnsi="Times New Roman" w:cs="Times New Roman"/>
          <w:sz w:val="24"/>
          <w:szCs w:val="24"/>
        </w:rPr>
        <w:t xml:space="preserve">Král odpověděl jen </w:t>
      </w:r>
      <w:r w:rsidRPr="008A666E">
        <w:rPr>
          <w:rFonts w:ascii="Times New Roman" w:hAnsi="Times New Roman" w:cs="Times New Roman"/>
          <w:sz w:val="24"/>
          <w:szCs w:val="24"/>
          <w:u w:val="single"/>
        </w:rPr>
        <w:t>pokynutím</w:t>
      </w:r>
      <w:r w:rsidRPr="008A666E">
        <w:rPr>
          <w:rFonts w:ascii="Times New Roman" w:hAnsi="Times New Roman" w:cs="Times New Roman"/>
          <w:sz w:val="24"/>
          <w:szCs w:val="24"/>
        </w:rPr>
        <w:t xml:space="preserve"> ruky.</w:t>
      </w:r>
    </w:p>
    <w:p w14:paraId="0D461ADF" w14:textId="5FFE9E0F" w:rsidR="008A666E" w:rsidRP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66E">
        <w:rPr>
          <w:rFonts w:ascii="Times New Roman" w:hAnsi="Times New Roman" w:cs="Times New Roman"/>
          <w:sz w:val="24"/>
          <w:szCs w:val="24"/>
        </w:rPr>
        <w:t xml:space="preserve">Jakou máme záruku </w:t>
      </w:r>
      <w:r w:rsidRPr="008A666E">
        <w:rPr>
          <w:rFonts w:ascii="Times New Roman" w:hAnsi="Times New Roman" w:cs="Times New Roman"/>
          <w:sz w:val="24"/>
          <w:szCs w:val="24"/>
          <w:u w:val="single"/>
        </w:rPr>
        <w:t>splnění</w:t>
      </w:r>
      <w:r w:rsidRPr="008A666E">
        <w:rPr>
          <w:rFonts w:ascii="Times New Roman" w:hAnsi="Times New Roman" w:cs="Times New Roman"/>
          <w:sz w:val="24"/>
          <w:szCs w:val="24"/>
        </w:rPr>
        <w:t xml:space="preserve"> vašeho slibu?</w:t>
      </w:r>
    </w:p>
    <w:p w14:paraId="46029E29" w14:textId="3B2DFC7D" w:rsidR="008A666E" w:rsidRP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66E">
        <w:rPr>
          <w:rFonts w:ascii="Times New Roman" w:hAnsi="Times New Roman" w:cs="Times New Roman"/>
          <w:sz w:val="24"/>
          <w:szCs w:val="24"/>
        </w:rPr>
        <w:t xml:space="preserve">Na chodníčku, </w:t>
      </w:r>
      <w:r w:rsidRPr="008A666E">
        <w:rPr>
          <w:rFonts w:ascii="Times New Roman" w:hAnsi="Times New Roman" w:cs="Times New Roman"/>
          <w:sz w:val="24"/>
          <w:szCs w:val="24"/>
          <w:u w:val="single"/>
        </w:rPr>
        <w:t>dlážděném</w:t>
      </w:r>
      <w:r w:rsidRPr="008A666E">
        <w:rPr>
          <w:rFonts w:ascii="Times New Roman" w:hAnsi="Times New Roman" w:cs="Times New Roman"/>
          <w:sz w:val="24"/>
          <w:szCs w:val="24"/>
        </w:rPr>
        <w:t xml:space="preserve"> velikými nepravidelnými kameny, zaklapaly něčí kroky.</w:t>
      </w:r>
    </w:p>
    <w:p w14:paraId="6E3C26CB" w14:textId="15E3B77D" w:rsid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666E">
        <w:rPr>
          <w:rFonts w:ascii="Times New Roman" w:hAnsi="Times New Roman" w:cs="Times New Roman"/>
          <w:sz w:val="24"/>
          <w:szCs w:val="24"/>
          <w:u w:val="single"/>
        </w:rPr>
        <w:t>Před vjezdem</w:t>
      </w:r>
      <w:r w:rsidRPr="008A666E">
        <w:rPr>
          <w:rFonts w:ascii="Times New Roman" w:hAnsi="Times New Roman" w:cs="Times New Roman"/>
          <w:sz w:val="24"/>
          <w:szCs w:val="24"/>
        </w:rPr>
        <w:t xml:space="preserve"> do města se řidič pro jistotu podíval na svůj plánek.</w:t>
      </w:r>
    </w:p>
    <w:p w14:paraId="5C02E1F1" w14:textId="65D8D2A7" w:rsidR="008A666E" w:rsidRDefault="008A666E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Obloha byla </w:t>
      </w:r>
      <w:r w:rsidRPr="008A666E">
        <w:rPr>
          <w:rFonts w:ascii="Times New Roman" w:hAnsi="Times New Roman" w:cs="Times New Roman"/>
          <w:sz w:val="24"/>
          <w:szCs w:val="24"/>
          <w:u w:val="single"/>
        </w:rPr>
        <w:t>jako vymalovaná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62C28" w14:textId="1FA7A855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Přijel jsem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kvůli opravě</w:t>
      </w:r>
      <w:r>
        <w:rPr>
          <w:rFonts w:ascii="Times New Roman" w:hAnsi="Times New Roman" w:cs="Times New Roman"/>
          <w:sz w:val="24"/>
          <w:szCs w:val="24"/>
        </w:rPr>
        <w:t xml:space="preserve"> té vaší pračky.</w:t>
      </w:r>
    </w:p>
    <w:p w14:paraId="7DF19307" w14:textId="6108E6B4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Přijeli jsme pozdě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kvůli zpoždění</w:t>
      </w:r>
      <w:r>
        <w:rPr>
          <w:rFonts w:ascii="Times New Roman" w:hAnsi="Times New Roman" w:cs="Times New Roman"/>
          <w:sz w:val="24"/>
          <w:szCs w:val="24"/>
        </w:rPr>
        <w:t xml:space="preserve"> vlaku.</w:t>
      </w:r>
    </w:p>
    <w:p w14:paraId="2D878280" w14:textId="2ACA9606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se třásly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zimou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21085" w14:textId="6FFC0D15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 objelo náměstí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obloukem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38ED2C5" w14:textId="061F553D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Nikdo si nevšiml černých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mraků</w:t>
      </w:r>
      <w:r>
        <w:rPr>
          <w:rFonts w:ascii="Times New Roman" w:hAnsi="Times New Roman" w:cs="Times New Roman"/>
          <w:sz w:val="24"/>
          <w:szCs w:val="24"/>
        </w:rPr>
        <w:t xml:space="preserve"> na obloze.</w:t>
      </w:r>
    </w:p>
    <w:p w14:paraId="7B15AA9F" w14:textId="641CED4B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Bojí se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možné bouřky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C848BD" w14:textId="713E64C5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Chodí jakoby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s hlavou v oblacích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CDD4B" w14:textId="30492125" w:rsidR="00624846" w:rsidRDefault="00624846" w:rsidP="008A66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846">
        <w:rPr>
          <w:rFonts w:ascii="Times New Roman" w:hAnsi="Times New Roman" w:cs="Times New Roman"/>
          <w:sz w:val="24"/>
          <w:szCs w:val="24"/>
          <w:u w:val="single"/>
        </w:rPr>
        <w:t>Ani přes</w:t>
      </w:r>
      <w:r>
        <w:rPr>
          <w:rFonts w:ascii="Times New Roman" w:hAnsi="Times New Roman" w:cs="Times New Roman"/>
          <w:sz w:val="24"/>
          <w:szCs w:val="24"/>
        </w:rPr>
        <w:t xml:space="preserve"> velké </w:t>
      </w:r>
      <w:r w:rsidRPr="00624846">
        <w:rPr>
          <w:rFonts w:ascii="Times New Roman" w:hAnsi="Times New Roman" w:cs="Times New Roman"/>
          <w:sz w:val="24"/>
          <w:szCs w:val="24"/>
          <w:u w:val="single"/>
        </w:rPr>
        <w:t>úsilí</w:t>
      </w:r>
      <w:r>
        <w:rPr>
          <w:rFonts w:ascii="Times New Roman" w:hAnsi="Times New Roman" w:cs="Times New Roman"/>
          <w:sz w:val="24"/>
          <w:szCs w:val="24"/>
        </w:rPr>
        <w:t xml:space="preserve"> se jim nepodařilo vše stihnout do večera.</w:t>
      </w:r>
    </w:p>
    <w:sectPr w:rsidR="0062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02"/>
    <w:rsid w:val="001D1002"/>
    <w:rsid w:val="00624846"/>
    <w:rsid w:val="006907E9"/>
    <w:rsid w:val="008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A329"/>
  <w15:chartTrackingRefBased/>
  <w15:docId w15:val="{09B0087C-C4AD-4969-8C6D-660F002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2019-11-18T13:08:00Z</dcterms:created>
  <dcterms:modified xsi:type="dcterms:W3CDTF">2019-11-18T13:22:00Z</dcterms:modified>
</cp:coreProperties>
</file>