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301" w:rsidRPr="00860C18" w:rsidRDefault="00860C18">
      <w:pPr>
        <w:rPr>
          <w:b/>
          <w:bCs/>
          <w:lang w:val="fr-FR"/>
        </w:rPr>
      </w:pPr>
      <w:proofErr w:type="spellStart"/>
      <w:r w:rsidRPr="00860C18">
        <w:rPr>
          <w:b/>
          <w:bCs/>
        </w:rPr>
        <w:t>Faites</w:t>
      </w:r>
      <w:proofErr w:type="spellEnd"/>
      <w:r w:rsidRPr="00860C18">
        <w:rPr>
          <w:b/>
          <w:bCs/>
        </w:rPr>
        <w:t xml:space="preserve"> </w:t>
      </w:r>
      <w:proofErr w:type="spellStart"/>
      <w:r w:rsidRPr="00860C18">
        <w:rPr>
          <w:b/>
          <w:bCs/>
        </w:rPr>
        <w:t>le</w:t>
      </w:r>
      <w:proofErr w:type="spellEnd"/>
      <w:r w:rsidRPr="00860C18">
        <w:rPr>
          <w:b/>
          <w:bCs/>
        </w:rPr>
        <w:t xml:space="preserve"> bon </w:t>
      </w:r>
      <w:proofErr w:type="spellStart"/>
      <w:r w:rsidRPr="00860C18">
        <w:rPr>
          <w:b/>
          <w:bCs/>
        </w:rPr>
        <w:t>choix</w:t>
      </w:r>
      <w:proofErr w:type="spellEnd"/>
      <w:r w:rsidRPr="00860C18">
        <w:rPr>
          <w:b/>
          <w:bCs/>
        </w:rPr>
        <w:t xml:space="preserve">: </w:t>
      </w:r>
      <w:r w:rsidRPr="00860C18">
        <w:rPr>
          <w:b/>
          <w:bCs/>
          <w:lang w:val="fr-FR"/>
        </w:rPr>
        <w:t xml:space="preserve">être – il y a – avoir </w:t>
      </w:r>
    </w:p>
    <w:p w:rsidR="00860C18" w:rsidRDefault="00860C18">
      <w:pPr>
        <w:rPr>
          <w:lang w:val="fr-FR"/>
        </w:rPr>
      </w:pPr>
    </w:p>
    <w:p w:rsidR="00860C18" w:rsidRDefault="00860C18" w:rsidP="00860C1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Dans notre pays, ___ dix ou douze grandes villes.</w:t>
      </w:r>
    </w:p>
    <w:p w:rsidR="00860C18" w:rsidRDefault="00860C18" w:rsidP="00860C1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Ces villes ___ beaucoup d’habitants.</w:t>
      </w:r>
    </w:p>
    <w:p w:rsidR="00860C18" w:rsidRDefault="00860C18" w:rsidP="00860C1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Notre ville ___ la capitale du pays. </w:t>
      </w:r>
    </w:p>
    <w:p w:rsidR="00860C18" w:rsidRDefault="00860C18" w:rsidP="00860C1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Dans notre rue, ___ trente maisons à peu près. </w:t>
      </w:r>
    </w:p>
    <w:p w:rsidR="00860C18" w:rsidRDefault="00860C18" w:rsidP="00860C1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Ces maisons ___ à deux étages en général.</w:t>
      </w:r>
    </w:p>
    <w:p w:rsidR="00860C18" w:rsidRDefault="00860C18" w:rsidP="00860C1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Notre maison ___ grande et très belle.</w:t>
      </w:r>
    </w:p>
    <w:p w:rsidR="00860C18" w:rsidRDefault="00860C18" w:rsidP="00860C1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Dans notre maison, ___ trois chambres et deux salles de bains.</w:t>
      </w:r>
    </w:p>
    <w:p w:rsidR="00860C18" w:rsidRDefault="00860C18" w:rsidP="00860C1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L’une des salles de bains ___ au rez-de-chaussée, l’autre à l’étage.</w:t>
      </w:r>
    </w:p>
    <w:p w:rsidR="00860C18" w:rsidRDefault="00860C18" w:rsidP="00860C1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En face de notre maison, ___ un joli parc.</w:t>
      </w:r>
    </w:p>
    <w:p w:rsidR="00860C18" w:rsidRDefault="00860C18" w:rsidP="00860C1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Ce parc ___ toujours très bien entretenu. </w:t>
      </w:r>
    </w:p>
    <w:p w:rsidR="00860C18" w:rsidRDefault="00860C18" w:rsidP="00860C1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Dans ce parc, ___ une dizaine de bancs.</w:t>
      </w:r>
    </w:p>
    <w:p w:rsidR="00860C18" w:rsidRDefault="00860C18" w:rsidP="00860C1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Trois de ces bancs ___ rouges, les autres bruns.</w:t>
      </w:r>
    </w:p>
    <w:p w:rsidR="00860C18" w:rsidRDefault="00860C18" w:rsidP="00860C1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Dans ce parc, ___ toujours beaucoup d’enfants avec leurs parents. </w:t>
      </w:r>
    </w:p>
    <w:p w:rsidR="00860C18" w:rsidRDefault="00860C18" w:rsidP="00860C1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Pendant la nuit, ___ personne dans ces rues. </w:t>
      </w:r>
    </w:p>
    <w:p w:rsidR="00860C18" w:rsidRDefault="00860C18" w:rsidP="00860C1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Personne ___ content s’il y a trop de bruit la nuit.</w:t>
      </w:r>
    </w:p>
    <w:p w:rsidR="00860C18" w:rsidRDefault="00860C18" w:rsidP="00860C1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Les personnes qui ___ souvent dans le parc, y plantent des fleurs. </w:t>
      </w:r>
    </w:p>
    <w:p w:rsidR="00860C18" w:rsidRDefault="00860C18" w:rsidP="00860C1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Dans notre quartier, ___ trois ou quatre supermarchés. </w:t>
      </w:r>
    </w:p>
    <w:p w:rsidR="00860C18" w:rsidRDefault="00860C18" w:rsidP="00860C1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Nous faisons nos achats dans le supermarché qui ___ dans la rue. </w:t>
      </w:r>
    </w:p>
    <w:p w:rsidR="00860C18" w:rsidRDefault="00860C18" w:rsidP="00860C1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Dans ce supermarché, ___ de tout : des choses à manger, à boire, pour la maison et le jardin aussi. </w:t>
      </w:r>
    </w:p>
    <w:p w:rsidR="00860C18" w:rsidRPr="00860C18" w:rsidRDefault="00860C18" w:rsidP="00860C18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Quand nous ___ faim, nous pouvons manger dans un restaurant pas trop cher. </w:t>
      </w:r>
    </w:p>
    <w:sectPr w:rsidR="00860C18" w:rsidRPr="00860C18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105D7"/>
    <w:multiLevelType w:val="hybridMultilevel"/>
    <w:tmpl w:val="637E3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18"/>
    <w:rsid w:val="000A1C55"/>
    <w:rsid w:val="00217E86"/>
    <w:rsid w:val="00860C18"/>
    <w:rsid w:val="00B51665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60F925"/>
  <w15:chartTrackingRefBased/>
  <w15:docId w15:val="{339BDBE7-E83D-F34D-B14E-D5092F1F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0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1</cp:revision>
  <dcterms:created xsi:type="dcterms:W3CDTF">2020-05-06T07:15:00Z</dcterms:created>
  <dcterms:modified xsi:type="dcterms:W3CDTF">2020-05-06T07:25:00Z</dcterms:modified>
</cp:coreProperties>
</file>