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CC79" w14:textId="61D4036A" w:rsidR="009E36A9" w:rsidRPr="009E36A9" w:rsidRDefault="009E36A9" w:rsidP="009E36A9">
      <w:pPr>
        <w:jc w:val="center"/>
        <w:rPr>
          <w:b/>
          <w:bCs/>
        </w:rPr>
      </w:pPr>
      <w:r w:rsidRPr="009E36A9">
        <w:rPr>
          <w:b/>
          <w:bCs/>
        </w:rPr>
        <w:t>Úvod do dějin a kultury Skandinávie I – Zápočtový test</w:t>
      </w:r>
    </w:p>
    <w:p w14:paraId="1D93E3FC" w14:textId="412DB14D" w:rsidR="009E36A9" w:rsidRDefault="009E36A9">
      <w:r>
        <w:t>Datum: 11.5.2021</w:t>
      </w:r>
      <w:r>
        <w:tab/>
      </w:r>
      <w:r>
        <w:tab/>
      </w:r>
      <w:r>
        <w:tab/>
      </w:r>
      <w:r>
        <w:tab/>
        <w:t>Jméno:</w:t>
      </w:r>
      <w:r w:rsidR="00813EA3">
        <w:t xml:space="preserve"> </w:t>
      </w:r>
    </w:p>
    <w:p w14:paraId="49A71876" w14:textId="5278B08F" w:rsidR="009E36A9" w:rsidRDefault="006B237D">
      <w:r>
        <w:t>Počet bodů potřebných pro udělení zápočtu:</w:t>
      </w:r>
      <w:r w:rsidR="009E36A9">
        <w:tab/>
      </w:r>
      <w:r>
        <w:t>30 z 50</w:t>
      </w:r>
      <w:r w:rsidR="009E36A9">
        <w:tab/>
      </w:r>
      <w:r w:rsidR="009E36A9">
        <w:tab/>
        <w:t>Získaných bodů:</w:t>
      </w:r>
    </w:p>
    <w:p w14:paraId="5AA24F05" w14:textId="1FBE4803" w:rsidR="009E36A9" w:rsidRDefault="009E36A9"/>
    <w:p w14:paraId="61DD62B8" w14:textId="05211F90" w:rsidR="009E36A9" w:rsidRDefault="009E36A9"/>
    <w:p w14:paraId="62C48E4F" w14:textId="55AEEACE" w:rsidR="009E36A9" w:rsidRDefault="009E36A9" w:rsidP="009E36A9">
      <w:pPr>
        <w:pStyle w:val="Odstavecseseznamem"/>
        <w:numPr>
          <w:ilvl w:val="0"/>
          <w:numId w:val="1"/>
        </w:numPr>
      </w:pPr>
      <w:r>
        <w:t>Která politická strana měla v Norsku hlavní slovo v poválečném vývoji?</w:t>
      </w:r>
      <w:r w:rsidR="006B237D">
        <w:t xml:space="preserve"> (2)</w:t>
      </w:r>
    </w:p>
    <w:p w14:paraId="1590CAC1" w14:textId="6EBF0C14" w:rsidR="009E36A9" w:rsidRDefault="009E36A9" w:rsidP="009E36A9">
      <w:pPr>
        <w:pStyle w:val="Odstavecseseznamem"/>
      </w:pPr>
    </w:p>
    <w:p w14:paraId="323F3D6C" w14:textId="77777777" w:rsidR="009E36A9" w:rsidRDefault="009E36A9" w:rsidP="009E36A9">
      <w:pPr>
        <w:pStyle w:val="Odstavecseseznamem"/>
      </w:pPr>
    </w:p>
    <w:p w14:paraId="576585F1" w14:textId="79413BB9" w:rsidR="009E36A9" w:rsidRDefault="009E36A9" w:rsidP="009E36A9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Jak Norsko naložilo s kolaboranty či norskými ženami, které měly vztah s Němci? Krátký popis vyrovnání se s minulostí.</w:t>
      </w:r>
      <w:r w:rsidR="006B237D">
        <w:t xml:space="preserve"> (4)</w:t>
      </w:r>
    </w:p>
    <w:p w14:paraId="11B25C84" w14:textId="029400E9" w:rsidR="009E36A9" w:rsidRDefault="009E36A9" w:rsidP="009E36A9">
      <w:pPr>
        <w:pStyle w:val="Odstavecseseznamem"/>
        <w:spacing w:before="240"/>
        <w:ind w:left="714"/>
        <w:contextualSpacing w:val="0"/>
      </w:pPr>
    </w:p>
    <w:p w14:paraId="02F38CAB" w14:textId="54681B11" w:rsidR="009E36A9" w:rsidRDefault="009E36A9" w:rsidP="009E36A9">
      <w:pPr>
        <w:pStyle w:val="Odstavecseseznamem"/>
        <w:spacing w:before="240"/>
        <w:ind w:left="714"/>
        <w:contextualSpacing w:val="0"/>
      </w:pPr>
    </w:p>
    <w:p w14:paraId="38E34CB0" w14:textId="77777777" w:rsidR="009E36A9" w:rsidRDefault="009E36A9" w:rsidP="009E36A9">
      <w:pPr>
        <w:pStyle w:val="Odstavecseseznamem"/>
        <w:spacing w:before="240"/>
        <w:ind w:left="714"/>
        <w:contextualSpacing w:val="0"/>
      </w:pPr>
    </w:p>
    <w:p w14:paraId="0A86D4BE" w14:textId="1AB1C30E" w:rsidR="009E36A9" w:rsidRDefault="009E36A9" w:rsidP="009E36A9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Která komodita byla na norském trhu na příděl až do roku 1960?</w:t>
      </w:r>
      <w:r w:rsidR="006B237D">
        <w:t xml:space="preserve"> (2)</w:t>
      </w:r>
    </w:p>
    <w:p w14:paraId="5BC05310" w14:textId="2AEE74A1" w:rsidR="009E36A9" w:rsidRDefault="009E36A9" w:rsidP="009E36A9">
      <w:pPr>
        <w:pStyle w:val="Odstavecseseznamem"/>
        <w:numPr>
          <w:ilvl w:val="0"/>
          <w:numId w:val="2"/>
        </w:numPr>
        <w:spacing w:after="0"/>
        <w:ind w:left="1071" w:hanging="357"/>
        <w:contextualSpacing w:val="0"/>
      </w:pPr>
      <w:r>
        <w:t>Cukr</w:t>
      </w:r>
    </w:p>
    <w:p w14:paraId="18FD0DEC" w14:textId="63937C42" w:rsidR="009E36A9" w:rsidRDefault="009E36A9" w:rsidP="009E36A9">
      <w:pPr>
        <w:pStyle w:val="Odstavecseseznamem"/>
        <w:numPr>
          <w:ilvl w:val="0"/>
          <w:numId w:val="2"/>
        </w:numPr>
        <w:spacing w:after="0"/>
        <w:ind w:left="1071" w:hanging="357"/>
        <w:contextualSpacing w:val="0"/>
      </w:pPr>
      <w:r>
        <w:t>Auta</w:t>
      </w:r>
    </w:p>
    <w:p w14:paraId="2C12DCA0" w14:textId="522B0BF9" w:rsidR="009E36A9" w:rsidRDefault="009E36A9" w:rsidP="009E36A9">
      <w:pPr>
        <w:pStyle w:val="Odstavecseseznamem"/>
        <w:numPr>
          <w:ilvl w:val="0"/>
          <w:numId w:val="2"/>
        </w:numPr>
        <w:spacing w:after="0"/>
        <w:ind w:left="1071" w:hanging="357"/>
        <w:contextualSpacing w:val="0"/>
      </w:pPr>
      <w:r>
        <w:t>Káva</w:t>
      </w:r>
    </w:p>
    <w:p w14:paraId="587730CA" w14:textId="5AEC6FA9" w:rsidR="009E36A9" w:rsidRDefault="009E36A9" w:rsidP="009E36A9">
      <w:pPr>
        <w:pStyle w:val="Odstavecseseznamem"/>
        <w:numPr>
          <w:ilvl w:val="0"/>
          <w:numId w:val="2"/>
        </w:numPr>
        <w:ind w:left="1071" w:hanging="357"/>
        <w:contextualSpacing w:val="0"/>
      </w:pPr>
      <w:r>
        <w:t>Bicykly</w:t>
      </w:r>
    </w:p>
    <w:p w14:paraId="18B1F666" w14:textId="6B696F04" w:rsidR="009E36A9" w:rsidRPr="00662C40" w:rsidRDefault="009E36A9" w:rsidP="009E36A9">
      <w:pPr>
        <w:pStyle w:val="Odstavecseseznamem"/>
        <w:numPr>
          <w:ilvl w:val="0"/>
          <w:numId w:val="1"/>
        </w:numPr>
        <w:rPr>
          <w:b/>
          <w:bCs/>
        </w:rPr>
      </w:pPr>
      <w:r>
        <w:t>Popište zahraničně</w:t>
      </w:r>
      <w:r w:rsidR="00662C40">
        <w:t>politickou situaci v Norsku po 2. sv. válce</w:t>
      </w:r>
      <w:r w:rsidR="006B237D">
        <w:t xml:space="preserve"> (3)</w:t>
      </w:r>
    </w:p>
    <w:p w14:paraId="1E7B8DCB" w14:textId="04FB5587" w:rsidR="00662C40" w:rsidRDefault="00662C40" w:rsidP="00662C40">
      <w:pPr>
        <w:pStyle w:val="Odstavecseseznamem"/>
      </w:pPr>
    </w:p>
    <w:p w14:paraId="390CD909" w14:textId="3CEF0290" w:rsidR="00662C40" w:rsidRDefault="00662C40" w:rsidP="00662C40">
      <w:pPr>
        <w:pStyle w:val="Odstavecseseznamem"/>
      </w:pPr>
    </w:p>
    <w:p w14:paraId="3842356A" w14:textId="5F07FAF3" w:rsidR="00662C40" w:rsidRDefault="00662C40" w:rsidP="00662C40">
      <w:pPr>
        <w:pStyle w:val="Odstavecseseznamem"/>
      </w:pPr>
    </w:p>
    <w:p w14:paraId="50331524" w14:textId="52BEF040" w:rsidR="00662C40" w:rsidRDefault="00662C40" w:rsidP="00662C40">
      <w:pPr>
        <w:pStyle w:val="Odstavecseseznamem"/>
      </w:pPr>
    </w:p>
    <w:p w14:paraId="0213AFDB" w14:textId="484E078D" w:rsidR="00662C40" w:rsidRDefault="00662C40" w:rsidP="00662C40">
      <w:pPr>
        <w:pStyle w:val="Odstavecseseznamem"/>
      </w:pPr>
    </w:p>
    <w:p w14:paraId="74847F64" w14:textId="1A182800" w:rsidR="00662C40" w:rsidRDefault="00662C40" w:rsidP="00662C40">
      <w:pPr>
        <w:pStyle w:val="Odstavecseseznamem"/>
      </w:pPr>
    </w:p>
    <w:p w14:paraId="2BC34777" w14:textId="3D1A9F12" w:rsidR="00662C40" w:rsidRPr="00662C40" w:rsidRDefault="00662C40" w:rsidP="00662C40">
      <w:pPr>
        <w:pStyle w:val="Odstavecseseznamem"/>
        <w:numPr>
          <w:ilvl w:val="0"/>
          <w:numId w:val="1"/>
        </w:numPr>
        <w:rPr>
          <w:b/>
          <w:bCs/>
        </w:rPr>
      </w:pPr>
      <w:r>
        <w:t>Kdy došlo k prvním nálezům ropy v norských vodách? Tolerance 5 let.</w:t>
      </w:r>
      <w:r w:rsidR="006B237D">
        <w:t xml:space="preserve"> (2)</w:t>
      </w:r>
    </w:p>
    <w:p w14:paraId="67B4FED8" w14:textId="1FE39B31" w:rsidR="00662C40" w:rsidRDefault="00662C40" w:rsidP="00662C40">
      <w:pPr>
        <w:ind w:left="360"/>
        <w:rPr>
          <w:b/>
          <w:bCs/>
        </w:rPr>
      </w:pPr>
    </w:p>
    <w:p w14:paraId="79C57CE4" w14:textId="28552BB8" w:rsidR="00662C40" w:rsidRDefault="00662C40" w:rsidP="00662C40">
      <w:pPr>
        <w:ind w:left="360"/>
        <w:rPr>
          <w:b/>
          <w:bCs/>
        </w:rPr>
      </w:pPr>
    </w:p>
    <w:p w14:paraId="667AF31B" w14:textId="5B144376" w:rsidR="00662C40" w:rsidRPr="00662C40" w:rsidRDefault="00662C40" w:rsidP="00662C40">
      <w:pPr>
        <w:pStyle w:val="Odstavecseseznamem"/>
        <w:numPr>
          <w:ilvl w:val="0"/>
          <w:numId w:val="1"/>
        </w:numPr>
        <w:rPr>
          <w:b/>
          <w:bCs/>
        </w:rPr>
      </w:pPr>
      <w:r>
        <w:t>Ve stručnosti popište vztah Norska a EU (ES) – od 60. let do současnosti</w:t>
      </w:r>
      <w:r w:rsidR="006B237D">
        <w:t xml:space="preserve"> (4)</w:t>
      </w:r>
    </w:p>
    <w:p w14:paraId="710D21F8" w14:textId="2599E531" w:rsidR="00662C40" w:rsidRDefault="00662C40" w:rsidP="00662C40">
      <w:pPr>
        <w:ind w:left="360"/>
        <w:rPr>
          <w:b/>
          <w:bCs/>
        </w:rPr>
      </w:pPr>
    </w:p>
    <w:p w14:paraId="1BFA499E" w14:textId="6BE6EA71" w:rsidR="00662C40" w:rsidRDefault="00662C40" w:rsidP="00662C40">
      <w:pPr>
        <w:ind w:left="360"/>
        <w:rPr>
          <w:b/>
          <w:bCs/>
        </w:rPr>
      </w:pPr>
    </w:p>
    <w:p w14:paraId="14BCEC29" w14:textId="2EBCA528" w:rsidR="00662C40" w:rsidRDefault="00662C40" w:rsidP="00662C40">
      <w:pPr>
        <w:ind w:left="360"/>
        <w:rPr>
          <w:b/>
          <w:bCs/>
        </w:rPr>
      </w:pPr>
    </w:p>
    <w:p w14:paraId="1618B538" w14:textId="01804D83" w:rsidR="00662C40" w:rsidRDefault="00662C40" w:rsidP="00662C40">
      <w:pPr>
        <w:pStyle w:val="Odstavecseseznamem"/>
        <w:numPr>
          <w:ilvl w:val="0"/>
          <w:numId w:val="1"/>
        </w:numPr>
      </w:pPr>
      <w:r>
        <w:t xml:space="preserve">Jak se jmenovala norská státní firma, která měla na starosti těžbu ropy, a která byla v nedávné době přejmenovaná na </w:t>
      </w:r>
      <w:proofErr w:type="spellStart"/>
      <w:r>
        <w:t>Equinor</w:t>
      </w:r>
      <w:proofErr w:type="spellEnd"/>
      <w:r>
        <w:t>?</w:t>
      </w:r>
      <w:r w:rsidR="006B237D">
        <w:t xml:space="preserve"> (1)</w:t>
      </w:r>
    </w:p>
    <w:p w14:paraId="581F661F" w14:textId="2610B4A7" w:rsidR="00662C40" w:rsidRDefault="00662C40" w:rsidP="00662C40">
      <w:pPr>
        <w:ind w:left="360"/>
      </w:pPr>
    </w:p>
    <w:p w14:paraId="69EF2E8D" w14:textId="1964CF06" w:rsidR="00662C40" w:rsidRPr="00662C40" w:rsidRDefault="00662C40" w:rsidP="00662C40">
      <w:pPr>
        <w:pStyle w:val="Odstavecseseznamem"/>
        <w:numPr>
          <w:ilvl w:val="0"/>
          <w:numId w:val="1"/>
        </w:numPr>
        <w:rPr>
          <w:b/>
          <w:bCs/>
        </w:rPr>
      </w:pPr>
      <w:r>
        <w:lastRenderedPageBreak/>
        <w:t>Jak se jmenovala předsedkyně vlády v 80. a 90 letech a kterou politickou stranu reprezentovala?</w:t>
      </w:r>
      <w:r w:rsidR="006B237D">
        <w:t xml:space="preserve"> (2)</w:t>
      </w:r>
    </w:p>
    <w:p w14:paraId="244CED3F" w14:textId="77777777" w:rsidR="00662C40" w:rsidRPr="00662C40" w:rsidRDefault="00662C40" w:rsidP="00662C40">
      <w:pPr>
        <w:pStyle w:val="Odstavecseseznamem"/>
        <w:rPr>
          <w:b/>
          <w:bCs/>
        </w:rPr>
      </w:pPr>
    </w:p>
    <w:p w14:paraId="4BB2C56E" w14:textId="03B7DF91" w:rsidR="00662C40" w:rsidRDefault="00662C40" w:rsidP="00662C40">
      <w:pPr>
        <w:rPr>
          <w:b/>
          <w:bCs/>
        </w:rPr>
      </w:pPr>
    </w:p>
    <w:p w14:paraId="4008689C" w14:textId="40DA776B" w:rsidR="00662C40" w:rsidRDefault="00662C40" w:rsidP="00662C40">
      <w:pPr>
        <w:pStyle w:val="Odstavecseseznamem"/>
        <w:numPr>
          <w:ilvl w:val="0"/>
          <w:numId w:val="1"/>
        </w:numPr>
      </w:pPr>
      <w:r>
        <w:t>Ve kterém norském městě se v roce 1994 odehrály olympijské hry?</w:t>
      </w:r>
      <w:r w:rsidR="006B237D">
        <w:t xml:space="preserve"> (1)</w:t>
      </w:r>
    </w:p>
    <w:p w14:paraId="14EA52BE" w14:textId="2389BF40" w:rsidR="00662C40" w:rsidRDefault="00662C40" w:rsidP="00662C40">
      <w:pPr>
        <w:pStyle w:val="Odstavecseseznamem"/>
        <w:numPr>
          <w:ilvl w:val="0"/>
          <w:numId w:val="3"/>
        </w:numPr>
      </w:pPr>
      <w:r>
        <w:t>Oslo</w:t>
      </w:r>
    </w:p>
    <w:p w14:paraId="767ACE77" w14:textId="0ABB1EA8" w:rsidR="00662C40" w:rsidRDefault="00662C40" w:rsidP="00662C40">
      <w:pPr>
        <w:pStyle w:val="Odstavecseseznamem"/>
        <w:numPr>
          <w:ilvl w:val="0"/>
          <w:numId w:val="3"/>
        </w:numPr>
      </w:pPr>
      <w:proofErr w:type="spellStart"/>
      <w:r>
        <w:t>Trondheim</w:t>
      </w:r>
      <w:proofErr w:type="spellEnd"/>
    </w:p>
    <w:p w14:paraId="4793D904" w14:textId="52EFC6C0" w:rsidR="00662C40" w:rsidRDefault="00662C40" w:rsidP="00662C40">
      <w:pPr>
        <w:pStyle w:val="Odstavecseseznamem"/>
        <w:numPr>
          <w:ilvl w:val="0"/>
          <w:numId w:val="3"/>
        </w:numPr>
      </w:pPr>
      <w:proofErr w:type="spellStart"/>
      <w:r>
        <w:t>Alta</w:t>
      </w:r>
      <w:proofErr w:type="spellEnd"/>
    </w:p>
    <w:p w14:paraId="53A8A14B" w14:textId="4860D558" w:rsidR="00662C40" w:rsidRDefault="00662C40" w:rsidP="00662C40">
      <w:pPr>
        <w:pStyle w:val="Odstavecseseznamem"/>
        <w:numPr>
          <w:ilvl w:val="0"/>
          <w:numId w:val="3"/>
        </w:numPr>
      </w:pPr>
      <w:proofErr w:type="spellStart"/>
      <w:r>
        <w:t>Lillehammer</w:t>
      </w:r>
      <w:proofErr w:type="spellEnd"/>
    </w:p>
    <w:p w14:paraId="45E56DBB" w14:textId="17B6EC7D" w:rsidR="00662C40" w:rsidRDefault="00662C40" w:rsidP="00662C40"/>
    <w:p w14:paraId="5F9B2963" w14:textId="4F475D43" w:rsidR="00662C40" w:rsidRPr="00662C40" w:rsidRDefault="00662C40" w:rsidP="00662C4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Jak Norsko zachází se zisky z ropy? </w:t>
      </w:r>
      <w:r w:rsidR="006B237D">
        <w:t xml:space="preserve"> (3)</w:t>
      </w:r>
    </w:p>
    <w:p w14:paraId="78D77A2E" w14:textId="1D98E829" w:rsidR="00662C40" w:rsidRDefault="00662C40" w:rsidP="00662C40">
      <w:pPr>
        <w:ind w:left="360"/>
        <w:rPr>
          <w:b/>
          <w:bCs/>
        </w:rPr>
      </w:pPr>
    </w:p>
    <w:p w14:paraId="0E0F27B7" w14:textId="76736182" w:rsidR="00662C40" w:rsidRDefault="00662C40" w:rsidP="00662C40">
      <w:pPr>
        <w:ind w:left="360"/>
        <w:rPr>
          <w:b/>
          <w:bCs/>
        </w:rPr>
      </w:pPr>
    </w:p>
    <w:p w14:paraId="4370A3C0" w14:textId="62B61B81" w:rsidR="00662C40" w:rsidRPr="00662C40" w:rsidRDefault="00662C40" w:rsidP="00662C40">
      <w:pPr>
        <w:pStyle w:val="Odstavecseseznamem"/>
        <w:numPr>
          <w:ilvl w:val="0"/>
          <w:numId w:val="1"/>
        </w:numPr>
        <w:rPr>
          <w:b/>
          <w:bCs/>
        </w:rPr>
      </w:pPr>
      <w:r>
        <w:t>Jak se jmenuje ostrov, na kterém došlo 22. července 2011 k útoku na mládežnickou organizaci jedné z politických stran?</w:t>
      </w:r>
      <w:r w:rsidR="006B237D">
        <w:t xml:space="preserve"> (2)</w:t>
      </w:r>
    </w:p>
    <w:p w14:paraId="5BF5FE2A" w14:textId="19141F82" w:rsidR="00662C40" w:rsidRDefault="00662C40" w:rsidP="00662C40">
      <w:pPr>
        <w:rPr>
          <w:b/>
          <w:bCs/>
        </w:rPr>
      </w:pPr>
    </w:p>
    <w:p w14:paraId="340985A2" w14:textId="50C108ED" w:rsidR="00662C40" w:rsidRDefault="00662C40" w:rsidP="00662C40">
      <w:pPr>
        <w:pStyle w:val="Odstavecseseznamem"/>
        <w:numPr>
          <w:ilvl w:val="0"/>
          <w:numId w:val="1"/>
        </w:numPr>
      </w:pPr>
      <w:r>
        <w:t>Vyjmenujte alespoň 3 norské firmy (jakékoliv).</w:t>
      </w:r>
      <w:r w:rsidR="006B237D">
        <w:t xml:space="preserve"> (3)</w:t>
      </w:r>
    </w:p>
    <w:p w14:paraId="60D687D0" w14:textId="77777777" w:rsidR="00662C40" w:rsidRDefault="00662C40" w:rsidP="00662C40">
      <w:pPr>
        <w:pStyle w:val="Odstavecseseznamem"/>
      </w:pPr>
    </w:p>
    <w:p w14:paraId="5EBBAC86" w14:textId="669ABAA0" w:rsidR="00662C40" w:rsidRDefault="00662C40" w:rsidP="00662C40"/>
    <w:p w14:paraId="58F66896" w14:textId="313B250F" w:rsidR="00662C40" w:rsidRDefault="00662C40" w:rsidP="00662C40">
      <w:pPr>
        <w:pStyle w:val="Odstavecseseznamem"/>
        <w:numPr>
          <w:ilvl w:val="0"/>
          <w:numId w:val="1"/>
        </w:numPr>
      </w:pPr>
      <w:r>
        <w:t>Z jakého oficiálního důvodu v Norsku pokračuje i nadále lov velryb?</w:t>
      </w:r>
      <w:r w:rsidR="006B237D">
        <w:t xml:space="preserve"> (2)</w:t>
      </w:r>
    </w:p>
    <w:p w14:paraId="12581637" w14:textId="3B3ED959" w:rsidR="00662C40" w:rsidRDefault="00553140" w:rsidP="00662C40">
      <w:pPr>
        <w:pStyle w:val="Odstavecseseznamem"/>
        <w:numPr>
          <w:ilvl w:val="0"/>
          <w:numId w:val="4"/>
        </w:numPr>
      </w:pPr>
      <w:r>
        <w:t>Pro vědecké účely</w:t>
      </w:r>
    </w:p>
    <w:p w14:paraId="75250099" w14:textId="1DE9CDB3" w:rsidR="00553140" w:rsidRDefault="00553140" w:rsidP="00662C40">
      <w:pPr>
        <w:pStyle w:val="Odstavecseseznamem"/>
        <w:numPr>
          <w:ilvl w:val="0"/>
          <w:numId w:val="4"/>
        </w:numPr>
      </w:pPr>
      <w:r>
        <w:t>Pro zachování tradičního způsobu obživy Sámů</w:t>
      </w:r>
    </w:p>
    <w:p w14:paraId="2D8510BD" w14:textId="60BCC090" w:rsidR="00553140" w:rsidRDefault="00553140" w:rsidP="00662C40">
      <w:pPr>
        <w:pStyle w:val="Odstavecseseznamem"/>
        <w:numPr>
          <w:ilvl w:val="0"/>
          <w:numId w:val="4"/>
        </w:numPr>
      </w:pPr>
      <w:r>
        <w:t>Pro zisk z prodeje velrybího masa do zahraničí</w:t>
      </w:r>
    </w:p>
    <w:p w14:paraId="44343EB6" w14:textId="7BF29F27" w:rsidR="00553140" w:rsidRDefault="00553140" w:rsidP="00553140">
      <w:pPr>
        <w:pStyle w:val="Odstavecseseznamem"/>
        <w:numPr>
          <w:ilvl w:val="0"/>
          <w:numId w:val="4"/>
        </w:numPr>
        <w:ind w:left="1077" w:hanging="357"/>
        <w:contextualSpacing w:val="0"/>
      </w:pPr>
      <w:r>
        <w:t>Velryby jsou v norských vodách silně přemnožené a je potřeba regulovat jejich počet</w:t>
      </w:r>
    </w:p>
    <w:p w14:paraId="0088A10A" w14:textId="45643B54" w:rsidR="00553140" w:rsidRDefault="00553140" w:rsidP="00553140">
      <w:pPr>
        <w:pStyle w:val="Odstavecseseznamem"/>
        <w:numPr>
          <w:ilvl w:val="0"/>
          <w:numId w:val="1"/>
        </w:numPr>
      </w:pPr>
      <w:r>
        <w:t>Krátce popište nejstarší historii norských divadel – kde byla založena první norská scéna, jaké osobnosti se na rozvoji norského divadla podílely a podobně.</w:t>
      </w:r>
      <w:r w:rsidR="006B237D">
        <w:t xml:space="preserve"> (3)</w:t>
      </w:r>
    </w:p>
    <w:p w14:paraId="6EBB0F34" w14:textId="307D0C2C" w:rsidR="00553140" w:rsidRDefault="00553140" w:rsidP="00553140">
      <w:pPr>
        <w:ind w:left="360"/>
      </w:pPr>
    </w:p>
    <w:p w14:paraId="4848B493" w14:textId="284434E9" w:rsidR="00553140" w:rsidRDefault="00553140" w:rsidP="00553140">
      <w:pPr>
        <w:ind w:left="360"/>
      </w:pPr>
    </w:p>
    <w:p w14:paraId="5BAE8963" w14:textId="51D98463" w:rsidR="00553140" w:rsidRDefault="00553140" w:rsidP="00553140">
      <w:pPr>
        <w:ind w:left="360"/>
      </w:pPr>
    </w:p>
    <w:p w14:paraId="20B8B99C" w14:textId="60647E33" w:rsidR="00553140" w:rsidRDefault="00553140" w:rsidP="00553140">
      <w:pPr>
        <w:pStyle w:val="Odstavecseseznamem"/>
        <w:numPr>
          <w:ilvl w:val="0"/>
          <w:numId w:val="1"/>
        </w:numPr>
      </w:pPr>
      <w:r>
        <w:t>Uveďte alespoň 3 norské hudebníky/kapely/skladatele/zpěváky.</w:t>
      </w:r>
      <w:r w:rsidR="006B237D">
        <w:t xml:space="preserve"> (3)</w:t>
      </w:r>
    </w:p>
    <w:p w14:paraId="4EFF8C04" w14:textId="2E107C99" w:rsidR="00553140" w:rsidRDefault="00553140" w:rsidP="00553140">
      <w:pPr>
        <w:ind w:left="360"/>
      </w:pPr>
    </w:p>
    <w:p w14:paraId="4988D25F" w14:textId="29DA3D7E" w:rsidR="00553140" w:rsidRDefault="00553140" w:rsidP="00553140">
      <w:pPr>
        <w:pStyle w:val="Odstavecseseznamem"/>
        <w:numPr>
          <w:ilvl w:val="0"/>
          <w:numId w:val="1"/>
        </w:numPr>
      </w:pPr>
      <w:r>
        <w:t>Jak se norsky jmenuje obdoba našeho obvodního lékaře?</w:t>
      </w:r>
      <w:r w:rsidR="006B237D">
        <w:t xml:space="preserve"> (2)</w:t>
      </w:r>
    </w:p>
    <w:p w14:paraId="40B80C8B" w14:textId="77777777" w:rsidR="00553140" w:rsidRDefault="00553140" w:rsidP="00553140">
      <w:pPr>
        <w:pStyle w:val="Odstavecseseznamem"/>
      </w:pPr>
    </w:p>
    <w:p w14:paraId="4BF2E7EB" w14:textId="160204D9" w:rsidR="00553140" w:rsidRDefault="00553140" w:rsidP="00553140">
      <w:pPr>
        <w:pStyle w:val="Odstavecseseznamem"/>
        <w:numPr>
          <w:ilvl w:val="0"/>
          <w:numId w:val="5"/>
        </w:numPr>
      </w:pPr>
      <w:proofErr w:type="spellStart"/>
      <w:r>
        <w:t>Kommunelege</w:t>
      </w:r>
      <w:proofErr w:type="spellEnd"/>
    </w:p>
    <w:p w14:paraId="3359C5B2" w14:textId="284EB844" w:rsidR="00553140" w:rsidRDefault="00553140" w:rsidP="00553140">
      <w:pPr>
        <w:pStyle w:val="Odstavecseseznamem"/>
        <w:numPr>
          <w:ilvl w:val="0"/>
          <w:numId w:val="5"/>
        </w:numPr>
      </w:pPr>
      <w:proofErr w:type="spellStart"/>
      <w:r>
        <w:t>Huslege</w:t>
      </w:r>
      <w:proofErr w:type="spellEnd"/>
    </w:p>
    <w:p w14:paraId="6EFFC731" w14:textId="181C5530" w:rsidR="00553140" w:rsidRDefault="00553140" w:rsidP="00553140">
      <w:pPr>
        <w:pStyle w:val="Odstavecseseznamem"/>
        <w:numPr>
          <w:ilvl w:val="0"/>
          <w:numId w:val="5"/>
        </w:numPr>
      </w:pPr>
      <w:proofErr w:type="spellStart"/>
      <w:r>
        <w:t>Fastlege</w:t>
      </w:r>
      <w:proofErr w:type="spellEnd"/>
    </w:p>
    <w:p w14:paraId="11FCD234" w14:textId="13211C0D" w:rsidR="00553140" w:rsidRDefault="00553140" w:rsidP="00553140">
      <w:pPr>
        <w:pStyle w:val="Odstavecseseznamem"/>
        <w:numPr>
          <w:ilvl w:val="0"/>
          <w:numId w:val="5"/>
        </w:numPr>
        <w:ind w:left="1077" w:hanging="357"/>
        <w:contextualSpacing w:val="0"/>
      </w:pPr>
      <w:proofErr w:type="spellStart"/>
      <w:r>
        <w:t>Dyrlege</w:t>
      </w:r>
      <w:proofErr w:type="spellEnd"/>
    </w:p>
    <w:p w14:paraId="783DD3FE" w14:textId="77ED7634" w:rsidR="00553140" w:rsidRDefault="00553140" w:rsidP="00553140">
      <w:pPr>
        <w:pStyle w:val="Odstavecseseznamem"/>
        <w:numPr>
          <w:ilvl w:val="0"/>
          <w:numId w:val="1"/>
        </w:numPr>
      </w:pPr>
      <w:r>
        <w:lastRenderedPageBreak/>
        <w:t>Vyjmenujte alespoň 3 rozdíly (případně zajímavosti) mezi českým/slovenským školstvím a norským školstvím (od školek až po univerzitu).</w:t>
      </w:r>
      <w:r w:rsidR="006B237D">
        <w:t xml:space="preserve"> (3)</w:t>
      </w:r>
    </w:p>
    <w:p w14:paraId="7C4D3967" w14:textId="12F5AE91" w:rsidR="00553140" w:rsidRDefault="00553140" w:rsidP="00553140">
      <w:pPr>
        <w:ind w:left="360"/>
      </w:pPr>
    </w:p>
    <w:p w14:paraId="7636A7AC" w14:textId="29CB57C3" w:rsidR="00553140" w:rsidRDefault="00553140" w:rsidP="00553140">
      <w:pPr>
        <w:ind w:left="360"/>
      </w:pPr>
    </w:p>
    <w:p w14:paraId="78F2AB6E" w14:textId="7798CEBC" w:rsidR="00553140" w:rsidRDefault="00553140" w:rsidP="00553140">
      <w:pPr>
        <w:pStyle w:val="Odstavecseseznamem"/>
        <w:numPr>
          <w:ilvl w:val="0"/>
          <w:numId w:val="1"/>
        </w:numPr>
      </w:pPr>
      <w:r>
        <w:t>Jak se jmenuje mezinárodní oblast, ve které historicky žilo nejvíce Sámů?</w:t>
      </w:r>
      <w:r w:rsidR="006B237D">
        <w:t xml:space="preserve"> (2)</w:t>
      </w:r>
    </w:p>
    <w:p w14:paraId="313F4A12" w14:textId="319440EC" w:rsidR="00553140" w:rsidRDefault="00553140" w:rsidP="00553140">
      <w:pPr>
        <w:pStyle w:val="Odstavecseseznamem"/>
        <w:numPr>
          <w:ilvl w:val="0"/>
          <w:numId w:val="6"/>
        </w:numPr>
      </w:pPr>
      <w:proofErr w:type="spellStart"/>
      <w:r>
        <w:t>Lappland</w:t>
      </w:r>
      <w:proofErr w:type="spellEnd"/>
    </w:p>
    <w:p w14:paraId="1F8B6F42" w14:textId="647D368D" w:rsidR="00553140" w:rsidRDefault="00553140" w:rsidP="00553140">
      <w:pPr>
        <w:pStyle w:val="Odstavecseseznamem"/>
        <w:numPr>
          <w:ilvl w:val="0"/>
          <w:numId w:val="6"/>
        </w:numPr>
      </w:pPr>
      <w:proofErr w:type="spellStart"/>
      <w:r>
        <w:t>Sámiland</w:t>
      </w:r>
      <w:proofErr w:type="spellEnd"/>
    </w:p>
    <w:p w14:paraId="32A2B157" w14:textId="4E308318" w:rsidR="00553140" w:rsidRDefault="00553140" w:rsidP="00553140">
      <w:pPr>
        <w:pStyle w:val="Odstavecseseznamem"/>
        <w:numPr>
          <w:ilvl w:val="0"/>
          <w:numId w:val="6"/>
        </w:numPr>
      </w:pPr>
      <w:proofErr w:type="spellStart"/>
      <w:r>
        <w:t>Finnmark</w:t>
      </w:r>
      <w:proofErr w:type="spellEnd"/>
    </w:p>
    <w:p w14:paraId="362202AA" w14:textId="0F934C0A" w:rsidR="00553140" w:rsidRDefault="00553140" w:rsidP="00553140">
      <w:pPr>
        <w:pStyle w:val="Odstavecseseznamem"/>
        <w:numPr>
          <w:ilvl w:val="0"/>
          <w:numId w:val="6"/>
        </w:numPr>
      </w:pPr>
      <w:proofErr w:type="spellStart"/>
      <w:r>
        <w:t>Sápmi</w:t>
      </w:r>
      <w:proofErr w:type="spellEnd"/>
    </w:p>
    <w:p w14:paraId="20D8DDF2" w14:textId="24E1806F" w:rsidR="00553140" w:rsidRDefault="00553140" w:rsidP="00553140"/>
    <w:p w14:paraId="7A08F75D" w14:textId="3013A52A" w:rsidR="00553140" w:rsidRPr="006B237D" w:rsidRDefault="00553140" w:rsidP="0055314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Norská politika </w:t>
      </w:r>
      <w:proofErr w:type="spellStart"/>
      <w:r>
        <w:t>ponoršťování</w:t>
      </w:r>
      <w:proofErr w:type="spellEnd"/>
      <w:r>
        <w:t xml:space="preserve"> se zaměřovala hlavně na jednu oblast </w:t>
      </w:r>
      <w:r w:rsidR="006B237D">
        <w:t>života Sámů. Na kterou? Krátce popište. (4)</w:t>
      </w:r>
    </w:p>
    <w:p w14:paraId="6E8A7DF5" w14:textId="13DF8091" w:rsidR="006B237D" w:rsidRDefault="006B237D" w:rsidP="006B237D">
      <w:pPr>
        <w:ind w:left="360"/>
        <w:rPr>
          <w:b/>
          <w:bCs/>
        </w:rPr>
      </w:pPr>
    </w:p>
    <w:p w14:paraId="0053EB75" w14:textId="2E7CA47F" w:rsidR="006B237D" w:rsidRDefault="006B237D" w:rsidP="006B237D">
      <w:pPr>
        <w:ind w:left="360"/>
        <w:rPr>
          <w:b/>
          <w:bCs/>
        </w:rPr>
      </w:pPr>
    </w:p>
    <w:p w14:paraId="7EBF706E" w14:textId="11492174" w:rsidR="006B237D" w:rsidRDefault="006B237D" w:rsidP="006B237D">
      <w:pPr>
        <w:ind w:left="360"/>
        <w:rPr>
          <w:b/>
          <w:bCs/>
        </w:rPr>
      </w:pPr>
    </w:p>
    <w:p w14:paraId="3D950B6C" w14:textId="1063F598" w:rsidR="006B237D" w:rsidRPr="006B237D" w:rsidRDefault="006B237D" w:rsidP="006B237D">
      <w:pPr>
        <w:pStyle w:val="Odstavecseseznamem"/>
        <w:numPr>
          <w:ilvl w:val="0"/>
          <w:numId w:val="1"/>
        </w:numPr>
        <w:rPr>
          <w:b/>
          <w:bCs/>
        </w:rPr>
      </w:pPr>
      <w:r>
        <w:t>U kterého města vyrostla přehrada, proti které Sámové a jejich podporovatelé na přelomu 70. a 80. let protestovali? (2)</w:t>
      </w:r>
    </w:p>
    <w:p w14:paraId="69ABAC20" w14:textId="2BA65D49" w:rsidR="006B237D" w:rsidRPr="006B237D" w:rsidRDefault="006B237D" w:rsidP="006B237D">
      <w:pPr>
        <w:pStyle w:val="Odstavecseseznamem"/>
        <w:numPr>
          <w:ilvl w:val="0"/>
          <w:numId w:val="7"/>
        </w:numPr>
        <w:rPr>
          <w:b/>
          <w:bCs/>
        </w:rPr>
      </w:pPr>
      <w:proofErr w:type="spellStart"/>
      <w:r>
        <w:t>Hammerfest</w:t>
      </w:r>
      <w:proofErr w:type="spellEnd"/>
    </w:p>
    <w:p w14:paraId="2855752A" w14:textId="5F031EAE" w:rsidR="006B237D" w:rsidRPr="006B237D" w:rsidRDefault="006B237D" w:rsidP="006B237D">
      <w:pPr>
        <w:pStyle w:val="Odstavecseseznamem"/>
        <w:numPr>
          <w:ilvl w:val="0"/>
          <w:numId w:val="7"/>
        </w:numPr>
        <w:rPr>
          <w:b/>
          <w:bCs/>
        </w:rPr>
      </w:pPr>
      <w:proofErr w:type="spellStart"/>
      <w:r>
        <w:t>Alta</w:t>
      </w:r>
      <w:proofErr w:type="spellEnd"/>
    </w:p>
    <w:p w14:paraId="15BCD693" w14:textId="6D1FDE22" w:rsidR="006B237D" w:rsidRPr="006B237D" w:rsidRDefault="006B237D" w:rsidP="006B237D">
      <w:pPr>
        <w:pStyle w:val="Odstavecseseznamem"/>
        <w:numPr>
          <w:ilvl w:val="0"/>
          <w:numId w:val="7"/>
        </w:numPr>
        <w:rPr>
          <w:b/>
          <w:bCs/>
        </w:rPr>
      </w:pPr>
      <w:proofErr w:type="spellStart"/>
      <w:r>
        <w:t>Kautokeino</w:t>
      </w:r>
      <w:proofErr w:type="spellEnd"/>
    </w:p>
    <w:p w14:paraId="7A99B868" w14:textId="73AA804A" w:rsidR="006B237D" w:rsidRPr="006B237D" w:rsidRDefault="006B237D" w:rsidP="006B237D">
      <w:pPr>
        <w:pStyle w:val="Odstavecseseznamem"/>
        <w:numPr>
          <w:ilvl w:val="0"/>
          <w:numId w:val="7"/>
        </w:numPr>
        <w:rPr>
          <w:b/>
          <w:bCs/>
        </w:rPr>
      </w:pPr>
      <w:proofErr w:type="spellStart"/>
      <w:r>
        <w:t>Kirkenes</w:t>
      </w:r>
      <w:proofErr w:type="spellEnd"/>
    </w:p>
    <w:sectPr w:rsidR="006B237D" w:rsidRPr="006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2D89"/>
    <w:multiLevelType w:val="hybridMultilevel"/>
    <w:tmpl w:val="3948FCB6"/>
    <w:lvl w:ilvl="0" w:tplc="700CDE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09D"/>
    <w:multiLevelType w:val="hybridMultilevel"/>
    <w:tmpl w:val="711CA522"/>
    <w:lvl w:ilvl="0" w:tplc="36D6F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0020E6"/>
    <w:multiLevelType w:val="hybridMultilevel"/>
    <w:tmpl w:val="63C4E96C"/>
    <w:lvl w:ilvl="0" w:tplc="AC68B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705B66"/>
    <w:multiLevelType w:val="hybridMultilevel"/>
    <w:tmpl w:val="ECAC3C38"/>
    <w:lvl w:ilvl="0" w:tplc="A2E6E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DB7A1D"/>
    <w:multiLevelType w:val="hybridMultilevel"/>
    <w:tmpl w:val="FCCCA10A"/>
    <w:lvl w:ilvl="0" w:tplc="C414C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600B9"/>
    <w:multiLevelType w:val="hybridMultilevel"/>
    <w:tmpl w:val="340E8702"/>
    <w:lvl w:ilvl="0" w:tplc="F1A6EE7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D6A2099"/>
    <w:multiLevelType w:val="hybridMultilevel"/>
    <w:tmpl w:val="9278A6F8"/>
    <w:lvl w:ilvl="0" w:tplc="567AE5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9"/>
    <w:rsid w:val="00553140"/>
    <w:rsid w:val="00662C40"/>
    <w:rsid w:val="006B237D"/>
    <w:rsid w:val="00813EA3"/>
    <w:rsid w:val="009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9D9E"/>
  <w15:chartTrackingRefBased/>
  <w15:docId w15:val="{D68528F2-3A4C-4E59-95D7-1E09A164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2</cp:revision>
  <dcterms:created xsi:type="dcterms:W3CDTF">2021-05-11T08:29:00Z</dcterms:created>
  <dcterms:modified xsi:type="dcterms:W3CDTF">2021-05-11T09:13:00Z</dcterms:modified>
</cp:coreProperties>
</file>