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6E4A0" w14:textId="77777777" w:rsidR="007B4C12" w:rsidRDefault="007B4C12" w:rsidP="00A02BD3">
      <w:pPr>
        <w:spacing w:after="0"/>
        <w:jc w:val="both"/>
        <w:rPr>
          <w:rFonts w:ascii="Segoe UI" w:hAnsi="Segoe UI" w:cs="Segoe UI"/>
          <w:b/>
          <w:sz w:val="36"/>
        </w:rPr>
      </w:pPr>
      <w:bookmarkStart w:id="0" w:name="_Hlk36036143"/>
      <w:bookmarkStart w:id="1" w:name="_GoBack"/>
      <w:bookmarkEnd w:id="0"/>
      <w:bookmarkEnd w:id="1"/>
    </w:p>
    <w:p w14:paraId="470DB3E1" w14:textId="5AF0E5CE" w:rsidR="007B4C12" w:rsidRPr="007B4C12" w:rsidRDefault="007B4C12" w:rsidP="00A02BD3">
      <w:pPr>
        <w:spacing w:after="0"/>
        <w:jc w:val="both"/>
        <w:rPr>
          <w:rFonts w:ascii="Segoe UI" w:hAnsi="Segoe UI" w:cs="Segoe UI"/>
          <w:b/>
          <w:sz w:val="28"/>
          <w:szCs w:val="28"/>
        </w:rPr>
      </w:pPr>
      <w:r w:rsidRPr="007B4C12">
        <w:rPr>
          <w:rFonts w:ascii="Times New Roman" w:hAnsi="Times New Roman" w:cs="Times New Roman"/>
          <w:b/>
          <w:bCs/>
          <w:sz w:val="28"/>
          <w:szCs w:val="28"/>
          <w:highlight w:val="red"/>
        </w:rPr>
        <w:t xml:space="preserve">historická gramotnost 3 – příčiny a </w:t>
      </w:r>
      <w:r w:rsidR="002B36A6">
        <w:rPr>
          <w:rFonts w:ascii="Times New Roman" w:hAnsi="Times New Roman" w:cs="Times New Roman"/>
          <w:b/>
          <w:bCs/>
          <w:sz w:val="28"/>
          <w:szCs w:val="28"/>
          <w:highlight w:val="red"/>
        </w:rPr>
        <w:t>ná</w:t>
      </w:r>
      <w:r w:rsidRPr="007B4C12">
        <w:rPr>
          <w:rFonts w:ascii="Times New Roman" w:hAnsi="Times New Roman" w:cs="Times New Roman"/>
          <w:b/>
          <w:bCs/>
          <w:sz w:val="28"/>
          <w:szCs w:val="28"/>
          <w:highlight w:val="red"/>
        </w:rPr>
        <w:t>sledky. Proč se události dějí a jaké mají dopady</w:t>
      </w:r>
      <w:r w:rsidRPr="007B4C12">
        <w:rPr>
          <w:rFonts w:ascii="Times New Roman" w:hAnsi="Times New Roman" w:cs="Times New Roman"/>
          <w:sz w:val="28"/>
          <w:szCs w:val="28"/>
          <w:highlight w:val="red"/>
        </w:rPr>
        <w:t>?</w:t>
      </w:r>
    </w:p>
    <w:p w14:paraId="3A9070EC" w14:textId="2D7AE136" w:rsidR="002B36A6" w:rsidRPr="002B36A6" w:rsidRDefault="002B36A6" w:rsidP="002B36A6">
      <w:pPr>
        <w:jc w:val="both"/>
        <w:rPr>
          <w:rFonts w:ascii="Segoe UI" w:hAnsi="Segoe UI" w:cs="Segoe UI"/>
          <w:b/>
          <w:color w:val="7F7F7F" w:themeColor="text1" w:themeTint="80"/>
          <w:sz w:val="24"/>
        </w:rPr>
      </w:pPr>
    </w:p>
    <w:p w14:paraId="66D75921" w14:textId="77777777" w:rsidR="00920774" w:rsidRPr="00A02BD3" w:rsidRDefault="00920774" w:rsidP="00920774">
      <w:pPr>
        <w:spacing w:after="0"/>
        <w:jc w:val="both"/>
        <w:rPr>
          <w:rFonts w:ascii="Segoe UI" w:hAnsi="Segoe UI" w:cs="Segoe UI"/>
          <w:b/>
          <w:sz w:val="36"/>
        </w:rPr>
      </w:pPr>
      <w:r w:rsidRPr="00A02BD3">
        <w:rPr>
          <w:rFonts w:ascii="Segoe UI" w:hAnsi="Segoe UI" w:cs="Segoe UI"/>
          <w:b/>
          <w:sz w:val="36"/>
        </w:rPr>
        <w:t xml:space="preserve">Proč </w:t>
      </w:r>
      <w:r>
        <w:rPr>
          <w:rFonts w:ascii="Segoe UI" w:hAnsi="Segoe UI" w:cs="Segoe UI"/>
          <w:b/>
          <w:sz w:val="36"/>
        </w:rPr>
        <w:t>Češi</w:t>
      </w:r>
      <w:r>
        <w:rPr>
          <w:rStyle w:val="Znakapoznpodarou"/>
          <w:rFonts w:ascii="Segoe UI" w:hAnsi="Segoe UI" w:cs="Segoe UI"/>
          <w:b/>
          <w:sz w:val="36"/>
        </w:rPr>
        <w:footnoteReference w:id="1"/>
      </w:r>
      <w:r w:rsidRPr="00A02BD3">
        <w:rPr>
          <w:rFonts w:ascii="Segoe UI" w:hAnsi="Segoe UI" w:cs="Segoe UI"/>
          <w:b/>
          <w:sz w:val="36"/>
        </w:rPr>
        <w:t xml:space="preserve"> po </w:t>
      </w:r>
      <w:r>
        <w:rPr>
          <w:rFonts w:ascii="Segoe UI" w:hAnsi="Segoe UI" w:cs="Segoe UI"/>
          <w:b/>
          <w:sz w:val="36"/>
        </w:rPr>
        <w:t>roce 1945</w:t>
      </w:r>
      <w:r w:rsidRPr="00A02BD3">
        <w:rPr>
          <w:rFonts w:ascii="Segoe UI" w:hAnsi="Segoe UI" w:cs="Segoe UI"/>
          <w:b/>
          <w:sz w:val="36"/>
        </w:rPr>
        <w:t xml:space="preserve"> volili komunisty?</w:t>
      </w:r>
    </w:p>
    <w:p w14:paraId="55C4CEC6" w14:textId="60712D69" w:rsidR="002B36A6" w:rsidRDefault="002B36A6" w:rsidP="002B36A6">
      <w:pPr>
        <w:spacing w:before="240" w:after="0"/>
        <w:jc w:val="both"/>
        <w:rPr>
          <w:rFonts w:ascii="Segoe UI" w:hAnsi="Segoe UI" w:cs="Segoe UI"/>
          <w:b/>
          <w:sz w:val="24"/>
        </w:rPr>
      </w:pPr>
    </w:p>
    <w:p w14:paraId="116855F1" w14:textId="77777777" w:rsidR="002B36A6" w:rsidRDefault="002B36A6" w:rsidP="002B36A6">
      <w:pPr>
        <w:jc w:val="both"/>
        <w:rPr>
          <w:rFonts w:ascii="Segoe UI" w:hAnsi="Segoe UI" w:cs="Segoe UI"/>
          <w:b/>
          <w:color w:val="7F7F7F" w:themeColor="text1" w:themeTint="80"/>
          <w:sz w:val="24"/>
        </w:rPr>
      </w:pPr>
      <w:r>
        <w:rPr>
          <w:rFonts w:ascii="Segoe UI" w:hAnsi="Segoe UI" w:cs="Segoe UI"/>
          <w:b/>
          <w:color w:val="7F7F7F" w:themeColor="text1" w:themeTint="80"/>
          <w:sz w:val="24"/>
        </w:rPr>
        <w:t>ZADÁNÍ:</w:t>
      </w:r>
    </w:p>
    <w:p w14:paraId="6AB5A7D6" w14:textId="77777777" w:rsidR="002B36A6" w:rsidRDefault="002B36A6" w:rsidP="002B36A6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/>
          <w:color w:val="7F7F7F" w:themeColor="text1" w:themeTint="80"/>
          <w:sz w:val="24"/>
        </w:rPr>
      </w:pPr>
      <w:r>
        <w:rPr>
          <w:rFonts w:ascii="Segoe UI" w:hAnsi="Segoe UI" w:cs="Segoe UI"/>
          <w:b/>
          <w:color w:val="7F7F7F" w:themeColor="text1" w:themeTint="80"/>
          <w:sz w:val="24"/>
        </w:rPr>
        <w:t>Přečtěte si základní informace a vzpomínky pamětníků.</w:t>
      </w:r>
    </w:p>
    <w:p w14:paraId="5B936B32" w14:textId="77777777" w:rsidR="00A94242" w:rsidRDefault="00AB592B" w:rsidP="002B36A6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/>
          <w:color w:val="7F7F7F" w:themeColor="text1" w:themeTint="80"/>
          <w:sz w:val="24"/>
        </w:rPr>
      </w:pPr>
      <w:r>
        <w:rPr>
          <w:rFonts w:ascii="Segoe UI" w:hAnsi="Segoe UI" w:cs="Segoe UI"/>
          <w:b/>
          <w:color w:val="7F7F7F" w:themeColor="text1" w:themeTint="80"/>
          <w:sz w:val="24"/>
        </w:rPr>
        <w:t>Na základě vzpomínek v</w:t>
      </w:r>
      <w:r w:rsidR="002B36A6">
        <w:rPr>
          <w:rFonts w:ascii="Segoe UI" w:hAnsi="Segoe UI" w:cs="Segoe UI"/>
          <w:b/>
          <w:color w:val="7F7F7F" w:themeColor="text1" w:themeTint="80"/>
          <w:sz w:val="24"/>
        </w:rPr>
        <w:t xml:space="preserve">ytvořte koktejl, který </w:t>
      </w:r>
      <w:r w:rsidR="00A94242">
        <w:rPr>
          <w:rFonts w:ascii="Segoe UI" w:hAnsi="Segoe UI" w:cs="Segoe UI"/>
          <w:b/>
          <w:color w:val="7F7F7F" w:themeColor="text1" w:themeTint="80"/>
          <w:sz w:val="24"/>
        </w:rPr>
        <w:t>bude obsahovat</w:t>
      </w:r>
      <w:r w:rsidR="002B36A6">
        <w:rPr>
          <w:rFonts w:ascii="Segoe UI" w:hAnsi="Segoe UI" w:cs="Segoe UI"/>
          <w:b/>
          <w:color w:val="7F7F7F" w:themeColor="text1" w:themeTint="80"/>
          <w:sz w:val="24"/>
        </w:rPr>
        <w:t xml:space="preserve"> příčiny vítězství komunistů po roce 1945. </w:t>
      </w:r>
    </w:p>
    <w:p w14:paraId="55F499CD" w14:textId="2CB5F562" w:rsidR="002B36A6" w:rsidRDefault="002B36A6" w:rsidP="002B36A6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/>
          <w:color w:val="7F7F7F" w:themeColor="text1" w:themeTint="80"/>
          <w:sz w:val="24"/>
        </w:rPr>
      </w:pPr>
      <w:r>
        <w:rPr>
          <w:rFonts w:ascii="Segoe UI" w:hAnsi="Segoe UI" w:cs="Segoe UI"/>
          <w:b/>
          <w:color w:val="7F7F7F" w:themeColor="text1" w:themeTint="80"/>
          <w:sz w:val="24"/>
        </w:rPr>
        <w:t xml:space="preserve">Do obrysu koktejlu </w:t>
      </w:r>
      <w:r w:rsidR="00A94242">
        <w:rPr>
          <w:rFonts w:ascii="Segoe UI" w:hAnsi="Segoe UI" w:cs="Segoe UI"/>
          <w:b/>
          <w:color w:val="7F7F7F" w:themeColor="text1" w:themeTint="80"/>
          <w:sz w:val="24"/>
        </w:rPr>
        <w:t>(naleznete na poslední</w:t>
      </w:r>
      <w:r>
        <w:rPr>
          <w:rFonts w:ascii="Segoe UI" w:hAnsi="Segoe UI" w:cs="Segoe UI"/>
          <w:b/>
          <w:color w:val="7F7F7F" w:themeColor="text1" w:themeTint="80"/>
          <w:sz w:val="24"/>
        </w:rPr>
        <w:t xml:space="preserve"> straně</w:t>
      </w:r>
      <w:r w:rsidR="00A94242">
        <w:rPr>
          <w:rFonts w:ascii="Segoe UI" w:hAnsi="Segoe UI" w:cs="Segoe UI"/>
          <w:b/>
          <w:color w:val="7F7F7F" w:themeColor="text1" w:themeTint="80"/>
          <w:sz w:val="24"/>
        </w:rPr>
        <w:t>)</w:t>
      </w:r>
      <w:r>
        <w:rPr>
          <w:rFonts w:ascii="Segoe UI" w:hAnsi="Segoe UI" w:cs="Segoe UI"/>
          <w:b/>
          <w:color w:val="7F7F7F" w:themeColor="text1" w:themeTint="80"/>
          <w:sz w:val="24"/>
        </w:rPr>
        <w:t xml:space="preserve"> vybarvěte jeho jednotlivé složky, příčiny vítězství. Jejich poměr ať odpovídá váze příčiny vítězství komunistů po válce.</w:t>
      </w:r>
    </w:p>
    <w:p w14:paraId="23BD3E3E" w14:textId="25D97686" w:rsidR="002B36A6" w:rsidRDefault="002B36A6" w:rsidP="002B36A6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/>
          <w:color w:val="7F7F7F" w:themeColor="text1" w:themeTint="80"/>
          <w:sz w:val="24"/>
        </w:rPr>
      </w:pPr>
      <w:r>
        <w:rPr>
          <w:rFonts w:ascii="Segoe UI" w:hAnsi="Segoe UI" w:cs="Segoe UI"/>
          <w:b/>
          <w:color w:val="7F7F7F" w:themeColor="text1" w:themeTint="80"/>
          <w:sz w:val="24"/>
        </w:rPr>
        <w:t>Jednotlivé složky koktejlu do obrázku pojmenujte</w:t>
      </w:r>
      <w:r w:rsidR="001828DF">
        <w:rPr>
          <w:rFonts w:ascii="Segoe UI" w:hAnsi="Segoe UI" w:cs="Segoe UI"/>
          <w:b/>
          <w:color w:val="7F7F7F" w:themeColor="text1" w:themeTint="80"/>
          <w:sz w:val="24"/>
        </w:rPr>
        <w:t>, například charisma K. Gottwalda.</w:t>
      </w:r>
    </w:p>
    <w:p w14:paraId="2E099229" w14:textId="06A998C5" w:rsidR="002B36A6" w:rsidRDefault="002B36A6" w:rsidP="002B36A6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/>
          <w:color w:val="7F7F7F" w:themeColor="text1" w:themeTint="80"/>
          <w:sz w:val="24"/>
        </w:rPr>
      </w:pPr>
      <w:r>
        <w:rPr>
          <w:rFonts w:ascii="Segoe UI" w:hAnsi="Segoe UI" w:cs="Segoe UI"/>
          <w:b/>
          <w:color w:val="7F7F7F" w:themeColor="text1" w:themeTint="80"/>
          <w:sz w:val="24"/>
        </w:rPr>
        <w:t>Drinku dejte přiléhavý název.</w:t>
      </w:r>
    </w:p>
    <w:p w14:paraId="40390D3B" w14:textId="77777777" w:rsidR="002B36A6" w:rsidRDefault="002B36A6" w:rsidP="002B36A6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/>
          <w:color w:val="7F7F7F" w:themeColor="text1" w:themeTint="80"/>
          <w:sz w:val="24"/>
        </w:rPr>
      </w:pPr>
      <w:r>
        <w:rPr>
          <w:rFonts w:ascii="Segoe UI" w:hAnsi="Segoe UI" w:cs="Segoe UI"/>
          <w:b/>
          <w:color w:val="7F7F7F" w:themeColor="text1" w:themeTint="80"/>
          <w:sz w:val="24"/>
        </w:rPr>
        <w:t>Ve vzpomínkách</w:t>
      </w:r>
      <w:r w:rsidRPr="001D729D">
        <w:rPr>
          <w:rFonts w:ascii="Segoe UI" w:hAnsi="Segoe UI" w:cs="Segoe UI"/>
          <w:b/>
          <w:color w:val="7F7F7F" w:themeColor="text1" w:themeTint="80"/>
          <w:sz w:val="24"/>
        </w:rPr>
        <w:t xml:space="preserve"> </w:t>
      </w:r>
      <w:r>
        <w:rPr>
          <w:rFonts w:ascii="Segoe UI" w:hAnsi="Segoe UI" w:cs="Segoe UI"/>
          <w:b/>
          <w:color w:val="7F7F7F" w:themeColor="text1" w:themeTint="80"/>
          <w:sz w:val="24"/>
        </w:rPr>
        <w:t>označte ty</w:t>
      </w:r>
      <w:r w:rsidRPr="001D729D">
        <w:rPr>
          <w:rFonts w:ascii="Segoe UI" w:hAnsi="Segoe UI" w:cs="Segoe UI"/>
          <w:b/>
          <w:color w:val="7F7F7F" w:themeColor="text1" w:themeTint="80"/>
          <w:sz w:val="24"/>
        </w:rPr>
        <w:t xml:space="preserve"> pasáže, které</w:t>
      </w:r>
      <w:r>
        <w:rPr>
          <w:rFonts w:ascii="Segoe UI" w:hAnsi="Segoe UI" w:cs="Segoe UI"/>
          <w:b/>
          <w:color w:val="7F7F7F" w:themeColor="text1" w:themeTint="80"/>
          <w:sz w:val="24"/>
        </w:rPr>
        <w:t xml:space="preserve"> byly pro vás při rozhodování o příčinách vítězství komunistů důležité</w:t>
      </w:r>
      <w:r w:rsidRPr="001D729D">
        <w:rPr>
          <w:rFonts w:ascii="Segoe UI" w:hAnsi="Segoe UI" w:cs="Segoe UI"/>
          <w:b/>
          <w:color w:val="7F7F7F" w:themeColor="text1" w:themeTint="80"/>
          <w:sz w:val="24"/>
        </w:rPr>
        <w:t>.</w:t>
      </w:r>
    </w:p>
    <w:p w14:paraId="70E80DDA" w14:textId="77777777" w:rsidR="002B36A6" w:rsidRDefault="002B36A6" w:rsidP="002B36A6">
      <w:pPr>
        <w:spacing w:before="240" w:after="0"/>
        <w:jc w:val="both"/>
        <w:rPr>
          <w:rFonts w:ascii="Segoe UI" w:hAnsi="Segoe UI" w:cs="Segoe UI"/>
          <w:b/>
          <w:sz w:val="24"/>
        </w:rPr>
      </w:pPr>
    </w:p>
    <w:p w14:paraId="5F1E2AEB" w14:textId="77777777" w:rsidR="004E11F6" w:rsidRDefault="004E11F6" w:rsidP="00F41869">
      <w:pPr>
        <w:spacing w:before="240" w:after="0"/>
        <w:jc w:val="both"/>
        <w:rPr>
          <w:rFonts w:ascii="Segoe UI" w:hAnsi="Segoe UI" w:cs="Segoe UI"/>
          <w:b/>
          <w:sz w:val="24"/>
        </w:rPr>
      </w:pPr>
    </w:p>
    <w:p w14:paraId="7D0F5147" w14:textId="77777777" w:rsidR="00920774" w:rsidRPr="002B36A6" w:rsidRDefault="00920774" w:rsidP="00920774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 w:rsidRPr="002B36A6">
        <w:rPr>
          <w:rFonts w:ascii="Segoe UI" w:hAnsi="Segoe UI" w:cs="Segoe UI"/>
          <w:b/>
          <w:sz w:val="24"/>
          <w:szCs w:val="24"/>
        </w:rPr>
        <w:t>Základní informace:</w:t>
      </w:r>
    </w:p>
    <w:p w14:paraId="4FAE11AB" w14:textId="77777777" w:rsidR="00920774" w:rsidRPr="007B4C12" w:rsidRDefault="00920774" w:rsidP="00920774">
      <w:pPr>
        <w:spacing w:after="0"/>
        <w:jc w:val="both"/>
        <w:rPr>
          <w:rFonts w:ascii="Segoe UI" w:hAnsi="Segoe UI" w:cs="Segoe UI"/>
          <w:b/>
          <w:i/>
          <w:iCs/>
          <w:sz w:val="24"/>
          <w:szCs w:val="24"/>
        </w:rPr>
      </w:pPr>
    </w:p>
    <w:p w14:paraId="71C6E11A" w14:textId="0F1431E3" w:rsidR="00920774" w:rsidRPr="002B36A6" w:rsidRDefault="00920774" w:rsidP="00920774">
      <w:pPr>
        <w:spacing w:before="120" w:after="360"/>
        <w:rPr>
          <w:rFonts w:ascii="Segoe UI" w:hAnsi="Segoe UI" w:cs="Segoe UI"/>
          <w:color w:val="000000" w:themeColor="text1"/>
          <w:sz w:val="24"/>
        </w:rPr>
      </w:pPr>
      <w:r w:rsidRPr="00A02BD3">
        <w:rPr>
          <w:rFonts w:ascii="Segoe UI" w:hAnsi="Segoe UI" w:cs="Segoe UI"/>
          <w:color w:val="000000" w:themeColor="text1"/>
          <w:sz w:val="24"/>
        </w:rPr>
        <w:t>Komunistick</w:t>
      </w:r>
      <w:r>
        <w:rPr>
          <w:rFonts w:ascii="Segoe UI" w:hAnsi="Segoe UI" w:cs="Segoe UI"/>
          <w:color w:val="000000" w:themeColor="text1"/>
          <w:sz w:val="24"/>
        </w:rPr>
        <w:t xml:space="preserve">á </w:t>
      </w:r>
      <w:r w:rsidRPr="00A02BD3">
        <w:rPr>
          <w:rFonts w:ascii="Segoe UI" w:hAnsi="Segoe UI" w:cs="Segoe UI"/>
          <w:color w:val="000000" w:themeColor="text1"/>
          <w:sz w:val="24"/>
        </w:rPr>
        <w:t xml:space="preserve">strana </w:t>
      </w:r>
      <w:r>
        <w:rPr>
          <w:rFonts w:ascii="Segoe UI" w:hAnsi="Segoe UI" w:cs="Segoe UI"/>
          <w:color w:val="000000" w:themeColor="text1"/>
          <w:sz w:val="24"/>
        </w:rPr>
        <w:t xml:space="preserve">Československa </w:t>
      </w:r>
      <w:r w:rsidRPr="00A02BD3">
        <w:rPr>
          <w:rFonts w:ascii="Segoe UI" w:hAnsi="Segoe UI" w:cs="Segoe UI"/>
          <w:color w:val="000000" w:themeColor="text1"/>
          <w:sz w:val="24"/>
        </w:rPr>
        <w:t>(KSČ) vznikla v</w:t>
      </w:r>
      <w:r>
        <w:rPr>
          <w:rFonts w:ascii="Segoe UI" w:hAnsi="Segoe UI" w:cs="Segoe UI"/>
          <w:color w:val="000000" w:themeColor="text1"/>
          <w:sz w:val="24"/>
        </w:rPr>
        <w:t> </w:t>
      </w:r>
      <w:r w:rsidRPr="00A02BD3">
        <w:rPr>
          <w:rFonts w:ascii="Segoe UI" w:hAnsi="Segoe UI" w:cs="Segoe UI"/>
          <w:color w:val="000000" w:themeColor="text1"/>
          <w:sz w:val="24"/>
        </w:rPr>
        <w:t>Česk</w:t>
      </w:r>
      <w:r>
        <w:rPr>
          <w:rFonts w:ascii="Segoe UI" w:hAnsi="Segoe UI" w:cs="Segoe UI"/>
          <w:color w:val="000000" w:themeColor="text1"/>
          <w:sz w:val="24"/>
        </w:rPr>
        <w:t xml:space="preserve">oslovensku </w:t>
      </w:r>
      <w:r w:rsidRPr="00A02BD3">
        <w:rPr>
          <w:rFonts w:ascii="Segoe UI" w:hAnsi="Segoe UI" w:cs="Segoe UI"/>
          <w:color w:val="000000" w:themeColor="text1"/>
          <w:sz w:val="24"/>
        </w:rPr>
        <w:t xml:space="preserve">v roce 1921. Po celé období první republiky byla </w:t>
      </w:r>
      <w:r>
        <w:rPr>
          <w:rFonts w:ascii="Segoe UI" w:hAnsi="Segoe UI" w:cs="Segoe UI"/>
          <w:color w:val="000000" w:themeColor="text1"/>
          <w:sz w:val="24"/>
        </w:rPr>
        <w:t xml:space="preserve">významnou </w:t>
      </w:r>
      <w:r w:rsidRPr="00A02BD3">
        <w:rPr>
          <w:rFonts w:ascii="Segoe UI" w:hAnsi="Segoe UI" w:cs="Segoe UI"/>
          <w:color w:val="000000" w:themeColor="text1"/>
          <w:sz w:val="24"/>
        </w:rPr>
        <w:t>stranou, v</w:t>
      </w:r>
      <w:r>
        <w:rPr>
          <w:rFonts w:ascii="Segoe UI" w:hAnsi="Segoe UI" w:cs="Segoe UI"/>
          <w:color w:val="000000" w:themeColor="text1"/>
          <w:sz w:val="24"/>
        </w:rPr>
        <w:t> </w:t>
      </w:r>
      <w:r w:rsidRPr="00A02BD3">
        <w:rPr>
          <w:rFonts w:ascii="Segoe UI" w:hAnsi="Segoe UI" w:cs="Segoe UI"/>
          <w:color w:val="000000" w:themeColor="text1"/>
          <w:sz w:val="24"/>
        </w:rPr>
        <w:t>prvních</w:t>
      </w:r>
      <w:r>
        <w:rPr>
          <w:rFonts w:ascii="Segoe UI" w:hAnsi="Segoe UI" w:cs="Segoe UI"/>
          <w:color w:val="000000" w:themeColor="text1"/>
          <w:sz w:val="24"/>
        </w:rPr>
        <w:t xml:space="preserve"> parlamentních volbách v roce 1925</w:t>
      </w:r>
      <w:r w:rsidRPr="00A02BD3">
        <w:rPr>
          <w:rFonts w:ascii="Segoe UI" w:hAnsi="Segoe UI" w:cs="Segoe UI"/>
          <w:color w:val="000000" w:themeColor="text1"/>
          <w:sz w:val="24"/>
        </w:rPr>
        <w:t xml:space="preserve"> skončila druhá a v dalších ne hůře než čtvrtá. </w:t>
      </w:r>
      <w:r>
        <w:rPr>
          <w:rFonts w:ascii="Segoe UI" w:hAnsi="Segoe UI" w:cs="Segoe UI"/>
          <w:color w:val="000000" w:themeColor="text1"/>
          <w:sz w:val="24"/>
        </w:rPr>
        <w:t>Nikdy však nebyla součástí nějaké vládní koalice, šlo o radikálně levicov</w:t>
      </w:r>
      <w:r>
        <w:rPr>
          <w:rFonts w:ascii="Segoe UI" w:hAnsi="Segoe UI" w:cs="Segoe UI"/>
          <w:color w:val="000000" w:themeColor="text1"/>
          <w:sz w:val="24"/>
        </w:rPr>
        <w:t>ou politickou stranu</w:t>
      </w:r>
      <w:r>
        <w:rPr>
          <w:rFonts w:ascii="Segoe UI" w:hAnsi="Segoe UI" w:cs="Segoe UI"/>
          <w:color w:val="000000" w:themeColor="text1"/>
          <w:sz w:val="24"/>
        </w:rPr>
        <w:t>, kter</w:t>
      </w:r>
      <w:r>
        <w:rPr>
          <w:rFonts w:ascii="Segoe UI" w:hAnsi="Segoe UI" w:cs="Segoe UI"/>
          <w:color w:val="000000" w:themeColor="text1"/>
          <w:sz w:val="24"/>
        </w:rPr>
        <w:t>á</w:t>
      </w:r>
      <w:r>
        <w:rPr>
          <w:rFonts w:ascii="Segoe UI" w:hAnsi="Segoe UI" w:cs="Segoe UI"/>
          <w:color w:val="000000" w:themeColor="text1"/>
          <w:sz w:val="24"/>
        </w:rPr>
        <w:t xml:space="preserve"> ostře kritizoval</w:t>
      </w:r>
      <w:r>
        <w:rPr>
          <w:rFonts w:ascii="Segoe UI" w:hAnsi="Segoe UI" w:cs="Segoe UI"/>
          <w:color w:val="000000" w:themeColor="text1"/>
          <w:sz w:val="24"/>
        </w:rPr>
        <w:t xml:space="preserve">a </w:t>
      </w:r>
      <w:r>
        <w:rPr>
          <w:rFonts w:ascii="Segoe UI" w:hAnsi="Segoe UI" w:cs="Segoe UI"/>
          <w:color w:val="000000" w:themeColor="text1"/>
          <w:sz w:val="24"/>
        </w:rPr>
        <w:t>prvorepublikový režim a svůj vzor měl</w:t>
      </w:r>
      <w:r>
        <w:rPr>
          <w:rFonts w:ascii="Segoe UI" w:hAnsi="Segoe UI" w:cs="Segoe UI"/>
          <w:color w:val="000000" w:themeColor="text1"/>
          <w:sz w:val="24"/>
        </w:rPr>
        <w:t>a</w:t>
      </w:r>
      <w:r>
        <w:rPr>
          <w:rFonts w:ascii="Segoe UI" w:hAnsi="Segoe UI" w:cs="Segoe UI"/>
          <w:color w:val="000000" w:themeColor="text1"/>
          <w:sz w:val="24"/>
        </w:rPr>
        <w:t xml:space="preserve"> v sovětském Rusku</w:t>
      </w:r>
      <w:r w:rsidRPr="00A02BD3">
        <w:rPr>
          <w:rFonts w:ascii="Segoe UI" w:hAnsi="Segoe UI" w:cs="Segoe UI"/>
          <w:color w:val="000000" w:themeColor="text1"/>
          <w:sz w:val="24"/>
        </w:rPr>
        <w:t xml:space="preserve">. </w:t>
      </w:r>
      <w:r w:rsidRPr="00812829">
        <w:rPr>
          <w:rFonts w:ascii="Segoe UI" w:hAnsi="Segoe UI" w:cs="Segoe UI"/>
          <w:b/>
          <w:color w:val="000000" w:themeColor="text1"/>
          <w:sz w:val="24"/>
        </w:rPr>
        <w:t>To se změnilo po druhé světové válce. V poválečných volbách v roce 1946</w:t>
      </w:r>
      <w:r>
        <w:rPr>
          <w:rFonts w:ascii="Segoe UI" w:hAnsi="Segoe UI" w:cs="Segoe UI"/>
          <w:b/>
          <w:color w:val="000000" w:themeColor="text1"/>
          <w:sz w:val="24"/>
        </w:rPr>
        <w:t>, kdy mohl o hlasy voličů soutěžit omezený počet stran (čtyři v českých zemích),</w:t>
      </w:r>
      <w:r w:rsidRPr="00812829">
        <w:rPr>
          <w:rFonts w:ascii="Segoe UI" w:hAnsi="Segoe UI" w:cs="Segoe UI"/>
          <w:b/>
          <w:color w:val="000000" w:themeColor="text1"/>
          <w:sz w:val="24"/>
        </w:rPr>
        <w:t xml:space="preserve"> komunist</w:t>
      </w:r>
      <w:r>
        <w:rPr>
          <w:rFonts w:ascii="Segoe UI" w:hAnsi="Segoe UI" w:cs="Segoe UI"/>
          <w:b/>
          <w:color w:val="000000" w:themeColor="text1"/>
          <w:sz w:val="24"/>
        </w:rPr>
        <w:t>é</w:t>
      </w:r>
      <w:r w:rsidRPr="00812829">
        <w:rPr>
          <w:rFonts w:ascii="Segoe UI" w:hAnsi="Segoe UI" w:cs="Segoe UI"/>
          <w:b/>
          <w:color w:val="000000" w:themeColor="text1"/>
          <w:sz w:val="24"/>
        </w:rPr>
        <w:t xml:space="preserve"> s přehledem zvítězil</w:t>
      </w:r>
      <w:r>
        <w:rPr>
          <w:rFonts w:ascii="Segoe UI" w:hAnsi="Segoe UI" w:cs="Segoe UI"/>
          <w:b/>
          <w:color w:val="000000" w:themeColor="text1"/>
          <w:sz w:val="24"/>
        </w:rPr>
        <w:t>i</w:t>
      </w:r>
      <w:r w:rsidRPr="00812829">
        <w:rPr>
          <w:rFonts w:ascii="Segoe UI" w:hAnsi="Segoe UI" w:cs="Segoe UI"/>
          <w:b/>
          <w:color w:val="000000" w:themeColor="text1"/>
          <w:sz w:val="24"/>
        </w:rPr>
        <w:t>.</w:t>
      </w:r>
      <w:r>
        <w:rPr>
          <w:rFonts w:ascii="Segoe UI" w:hAnsi="Segoe UI" w:cs="Segoe UI"/>
          <w:color w:val="000000" w:themeColor="text1"/>
          <w:sz w:val="24"/>
        </w:rPr>
        <w:t xml:space="preserve"> Čeští a slovenští komunisté v celkovém součtu</w:t>
      </w:r>
      <w:r w:rsidRPr="00A02BD3">
        <w:rPr>
          <w:rFonts w:ascii="Segoe UI" w:hAnsi="Segoe UI" w:cs="Segoe UI"/>
          <w:color w:val="000000" w:themeColor="text1"/>
          <w:sz w:val="24"/>
        </w:rPr>
        <w:t xml:space="preserve"> získal</w:t>
      </w:r>
      <w:r>
        <w:rPr>
          <w:rFonts w:ascii="Segoe UI" w:hAnsi="Segoe UI" w:cs="Segoe UI"/>
          <w:color w:val="000000" w:themeColor="text1"/>
          <w:sz w:val="24"/>
        </w:rPr>
        <w:t>i</w:t>
      </w:r>
      <w:r w:rsidRPr="00A02BD3">
        <w:rPr>
          <w:rFonts w:ascii="Segoe UI" w:hAnsi="Segoe UI" w:cs="Segoe UI"/>
          <w:color w:val="000000" w:themeColor="text1"/>
          <w:sz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</w:rPr>
        <w:t xml:space="preserve">téměř </w:t>
      </w:r>
      <w:r w:rsidRPr="00A02BD3">
        <w:rPr>
          <w:rFonts w:ascii="Segoe UI" w:hAnsi="Segoe UI" w:cs="Segoe UI"/>
          <w:color w:val="000000" w:themeColor="text1"/>
          <w:sz w:val="24"/>
        </w:rPr>
        <w:t>40 % hlasů. Už</w:t>
      </w:r>
      <w:r w:rsidR="008C3B80">
        <w:rPr>
          <w:rFonts w:ascii="Segoe UI" w:hAnsi="Segoe UI" w:cs="Segoe UI"/>
          <w:color w:val="000000" w:themeColor="text1"/>
          <w:sz w:val="24"/>
        </w:rPr>
        <w:t xml:space="preserve"> je</w:t>
      </w:r>
      <w:r w:rsidRPr="00A02BD3">
        <w:rPr>
          <w:rFonts w:ascii="Segoe UI" w:hAnsi="Segoe UI" w:cs="Segoe UI"/>
          <w:color w:val="000000" w:themeColor="text1"/>
          <w:sz w:val="24"/>
        </w:rPr>
        <w:t xml:space="preserve"> nebylo možné ignorovat. Stali se nejsilnější vládní stranou a získali i post premiéra, kterým se stal</w:t>
      </w:r>
      <w:r w:rsidR="008C3B80">
        <w:rPr>
          <w:rFonts w:ascii="Segoe UI" w:hAnsi="Segoe UI" w:cs="Segoe UI"/>
          <w:color w:val="000000" w:themeColor="text1"/>
          <w:sz w:val="24"/>
        </w:rPr>
        <w:t xml:space="preserve"> předseda KSČ</w:t>
      </w:r>
      <w:r w:rsidRPr="00A02BD3">
        <w:rPr>
          <w:rFonts w:ascii="Segoe UI" w:hAnsi="Segoe UI" w:cs="Segoe UI"/>
          <w:color w:val="000000" w:themeColor="text1"/>
          <w:sz w:val="24"/>
        </w:rPr>
        <w:t xml:space="preserve"> Klement Gottwal</w:t>
      </w:r>
      <w:r>
        <w:rPr>
          <w:rFonts w:ascii="Segoe UI" w:hAnsi="Segoe UI" w:cs="Segoe UI"/>
          <w:color w:val="000000" w:themeColor="text1"/>
          <w:sz w:val="24"/>
        </w:rPr>
        <w:t>d.</w:t>
      </w:r>
    </w:p>
    <w:p w14:paraId="236153F6" w14:textId="77777777" w:rsidR="004E11F6" w:rsidRDefault="004E11F6" w:rsidP="00F41869">
      <w:pPr>
        <w:spacing w:before="240" w:after="0"/>
        <w:jc w:val="both"/>
        <w:rPr>
          <w:rFonts w:ascii="Segoe UI" w:hAnsi="Segoe UI" w:cs="Segoe UI"/>
          <w:b/>
          <w:sz w:val="24"/>
        </w:rPr>
      </w:pPr>
    </w:p>
    <w:p w14:paraId="67DECEFE" w14:textId="77777777" w:rsidR="004E11F6" w:rsidRDefault="004E11F6" w:rsidP="00F41869">
      <w:pPr>
        <w:spacing w:before="240" w:after="0"/>
        <w:jc w:val="both"/>
        <w:rPr>
          <w:rFonts w:ascii="Segoe UI" w:hAnsi="Segoe UI" w:cs="Segoe UI"/>
          <w:b/>
          <w:sz w:val="24"/>
        </w:rPr>
      </w:pPr>
    </w:p>
    <w:p w14:paraId="69B7E32D" w14:textId="39521013" w:rsidR="004E11F6" w:rsidRDefault="004E11F6" w:rsidP="00F41869">
      <w:pPr>
        <w:spacing w:before="240" w:after="0"/>
        <w:jc w:val="both"/>
        <w:rPr>
          <w:rFonts w:ascii="Segoe UI" w:hAnsi="Segoe UI" w:cs="Segoe UI"/>
          <w:b/>
          <w:sz w:val="24"/>
        </w:rPr>
      </w:pPr>
    </w:p>
    <w:p w14:paraId="1C3F776E" w14:textId="49D57839" w:rsidR="002B36A6" w:rsidRDefault="002B36A6" w:rsidP="00F41869">
      <w:pPr>
        <w:spacing w:before="240" w:after="0"/>
        <w:jc w:val="both"/>
        <w:rPr>
          <w:rFonts w:ascii="Segoe UI" w:hAnsi="Segoe UI" w:cs="Segoe UI"/>
          <w:b/>
          <w:sz w:val="24"/>
        </w:rPr>
      </w:pPr>
    </w:p>
    <w:p w14:paraId="1D720491" w14:textId="3A25EAB2" w:rsidR="002B36A6" w:rsidRDefault="002B36A6" w:rsidP="00F41869">
      <w:pPr>
        <w:spacing w:before="240" w:after="0"/>
        <w:jc w:val="both"/>
        <w:rPr>
          <w:rFonts w:ascii="Segoe UI" w:hAnsi="Segoe UI" w:cs="Segoe UI"/>
          <w:b/>
          <w:sz w:val="24"/>
        </w:rPr>
      </w:pPr>
    </w:p>
    <w:p w14:paraId="5BA97518" w14:textId="77777777" w:rsidR="002B36A6" w:rsidRDefault="002B36A6" w:rsidP="00F41869">
      <w:pPr>
        <w:spacing w:before="240" w:after="0"/>
        <w:jc w:val="both"/>
        <w:rPr>
          <w:rFonts w:ascii="Segoe UI" w:hAnsi="Segoe UI" w:cs="Segoe UI"/>
          <w:b/>
          <w:sz w:val="24"/>
        </w:rPr>
      </w:pPr>
    </w:p>
    <w:p w14:paraId="4E932DAF" w14:textId="77777777" w:rsidR="004E11F6" w:rsidRDefault="004E11F6" w:rsidP="00F41869">
      <w:pPr>
        <w:spacing w:before="240" w:after="0"/>
        <w:jc w:val="both"/>
        <w:rPr>
          <w:rFonts w:ascii="Segoe UI" w:hAnsi="Segoe UI" w:cs="Segoe UI"/>
          <w:b/>
          <w:sz w:val="24"/>
        </w:rPr>
      </w:pPr>
    </w:p>
    <w:tbl>
      <w:tblPr>
        <w:tblStyle w:val="Prosttabulka1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2B354C" w:rsidRPr="004E11F6" w14:paraId="30444310" w14:textId="77777777" w:rsidTr="00CF0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000000" w:themeFill="text1"/>
          </w:tcPr>
          <w:p w14:paraId="7F4C6178" w14:textId="77777777" w:rsidR="002B354C" w:rsidRPr="004E11F6" w:rsidRDefault="002B354C" w:rsidP="002B354C">
            <w:pPr>
              <w:spacing w:before="60" w:after="60"/>
              <w:jc w:val="both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  <w:r w:rsidRPr="004E11F6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t>Vzpomínky pamětníků</w:t>
            </w:r>
            <w:r w:rsidR="00506F69" w:rsidRPr="004E11F6">
              <w:rPr>
                <w:rStyle w:val="Znakapoznpodarou"/>
                <w:rFonts w:ascii="Segoe UI" w:hAnsi="Segoe UI" w:cs="Segoe UI"/>
                <w:color w:val="FFFFFF" w:themeColor="background1"/>
                <w:sz w:val="22"/>
                <w:szCs w:val="22"/>
              </w:rPr>
              <w:footnoteReference w:id="2"/>
            </w:r>
          </w:p>
        </w:tc>
      </w:tr>
      <w:tr w:rsidR="002B354C" w:rsidRPr="004E11F6" w14:paraId="79366C10" w14:textId="77777777" w:rsidTr="00CF0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5CD8A10" w14:textId="77777777" w:rsidR="002B354C" w:rsidRPr="004E11F6" w:rsidRDefault="00E87EE8" w:rsidP="002B354C">
            <w:pPr>
              <w:spacing w:before="120" w:after="120"/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</w:pPr>
            <w:r w:rsidRPr="004E11F6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1/</w:t>
            </w:r>
            <w:r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 xml:space="preserve">Po válce jsem se dal ke komunistům. Slíbil jsem si to v Osvětimi, kde ti nejstatečnější byli především Rusové. Často si zpívali bojovné písně, mnohokrát se pokusili o útěk, </w:t>
            </w:r>
            <w:r w:rsidR="00B93D80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vzdorovali,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 xml:space="preserve"> a to mi imponovalo. Říkal jsem si: to je národ! Na tom jejich komunismu musí něco být.</w:t>
            </w:r>
          </w:p>
        </w:tc>
      </w:tr>
      <w:tr w:rsidR="002B354C" w:rsidRPr="004E11F6" w14:paraId="267402E0" w14:textId="77777777" w:rsidTr="00CF0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DCA35D" w14:textId="77777777" w:rsidR="002B354C" w:rsidRPr="004E11F6" w:rsidRDefault="00E87EE8" w:rsidP="00776013">
            <w:pPr>
              <w:spacing w:before="120" w:after="120"/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</w:pPr>
            <w:r w:rsidRPr="004E11F6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2/</w:t>
            </w:r>
            <w:r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Jednou, když jsem šel z práce, zastavil mě kamarád a říká: „Jak to, že nejsi na</w:t>
            </w:r>
            <w:r w:rsidR="00776013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 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 xml:space="preserve">schůzi?“ Nevěděl jsem, o jaké schůzi mluví. Zavedl mě do takového malého domku, který byl uvnitř naší továrny. Bylo tam namačkáno dobrých dvacet lidí – komunistů. Ti chlapi ale nemluvili o politice, oni mluvili o práci, o práci pro republiku, o výrobě. </w:t>
            </w:r>
            <w:r w:rsidR="00E033E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br/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A já jsem si najednou řekl: „Sakra, tyhle lidi se mi líbí.“</w:t>
            </w:r>
          </w:p>
        </w:tc>
      </w:tr>
      <w:tr w:rsidR="002B354C" w:rsidRPr="004E11F6" w14:paraId="2EFF9338" w14:textId="77777777" w:rsidTr="00CF0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B9F07EB" w14:textId="77777777" w:rsidR="002B354C" w:rsidRPr="004E11F6" w:rsidRDefault="00E87EE8" w:rsidP="002B354C">
            <w:pPr>
              <w:spacing w:before="120" w:after="120"/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</w:pPr>
            <w:r w:rsidRPr="004E11F6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3/</w:t>
            </w:r>
            <w:r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Nebýt té strašné války a jejích následků, které v nás vzbudily tu nepřekonatelnou potřebu změny, zatracení všeho minulého, byli bychom komunismus snadno prokoukli. Ale když si člověk zoufá nad světem, když o všem pochybuje, když pochybuje dokonce sám o sobě, i já, osoba naprosto nefanatická, jsem tomuto mámení podlehla.</w:t>
            </w:r>
          </w:p>
        </w:tc>
      </w:tr>
      <w:tr w:rsidR="002B354C" w:rsidRPr="004E11F6" w14:paraId="5C226E64" w14:textId="77777777" w:rsidTr="00CF0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DBFA4D0" w14:textId="77777777" w:rsidR="002B354C" w:rsidRPr="004E11F6" w:rsidRDefault="00E87EE8" w:rsidP="00776013">
            <w:pPr>
              <w:spacing w:before="120" w:after="120"/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</w:pPr>
            <w:r w:rsidRPr="004E11F6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4/</w:t>
            </w:r>
            <w:r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Stačí prosté, třeba i nepodložené udání, že jste se za války nechovali jako „správný Čech“ a osobní bezpečnost je ztracena. A je málo lidí s odvahou a tvrdým čelem, kteří si řeknou, že se nebojí, že se před případným soudem obhájí, že nepodlehnou. Tak se dnes vyskytli mnozí, kteří se před těmito útoky uchýlili pod</w:t>
            </w:r>
            <w:r w:rsidR="00776013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 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ochranu komunistů – komunistu si totiž málokdo troufne obvinit.</w:t>
            </w:r>
          </w:p>
        </w:tc>
      </w:tr>
      <w:tr w:rsidR="002B354C" w:rsidRPr="004E11F6" w14:paraId="6D379C80" w14:textId="77777777" w:rsidTr="00CF0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FF1E053" w14:textId="77777777" w:rsidR="002B354C" w:rsidRPr="004E11F6" w:rsidRDefault="00E87EE8" w:rsidP="00CF027A">
            <w:pPr>
              <w:spacing w:before="120" w:after="120"/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</w:pPr>
            <w:r w:rsidRPr="004E11F6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5/</w:t>
            </w:r>
            <w:r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Ve volebním programu KSČ nebyla vůbec žádná zmínka o třídním boji, ani o</w:t>
            </w:r>
            <w:r w:rsidR="00776013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 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diktatuře dělníků. Hovořilo se tam o poválečné obnově republiky, o solidaritě a</w:t>
            </w:r>
            <w:r w:rsidR="00776013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 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poctivé práci, o</w:t>
            </w:r>
            <w:r w:rsidR="00CF027A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 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naději na lepší svět, o boji proti fašismu. Většina komunistů nevypadala hrozivě, ale nadšeně, vesele a odhodlaně.</w:t>
            </w:r>
          </w:p>
        </w:tc>
      </w:tr>
      <w:tr w:rsidR="002B354C" w:rsidRPr="004E11F6" w14:paraId="70091722" w14:textId="77777777" w:rsidTr="00CF0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7BDE3A" w14:textId="77777777" w:rsidR="002B354C" w:rsidRPr="004E11F6" w:rsidRDefault="00E87EE8" w:rsidP="00A02BD3">
            <w:pPr>
              <w:spacing w:before="120" w:after="120"/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</w:pPr>
            <w:r w:rsidRPr="004E11F6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6/</w:t>
            </w:r>
            <w:r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Vycházela spousta nových brož</w:t>
            </w:r>
            <w:r w:rsidR="00A02BD3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urek, které lidé dychtivě četli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. Dávaly tak jasné a prosté odpovědi na ty nejsložitější otázky: Proč jsou války? Odpověď najdete v kapitole 5 na straně 68. Proč vypukají hospodářské krize? Čtěte kapitolu 7 na</w:t>
            </w:r>
            <w:r w:rsidR="00CF027A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 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straně 82. Co je pravda? Viz kapitolu 10 na straně 99. Přestože se mi zdálo, že v tom musí být nějaký háček, nakonec jsem podlehla...</w:t>
            </w:r>
          </w:p>
        </w:tc>
      </w:tr>
      <w:tr w:rsidR="002B354C" w:rsidRPr="004E11F6" w14:paraId="7260AE93" w14:textId="77777777" w:rsidTr="00CF0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7C958CE" w14:textId="77777777" w:rsidR="002B354C" w:rsidRPr="004E11F6" w:rsidRDefault="00E87EE8" w:rsidP="00506F69">
            <w:pPr>
              <w:spacing w:before="120" w:after="120"/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</w:pPr>
            <w:r w:rsidRPr="004E11F6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7/</w:t>
            </w:r>
            <w:r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V komunistických brožurkách se také psalo, že masarykovská demokracie byla neuskutečnitelná iluze, že se vzdala bez boje Hitlerovi, že není možné se vracet nazpátek a dělat znovu tytéž chyby a za čas se dožít nového Mnichova. Kdo</w:t>
            </w:r>
            <w:r w:rsidR="00776013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 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nás zaprodal Hitlerovi? Naši spojenci, západní kapitalisté. Jediná velmoc, která zaručí naší lepší budoucnost je Sovětský svaz.</w:t>
            </w:r>
          </w:p>
        </w:tc>
      </w:tr>
      <w:tr w:rsidR="002B354C" w:rsidRPr="004E11F6" w14:paraId="288E68EB" w14:textId="77777777" w:rsidTr="00CF0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163225" w14:textId="77777777" w:rsidR="002B354C" w:rsidRPr="004E11F6" w:rsidRDefault="00E87EE8" w:rsidP="00776013">
            <w:pPr>
              <w:spacing w:before="120" w:after="120"/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</w:pPr>
            <w:r w:rsidRPr="004E11F6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8/</w:t>
            </w:r>
            <w:r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Komunisté</w:t>
            </w:r>
            <w:proofErr w:type="gramEnd"/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 xml:space="preserve"> za války přestali mluvit o komunismu, přestali mluvit o bolševismu, přestali mluvit o sovětizaci. Edvard Beneš sám říkal, „to je přece nesmysl, že by oni chtěli nás nějak bolševizovat, oni nám naopak zajistili, že budeme se moci vyvíjet vlastním způsobem, nezávisle, demokraticky, tak se k těm sovětům přikloníme“ a</w:t>
            </w:r>
            <w:r w:rsidR="00776013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 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národ to přijal s otevřenou náručí.</w:t>
            </w:r>
          </w:p>
        </w:tc>
      </w:tr>
      <w:tr w:rsidR="002B354C" w:rsidRPr="004E11F6" w14:paraId="2F6F8364" w14:textId="77777777" w:rsidTr="00CF0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5BD10B" w14:textId="77777777" w:rsidR="002B354C" w:rsidRPr="004E11F6" w:rsidRDefault="00E87EE8" w:rsidP="00CF027A">
            <w:pPr>
              <w:spacing w:before="120" w:after="120"/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</w:pPr>
            <w:r w:rsidRPr="004E11F6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9/</w:t>
            </w:r>
            <w:r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ELK byl Evropský literární klub, který se tady po válce založil, a vydávaly se tu knihy. Tady o tom vyšly knihy. Mě bylo devatenáct a četla jsem to. (…) Není pravda, že se tady o</w:t>
            </w:r>
            <w:r w:rsidR="00CF027A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 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 xml:space="preserve">tom nevědělo. Kdo nechtěl vědět, nevěděl. </w:t>
            </w:r>
            <w:r w:rsidR="00E033E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br/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Ať se na tohle nikdo nevymlouvá, protože já jsem to četla a nebyla jsem z žádné intelektuálské rodiny.</w:t>
            </w:r>
          </w:p>
        </w:tc>
      </w:tr>
      <w:tr w:rsidR="002B354C" w:rsidRPr="004E11F6" w14:paraId="621F7FFC" w14:textId="77777777" w:rsidTr="00CF0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410587C" w14:textId="77777777" w:rsidR="002B354C" w:rsidRPr="004E11F6" w:rsidRDefault="00E87EE8" w:rsidP="00776013">
            <w:pPr>
              <w:spacing w:before="120" w:after="120"/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</w:pPr>
            <w:r w:rsidRPr="004E11F6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10/</w:t>
            </w:r>
            <w:r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 xml:space="preserve">Pamatuju si, jak tenkrát, když nás Rusové osvobodili, každý musel nechat nějakou tu místnost pro ruský vojáky, kteří táhli za </w:t>
            </w:r>
            <w:proofErr w:type="spellStart"/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Němcema</w:t>
            </w:r>
            <w:proofErr w:type="spellEnd"/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. Můj manžel občas seděl venku na terase s nějakým ruským profesorem, který byl pomocníkem velitele, a klábosili. No a on tenkrát říkal: „že tu máte komunisty, to by ještě šlo, ale</w:t>
            </w:r>
            <w:r w:rsidR="00776013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 </w:t>
            </w:r>
            <w:r w:rsidR="002B354C" w:rsidRPr="004E11F6">
              <w:rPr>
                <w:rFonts w:ascii="Segoe UI" w:hAnsi="Segoe UI" w:cs="Segoe UI"/>
                <w:b w:val="0"/>
                <w:color w:val="000000" w:themeColor="text1"/>
                <w:sz w:val="22"/>
                <w:szCs w:val="22"/>
              </w:rPr>
              <w:t>vy tu máte bolševiky, a to je horší. To my víme, co to je.“</w:t>
            </w:r>
          </w:p>
        </w:tc>
      </w:tr>
    </w:tbl>
    <w:p w14:paraId="6D7DD8CF" w14:textId="77777777" w:rsidR="00C97784" w:rsidRPr="004E11F6" w:rsidRDefault="00C97784" w:rsidP="001E7208">
      <w:pPr>
        <w:jc w:val="both"/>
        <w:rPr>
          <w:rFonts w:ascii="Segoe UI" w:hAnsi="Segoe UI" w:cs="Segoe UI"/>
          <w:b/>
          <w:color w:val="7F7F7F" w:themeColor="text1" w:themeTint="80"/>
          <w:sz w:val="22"/>
          <w:szCs w:val="22"/>
        </w:rPr>
      </w:pPr>
    </w:p>
    <w:p w14:paraId="4A2BECC7" w14:textId="77777777" w:rsidR="001D729D" w:rsidRPr="001D729D" w:rsidRDefault="001D729D" w:rsidP="001D729D">
      <w:pPr>
        <w:ind w:left="360"/>
        <w:jc w:val="both"/>
        <w:rPr>
          <w:rFonts w:ascii="Segoe UI" w:hAnsi="Segoe UI" w:cs="Segoe UI"/>
          <w:b/>
          <w:color w:val="7F7F7F" w:themeColor="text1" w:themeTint="80"/>
          <w:sz w:val="24"/>
        </w:rPr>
      </w:pPr>
    </w:p>
    <w:p w14:paraId="12277001" w14:textId="0EFE1009" w:rsidR="007B4C12" w:rsidRDefault="002B36A6" w:rsidP="001E7208">
      <w:pPr>
        <w:jc w:val="both"/>
        <w:rPr>
          <w:rFonts w:ascii="Segoe UI" w:hAnsi="Segoe UI" w:cs="Segoe UI"/>
          <w:b/>
          <w:color w:val="7F7F7F" w:themeColor="text1" w:themeTint="80"/>
          <w:sz w:val="24"/>
        </w:rPr>
      </w:pPr>
      <w:r>
        <w:rPr>
          <w:noProof/>
          <w:lang w:eastAsia="cs-CZ"/>
        </w:rPr>
        <w:drawing>
          <wp:inline distT="0" distB="0" distL="0" distR="0" wp14:anchorId="43B9D57A" wp14:editId="4B3F899A">
            <wp:extent cx="4391150" cy="7025489"/>
            <wp:effectExtent l="0" t="0" r="0" b="0"/>
            <wp:docPr id="1" name="Obrázek 1" descr="https://i.pinimg.com/originals/2e/fd/a2/2efda25d928187fff5f0d42c767f14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2e/fd/a2/2efda25d928187fff5f0d42c767f149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6" t="3326" r="13564"/>
                    <a:stretch/>
                  </pic:blipFill>
                  <pic:spPr bwMode="auto">
                    <a:xfrm>
                      <a:off x="0" y="0"/>
                      <a:ext cx="4537969" cy="726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4C12" w:rsidSect="00A34F92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B4182" w14:textId="77777777" w:rsidR="0076628E" w:rsidRDefault="0076628E" w:rsidP="00E87EE8">
      <w:pPr>
        <w:spacing w:after="0" w:line="240" w:lineRule="auto"/>
      </w:pPr>
      <w:r>
        <w:separator/>
      </w:r>
    </w:p>
  </w:endnote>
  <w:endnote w:type="continuationSeparator" w:id="0">
    <w:p w14:paraId="0F8E0460" w14:textId="77777777" w:rsidR="0076628E" w:rsidRDefault="0076628E" w:rsidP="00E8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49FEE" w14:textId="77777777" w:rsidR="0076628E" w:rsidRDefault="0076628E" w:rsidP="00E87EE8">
      <w:pPr>
        <w:spacing w:after="0" w:line="240" w:lineRule="auto"/>
      </w:pPr>
      <w:r>
        <w:separator/>
      </w:r>
    </w:p>
  </w:footnote>
  <w:footnote w:type="continuationSeparator" w:id="0">
    <w:p w14:paraId="5CE5A815" w14:textId="77777777" w:rsidR="0076628E" w:rsidRDefault="0076628E" w:rsidP="00E87EE8">
      <w:pPr>
        <w:spacing w:after="0" w:line="240" w:lineRule="auto"/>
      </w:pPr>
      <w:r>
        <w:continuationSeparator/>
      </w:r>
    </w:p>
  </w:footnote>
  <w:footnote w:id="1">
    <w:p w14:paraId="6E832937" w14:textId="77777777" w:rsidR="00920774" w:rsidRPr="00506F69" w:rsidRDefault="00920774" w:rsidP="00920774">
      <w:pPr>
        <w:pStyle w:val="Textpoznpodarou"/>
        <w:rPr>
          <w:rFonts w:ascii="Segoe UI" w:hAnsi="Segoe UI" w:cs="Segoe UI"/>
        </w:rPr>
      </w:pPr>
      <w:r w:rsidRPr="00506F69">
        <w:rPr>
          <w:rStyle w:val="Znakapoznpodarou"/>
          <w:rFonts w:ascii="Segoe UI" w:hAnsi="Segoe UI" w:cs="Segoe UI"/>
        </w:rPr>
        <w:footnoteRef/>
      </w:r>
      <w:r w:rsidRPr="00506F69">
        <w:rPr>
          <w:rFonts w:ascii="Segoe UI" w:hAnsi="Segoe UI" w:cs="Segoe UI"/>
        </w:rPr>
        <w:t xml:space="preserve"> Slováci volili komunisty méně často než Češi. Na Slovensku ve volbách v roce 1946 zvítězila Demokratická strana.</w:t>
      </w:r>
    </w:p>
  </w:footnote>
  <w:footnote w:id="2">
    <w:p w14:paraId="029DBA59" w14:textId="0F4D5798" w:rsidR="00506F69" w:rsidRPr="00506F69" w:rsidRDefault="00506F69">
      <w:pPr>
        <w:pStyle w:val="Textpoznpodarou"/>
        <w:rPr>
          <w:rFonts w:ascii="Segoe UI" w:hAnsi="Segoe UI" w:cs="Segoe UI"/>
        </w:rPr>
      </w:pPr>
      <w:r w:rsidRPr="00506F69">
        <w:rPr>
          <w:rStyle w:val="Znakapoznpodarou"/>
          <w:rFonts w:ascii="Segoe UI" w:hAnsi="Segoe UI" w:cs="Segoe UI"/>
        </w:rPr>
        <w:footnoteRef/>
      </w:r>
      <w:r w:rsidRPr="00506F69">
        <w:rPr>
          <w:rFonts w:ascii="Segoe UI" w:hAnsi="Segoe UI" w:cs="Segoe UI"/>
        </w:rPr>
        <w:t xml:space="preserve"> Zdroje:</w:t>
      </w:r>
      <w:r w:rsidR="00A107F5">
        <w:rPr>
          <w:rFonts w:ascii="Segoe UI" w:hAnsi="Segoe UI" w:cs="Segoe UI"/>
        </w:rPr>
        <w:t xml:space="preserve"> č.</w:t>
      </w:r>
      <w:r w:rsidRPr="00506F69">
        <w:rPr>
          <w:rFonts w:ascii="Segoe UI" w:hAnsi="Segoe UI" w:cs="Segoe UI"/>
        </w:rPr>
        <w:t xml:space="preserve"> 3-8 Heda KOVÁLYOVÁ. </w:t>
      </w:r>
      <w:r w:rsidRPr="00506F69">
        <w:rPr>
          <w:rFonts w:ascii="Segoe UI" w:hAnsi="Segoe UI" w:cs="Segoe UI"/>
          <w:i/>
        </w:rPr>
        <w:t>Na vlastní kůži</w:t>
      </w:r>
      <w:r w:rsidRPr="00506F69">
        <w:rPr>
          <w:rFonts w:ascii="Segoe UI" w:hAnsi="Segoe UI" w:cs="Segoe UI"/>
        </w:rPr>
        <w:t>.</w:t>
      </w:r>
      <w:r w:rsidR="00A107F5">
        <w:rPr>
          <w:rFonts w:ascii="Segoe UI" w:hAnsi="Segoe UI" w:cs="Segoe UI"/>
        </w:rPr>
        <w:t xml:space="preserve"> Praha 1992; č.</w:t>
      </w:r>
      <w:r w:rsidRPr="00506F69">
        <w:rPr>
          <w:rFonts w:ascii="Segoe UI" w:hAnsi="Segoe UI" w:cs="Segoe UI"/>
        </w:rPr>
        <w:t xml:space="preserve"> 1</w:t>
      </w:r>
      <w:r>
        <w:rPr>
          <w:rFonts w:ascii="Segoe UI" w:hAnsi="Segoe UI" w:cs="Segoe UI"/>
        </w:rPr>
        <w:t xml:space="preserve"> a 10</w:t>
      </w:r>
      <w:r w:rsidR="00BF7F13">
        <w:rPr>
          <w:rFonts w:ascii="Segoe UI" w:hAnsi="Segoe UI" w:cs="Segoe UI"/>
        </w:rPr>
        <w:t xml:space="preserve"> rozhovor</w:t>
      </w:r>
      <w:r w:rsidRPr="00506F69">
        <w:rPr>
          <w:rFonts w:ascii="Segoe UI" w:hAnsi="Segoe UI" w:cs="Segoe UI"/>
        </w:rPr>
        <w:t xml:space="preserve"> s</w:t>
      </w:r>
      <w:r w:rsidR="00A107F5">
        <w:rPr>
          <w:rFonts w:ascii="Segoe UI" w:hAnsi="Segoe UI" w:cs="Segoe UI"/>
        </w:rPr>
        <w:t> </w:t>
      </w:r>
      <w:r w:rsidRPr="00506F69">
        <w:rPr>
          <w:rFonts w:ascii="Segoe UI" w:hAnsi="Segoe UI" w:cs="Segoe UI"/>
        </w:rPr>
        <w:t>pamětníkem</w:t>
      </w:r>
      <w:r w:rsidR="00A107F5">
        <w:rPr>
          <w:rFonts w:ascii="Segoe UI" w:hAnsi="Segoe UI" w:cs="Segoe UI"/>
        </w:rPr>
        <w:t>; č. 2 a 9</w:t>
      </w:r>
      <w:r w:rsidRPr="00506F69">
        <w:rPr>
          <w:rFonts w:ascii="Segoe UI" w:hAnsi="Segoe UI" w:cs="Segoe UI"/>
        </w:rPr>
        <w:t xml:space="preserve"> </w:t>
      </w:r>
      <w:r w:rsidR="00A107F5">
        <w:rPr>
          <w:rFonts w:ascii="Segoe UI" w:hAnsi="Segoe UI" w:cs="Segoe UI"/>
        </w:rPr>
        <w:t>Milan DRÁPALA:</w:t>
      </w:r>
      <w:r>
        <w:rPr>
          <w:rFonts w:ascii="Segoe UI" w:hAnsi="Segoe UI" w:cs="Segoe UI"/>
        </w:rPr>
        <w:t xml:space="preserve"> </w:t>
      </w:r>
      <w:r w:rsidRPr="00506F69">
        <w:rPr>
          <w:rFonts w:ascii="Segoe UI" w:hAnsi="Segoe UI" w:cs="Segoe UI"/>
          <w:i/>
        </w:rPr>
        <w:t xml:space="preserve">Na ztracené </w:t>
      </w:r>
      <w:proofErr w:type="spellStart"/>
      <w:r w:rsidRPr="00506F69">
        <w:rPr>
          <w:rFonts w:ascii="Segoe UI" w:hAnsi="Segoe UI" w:cs="Segoe UI"/>
          <w:i/>
        </w:rPr>
        <w:t>vartě</w:t>
      </w:r>
      <w:proofErr w:type="spellEnd"/>
      <w:r w:rsidRPr="00506F69">
        <w:rPr>
          <w:rFonts w:ascii="Segoe UI" w:hAnsi="Segoe UI" w:cs="Segoe UI"/>
          <w:i/>
        </w:rPr>
        <w:t xml:space="preserve"> západu</w:t>
      </w:r>
      <w:r w:rsidRPr="00506F69">
        <w:rPr>
          <w:rFonts w:ascii="Segoe UI" w:hAnsi="Segoe UI" w:cs="Segoe UI"/>
        </w:rPr>
        <w:t>.</w:t>
      </w:r>
      <w:r w:rsidR="00A107F5">
        <w:rPr>
          <w:rFonts w:ascii="Segoe UI" w:hAnsi="Segoe UI" w:cs="Segoe UI"/>
        </w:rPr>
        <w:t xml:space="preserve"> Praha 2010.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272D"/>
    <w:multiLevelType w:val="hybridMultilevel"/>
    <w:tmpl w:val="596872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46FAA"/>
    <w:multiLevelType w:val="hybridMultilevel"/>
    <w:tmpl w:val="695C8F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B7961"/>
    <w:multiLevelType w:val="hybridMultilevel"/>
    <w:tmpl w:val="067C29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08"/>
    <w:rsid w:val="00026E89"/>
    <w:rsid w:val="00042C56"/>
    <w:rsid w:val="0006700D"/>
    <w:rsid w:val="0011545C"/>
    <w:rsid w:val="00161814"/>
    <w:rsid w:val="00173ED8"/>
    <w:rsid w:val="00173FB8"/>
    <w:rsid w:val="001828DF"/>
    <w:rsid w:val="001D729D"/>
    <w:rsid w:val="001E7208"/>
    <w:rsid w:val="002B354C"/>
    <w:rsid w:val="002B36A6"/>
    <w:rsid w:val="003274DC"/>
    <w:rsid w:val="003714A5"/>
    <w:rsid w:val="003C115E"/>
    <w:rsid w:val="004B7631"/>
    <w:rsid w:val="004C6E46"/>
    <w:rsid w:val="004D725A"/>
    <w:rsid w:val="004E11F6"/>
    <w:rsid w:val="00506F69"/>
    <w:rsid w:val="005836F0"/>
    <w:rsid w:val="005F7C37"/>
    <w:rsid w:val="0061318D"/>
    <w:rsid w:val="00633B0B"/>
    <w:rsid w:val="0072063C"/>
    <w:rsid w:val="0076628E"/>
    <w:rsid w:val="00776013"/>
    <w:rsid w:val="007B4C12"/>
    <w:rsid w:val="00812829"/>
    <w:rsid w:val="00874FE4"/>
    <w:rsid w:val="008B6409"/>
    <w:rsid w:val="008C3B80"/>
    <w:rsid w:val="0091017D"/>
    <w:rsid w:val="00920774"/>
    <w:rsid w:val="00932D1E"/>
    <w:rsid w:val="00976BDF"/>
    <w:rsid w:val="009F2C0E"/>
    <w:rsid w:val="00A02BD3"/>
    <w:rsid w:val="00A107F5"/>
    <w:rsid w:val="00A34F92"/>
    <w:rsid w:val="00A94242"/>
    <w:rsid w:val="00AB592B"/>
    <w:rsid w:val="00B93D80"/>
    <w:rsid w:val="00BD703D"/>
    <w:rsid w:val="00BF7F13"/>
    <w:rsid w:val="00C45D69"/>
    <w:rsid w:val="00C51A31"/>
    <w:rsid w:val="00C97784"/>
    <w:rsid w:val="00CF027A"/>
    <w:rsid w:val="00D22337"/>
    <w:rsid w:val="00D3336F"/>
    <w:rsid w:val="00D60D8F"/>
    <w:rsid w:val="00E033EC"/>
    <w:rsid w:val="00E45A9A"/>
    <w:rsid w:val="00E87EE8"/>
    <w:rsid w:val="00EC64BE"/>
    <w:rsid w:val="00F41869"/>
    <w:rsid w:val="00F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B78BB"/>
  <w15:chartTrackingRefBased/>
  <w15:docId w15:val="{5CA08E5C-FE82-400C-9204-19BF895E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64BE"/>
  </w:style>
  <w:style w:type="paragraph" w:styleId="Nadpis1">
    <w:name w:val="heading 1"/>
    <w:basedOn w:val="Normln"/>
    <w:next w:val="Normln"/>
    <w:link w:val="Nadpis1Char"/>
    <w:uiPriority w:val="9"/>
    <w:qFormat/>
    <w:rsid w:val="00EC64B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64B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64B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64B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64B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64B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64B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64B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64B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C64B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EC64B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adpis1Char">
    <w:name w:val="Nadpis 1 Char"/>
    <w:basedOn w:val="Standardnpsmoodstavce"/>
    <w:link w:val="Nadpis1"/>
    <w:uiPriority w:val="9"/>
    <w:rsid w:val="00EC64B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C64B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C64B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64B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EC64B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64B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64B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64B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64B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64B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64B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C64B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EC64BE"/>
    <w:rPr>
      <w:b/>
      <w:bCs/>
    </w:rPr>
  </w:style>
  <w:style w:type="character" w:styleId="Zdraznn">
    <w:name w:val="Emphasis"/>
    <w:basedOn w:val="Standardnpsmoodstavce"/>
    <w:uiPriority w:val="20"/>
    <w:qFormat/>
    <w:rsid w:val="00EC64BE"/>
    <w:rPr>
      <w:i/>
      <w:iCs/>
    </w:rPr>
  </w:style>
  <w:style w:type="paragraph" w:styleId="Bezmezer">
    <w:name w:val="No Spacing"/>
    <w:uiPriority w:val="1"/>
    <w:qFormat/>
    <w:rsid w:val="00EC64B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C64B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C64B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64B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64B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EC64B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EC64B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EC64B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EC64B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EC64B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C64B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7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C3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45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2B35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E8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E8"/>
  </w:style>
  <w:style w:type="paragraph" w:styleId="Zpat">
    <w:name w:val="footer"/>
    <w:basedOn w:val="Normln"/>
    <w:link w:val="ZpatChar"/>
    <w:uiPriority w:val="99"/>
    <w:unhideWhenUsed/>
    <w:rsid w:val="00E8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E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28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2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282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B4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7CCC7-A4CC-4B19-BA4F-7EAAA0ED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Anýž</dc:creator>
  <cp:keywords/>
  <dc:description/>
  <cp:lastModifiedBy>Václav Kaška</cp:lastModifiedBy>
  <cp:revision>2</cp:revision>
  <cp:lastPrinted>2019-04-16T07:03:00Z</cp:lastPrinted>
  <dcterms:created xsi:type="dcterms:W3CDTF">2022-03-02T12:49:00Z</dcterms:created>
  <dcterms:modified xsi:type="dcterms:W3CDTF">2022-03-02T12:49:00Z</dcterms:modified>
</cp:coreProperties>
</file>