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75D7" w14:textId="27B5C3AB" w:rsidR="004B6E25" w:rsidRPr="00495600" w:rsidRDefault="00201E80">
      <w:pPr>
        <w:rPr>
          <w:rFonts w:ascii="Calibri" w:hAnsi="Calibri" w:cs="Calibri"/>
          <w:sz w:val="24"/>
          <w:szCs w:val="24"/>
          <w:lang w:val="fr-FR"/>
        </w:rPr>
      </w:pPr>
      <w:r w:rsidRPr="00495600">
        <w:rPr>
          <w:rFonts w:ascii="Calibri" w:hAnsi="Calibri" w:cs="Calibri"/>
          <w:sz w:val="24"/>
          <w:szCs w:val="24"/>
          <w:lang w:val="fr-FR"/>
        </w:rPr>
        <w:t>La semaine dernière je suis allée au théâtre</w:t>
      </w:r>
      <w:r w:rsidR="007A5DC2" w:rsidRPr="00495600">
        <w:rPr>
          <w:rFonts w:ascii="Calibri" w:hAnsi="Calibri" w:cs="Calibri"/>
          <w:sz w:val="24"/>
          <w:szCs w:val="24"/>
          <w:lang w:val="fr-FR"/>
        </w:rPr>
        <w:t xml:space="preserve"> Husa na provázku pour voir </w:t>
      </w:r>
      <w:commentRangeStart w:id="0"/>
      <w:r w:rsidR="007A5DC2" w:rsidRPr="00495600">
        <w:rPr>
          <w:rFonts w:ascii="Calibri" w:hAnsi="Calibri" w:cs="Calibri"/>
          <w:sz w:val="24"/>
          <w:szCs w:val="24"/>
          <w:lang w:val="fr-FR"/>
        </w:rPr>
        <w:t xml:space="preserve">un jeu </w:t>
      </w:r>
      <w:commentRangeEnd w:id="0"/>
      <w:r w:rsidR="00495600">
        <w:rPr>
          <w:rStyle w:val="Odkaznakoment"/>
        </w:rPr>
        <w:commentReference w:id="0"/>
      </w:r>
      <w:r w:rsidR="007A5DC2" w:rsidRPr="00495600">
        <w:rPr>
          <w:rFonts w:ascii="Calibri" w:hAnsi="Calibri" w:cs="Calibri"/>
          <w:sz w:val="24"/>
          <w:szCs w:val="24"/>
          <w:lang w:val="fr-FR"/>
        </w:rPr>
        <w:t>qui s’appelle Pravidla bincárny. J’y suis allée avec mon petit-ami qui voulait voir l</w:t>
      </w:r>
      <w:r w:rsidR="002D7237" w:rsidRPr="00495600">
        <w:rPr>
          <w:rFonts w:ascii="Calibri" w:hAnsi="Calibri" w:cs="Calibri"/>
          <w:sz w:val="24"/>
          <w:szCs w:val="24"/>
          <w:lang w:val="fr-FR"/>
        </w:rPr>
        <w:t>a pièce</w:t>
      </w:r>
      <w:r w:rsidR="007A5DC2" w:rsidRPr="00495600">
        <w:rPr>
          <w:rFonts w:ascii="Calibri" w:hAnsi="Calibri" w:cs="Calibri"/>
          <w:sz w:val="24"/>
          <w:szCs w:val="24"/>
          <w:lang w:val="fr-FR"/>
        </w:rPr>
        <w:t>.</w:t>
      </w:r>
      <w:r w:rsidR="00B31010" w:rsidRPr="00495600">
        <w:rPr>
          <w:rFonts w:ascii="Calibri" w:hAnsi="Calibri" w:cs="Calibri"/>
          <w:sz w:val="24"/>
          <w:szCs w:val="24"/>
          <w:lang w:val="fr-FR"/>
        </w:rPr>
        <w:t xml:space="preserve"> Le jeu a été créé </w:t>
      </w:r>
      <w:r w:rsidR="000843AC" w:rsidRPr="00495600">
        <w:rPr>
          <w:rFonts w:ascii="Calibri" w:hAnsi="Calibri" w:cs="Calibri"/>
          <w:sz w:val="24"/>
          <w:szCs w:val="24"/>
          <w:lang w:val="fr-FR"/>
        </w:rPr>
        <w:t>en coopération avec un groupe de musique</w:t>
      </w:r>
      <w:r w:rsidR="00543F1B" w:rsidRPr="00495600">
        <w:rPr>
          <w:rFonts w:ascii="Calibri" w:hAnsi="Calibri" w:cs="Calibri"/>
          <w:sz w:val="24"/>
          <w:szCs w:val="24"/>
          <w:lang w:val="fr-FR"/>
        </w:rPr>
        <w:t xml:space="preserve"> KKRD Boys qui </w:t>
      </w:r>
      <w:r w:rsidR="00C44B08" w:rsidRPr="00495600">
        <w:rPr>
          <w:rFonts w:ascii="Calibri" w:hAnsi="Calibri" w:cs="Calibri"/>
          <w:sz w:val="24"/>
          <w:szCs w:val="24"/>
          <w:lang w:val="fr-FR"/>
        </w:rPr>
        <w:t>s’occupent d</w:t>
      </w:r>
      <w:r w:rsidR="00AA1893" w:rsidRPr="00495600">
        <w:rPr>
          <w:rFonts w:ascii="Calibri" w:hAnsi="Calibri" w:cs="Calibri"/>
          <w:sz w:val="24"/>
          <w:szCs w:val="24"/>
          <w:lang w:val="fr-FR"/>
        </w:rPr>
        <w:t>’accompagnement musical</w:t>
      </w:r>
      <w:r w:rsidR="00266881" w:rsidRPr="00495600">
        <w:rPr>
          <w:rFonts w:ascii="Calibri" w:hAnsi="Calibri" w:cs="Calibri"/>
          <w:sz w:val="24"/>
          <w:szCs w:val="24"/>
          <w:lang w:val="fr-FR"/>
        </w:rPr>
        <w:t xml:space="preserve"> pendant l</w:t>
      </w:r>
      <w:r w:rsidR="0004451C" w:rsidRPr="00495600">
        <w:rPr>
          <w:rFonts w:ascii="Calibri" w:hAnsi="Calibri" w:cs="Calibri"/>
          <w:sz w:val="24"/>
          <w:szCs w:val="24"/>
          <w:lang w:val="fr-FR"/>
        </w:rPr>
        <w:t xml:space="preserve">a </w:t>
      </w:r>
      <w:commentRangeStart w:id="1"/>
      <w:r w:rsidR="0004451C" w:rsidRPr="00495600">
        <w:rPr>
          <w:rFonts w:ascii="Calibri" w:hAnsi="Calibri" w:cs="Calibri"/>
          <w:sz w:val="24"/>
          <w:szCs w:val="24"/>
          <w:lang w:val="fr-FR"/>
        </w:rPr>
        <w:t>réalisation</w:t>
      </w:r>
      <w:commentRangeEnd w:id="1"/>
      <w:r w:rsidR="00495600">
        <w:rPr>
          <w:rStyle w:val="Odkaznakoment"/>
        </w:rPr>
        <w:commentReference w:id="1"/>
      </w:r>
      <w:r w:rsidR="0004451C" w:rsidRPr="00495600">
        <w:rPr>
          <w:rFonts w:ascii="Calibri" w:hAnsi="Calibri" w:cs="Calibri"/>
          <w:sz w:val="24"/>
          <w:szCs w:val="24"/>
          <w:lang w:val="fr-FR"/>
        </w:rPr>
        <w:t>. La pièce est en général t</w:t>
      </w:r>
      <w:r w:rsidR="00E15B8F" w:rsidRPr="00495600">
        <w:rPr>
          <w:rFonts w:ascii="Calibri" w:hAnsi="Calibri" w:cs="Calibri"/>
          <w:sz w:val="24"/>
          <w:szCs w:val="24"/>
          <w:lang w:val="fr-FR"/>
        </w:rPr>
        <w:t>rès vulgaire mais aus</w:t>
      </w:r>
      <w:r w:rsidR="00BC6250" w:rsidRPr="00495600">
        <w:rPr>
          <w:rFonts w:ascii="Calibri" w:hAnsi="Calibri" w:cs="Calibri"/>
          <w:sz w:val="24"/>
          <w:szCs w:val="24"/>
          <w:lang w:val="fr-FR"/>
        </w:rPr>
        <w:t xml:space="preserve">si très amusante. </w:t>
      </w:r>
      <w:r w:rsidR="00094737" w:rsidRPr="00495600">
        <w:rPr>
          <w:rFonts w:ascii="Calibri" w:hAnsi="Calibri" w:cs="Calibri"/>
          <w:sz w:val="24"/>
          <w:szCs w:val="24"/>
          <w:lang w:val="fr-FR"/>
        </w:rPr>
        <w:t xml:space="preserve">Elle est située à Brno et </w:t>
      </w:r>
      <w:r w:rsidR="00284898" w:rsidRPr="00495600">
        <w:rPr>
          <w:rFonts w:ascii="Calibri" w:hAnsi="Calibri" w:cs="Calibri"/>
          <w:sz w:val="24"/>
          <w:szCs w:val="24"/>
          <w:lang w:val="fr-FR"/>
        </w:rPr>
        <w:t xml:space="preserve">les personnages sont des </w:t>
      </w:r>
      <w:commentRangeStart w:id="2"/>
      <w:r w:rsidR="00284898" w:rsidRPr="00495600">
        <w:rPr>
          <w:rFonts w:ascii="Calibri" w:hAnsi="Calibri" w:cs="Calibri"/>
          <w:sz w:val="24"/>
          <w:szCs w:val="24"/>
          <w:lang w:val="fr-FR"/>
        </w:rPr>
        <w:t>Brnois</w:t>
      </w:r>
      <w:commentRangeEnd w:id="2"/>
      <w:r w:rsidR="00495600">
        <w:rPr>
          <w:rStyle w:val="Odkaznakoment"/>
        </w:rPr>
        <w:commentReference w:id="2"/>
      </w:r>
      <w:r w:rsidR="00284898" w:rsidRPr="00495600">
        <w:rPr>
          <w:rFonts w:ascii="Calibri" w:hAnsi="Calibri" w:cs="Calibri"/>
          <w:sz w:val="24"/>
          <w:szCs w:val="24"/>
          <w:lang w:val="fr-FR"/>
        </w:rPr>
        <w:t xml:space="preserve"> qui </w:t>
      </w:r>
      <w:commentRangeStart w:id="3"/>
      <w:r w:rsidR="00284898" w:rsidRPr="00495600">
        <w:rPr>
          <w:rFonts w:ascii="Calibri" w:hAnsi="Calibri" w:cs="Calibri"/>
          <w:sz w:val="24"/>
          <w:szCs w:val="24"/>
          <w:lang w:val="fr-FR"/>
        </w:rPr>
        <w:t>parle</w:t>
      </w:r>
      <w:commentRangeEnd w:id="3"/>
      <w:r w:rsidR="00495600">
        <w:rPr>
          <w:rStyle w:val="Odkaznakoment"/>
        </w:rPr>
        <w:commentReference w:id="3"/>
      </w:r>
      <w:r w:rsidR="00284898" w:rsidRPr="00495600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BC39DA" w:rsidRPr="00495600">
        <w:rPr>
          <w:rFonts w:ascii="Calibri" w:hAnsi="Calibri" w:cs="Calibri"/>
          <w:sz w:val="24"/>
          <w:szCs w:val="24"/>
          <w:lang w:val="fr-FR"/>
        </w:rPr>
        <w:t xml:space="preserve">en patois typique pour Brno – brněnský hantec. </w:t>
      </w:r>
      <w:r w:rsidR="00EC091F" w:rsidRPr="00495600">
        <w:rPr>
          <w:rFonts w:ascii="Calibri" w:hAnsi="Calibri" w:cs="Calibri"/>
          <w:sz w:val="24"/>
          <w:szCs w:val="24"/>
          <w:lang w:val="fr-FR"/>
        </w:rPr>
        <w:t xml:space="preserve">Ils sont alcooliques et </w:t>
      </w:r>
      <w:r w:rsidR="00C43C7D" w:rsidRPr="00495600">
        <w:rPr>
          <w:rFonts w:ascii="Calibri" w:hAnsi="Calibri" w:cs="Calibri"/>
          <w:sz w:val="24"/>
          <w:szCs w:val="24"/>
          <w:lang w:val="fr-FR"/>
        </w:rPr>
        <w:t xml:space="preserve">chauvins, </w:t>
      </w:r>
      <w:r w:rsidR="00880C50" w:rsidRPr="00495600">
        <w:rPr>
          <w:rFonts w:ascii="Calibri" w:hAnsi="Calibri" w:cs="Calibri"/>
          <w:sz w:val="24"/>
          <w:szCs w:val="24"/>
          <w:lang w:val="fr-FR"/>
        </w:rPr>
        <w:t xml:space="preserve">ils représentent </w:t>
      </w:r>
      <w:r w:rsidR="00B11F66" w:rsidRPr="00495600">
        <w:rPr>
          <w:rFonts w:ascii="Calibri" w:hAnsi="Calibri" w:cs="Calibri"/>
          <w:sz w:val="24"/>
          <w:szCs w:val="24"/>
          <w:lang w:val="fr-FR"/>
        </w:rPr>
        <w:t xml:space="preserve">des caricatures des tchèques/Brnois typiques. Toute la pièce </w:t>
      </w:r>
      <w:r w:rsidR="00AE0410" w:rsidRPr="00495600">
        <w:rPr>
          <w:rFonts w:ascii="Calibri" w:hAnsi="Calibri" w:cs="Calibri"/>
          <w:sz w:val="24"/>
          <w:szCs w:val="24"/>
          <w:lang w:val="fr-FR"/>
        </w:rPr>
        <w:t xml:space="preserve">est pratiquement </w:t>
      </w:r>
      <w:r w:rsidR="00727D72" w:rsidRPr="00495600">
        <w:rPr>
          <w:rFonts w:ascii="Calibri" w:hAnsi="Calibri" w:cs="Calibri"/>
          <w:sz w:val="24"/>
          <w:szCs w:val="24"/>
          <w:lang w:val="fr-FR"/>
        </w:rPr>
        <w:t>une grande blague</w:t>
      </w:r>
      <w:r w:rsidR="003846F0" w:rsidRPr="00495600">
        <w:rPr>
          <w:rFonts w:ascii="Calibri" w:hAnsi="Calibri" w:cs="Calibri"/>
          <w:sz w:val="24"/>
          <w:szCs w:val="24"/>
          <w:lang w:val="fr-FR"/>
        </w:rPr>
        <w:t xml:space="preserve"> incorrecte et </w:t>
      </w:r>
      <w:r w:rsidR="0065553B" w:rsidRPr="00495600">
        <w:rPr>
          <w:rFonts w:ascii="Calibri" w:hAnsi="Calibri" w:cs="Calibri"/>
          <w:sz w:val="24"/>
          <w:szCs w:val="24"/>
          <w:lang w:val="fr-FR"/>
        </w:rPr>
        <w:t>controversée. Je l’aimais mais il y av</w:t>
      </w:r>
      <w:r w:rsidR="00282F42" w:rsidRPr="00495600">
        <w:rPr>
          <w:rFonts w:ascii="Calibri" w:hAnsi="Calibri" w:cs="Calibri"/>
          <w:sz w:val="24"/>
          <w:szCs w:val="24"/>
          <w:lang w:val="fr-FR"/>
        </w:rPr>
        <w:t>ait quelques moments quand je me sentais plutôt</w:t>
      </w:r>
      <w:r w:rsidR="0018295C" w:rsidRPr="00495600">
        <w:rPr>
          <w:rFonts w:ascii="Calibri" w:hAnsi="Calibri" w:cs="Calibri"/>
          <w:sz w:val="24"/>
          <w:szCs w:val="24"/>
          <w:lang w:val="fr-FR"/>
        </w:rPr>
        <w:t xml:space="preserve"> inco</w:t>
      </w:r>
      <w:r w:rsidR="008634BC" w:rsidRPr="00495600">
        <w:rPr>
          <w:rFonts w:ascii="Calibri" w:hAnsi="Calibri" w:cs="Calibri"/>
          <w:sz w:val="24"/>
          <w:szCs w:val="24"/>
          <w:lang w:val="fr-FR"/>
        </w:rPr>
        <w:t>nfortablement parce que l’humour était tro</w:t>
      </w:r>
      <w:r w:rsidR="005F1E1B" w:rsidRPr="00495600">
        <w:rPr>
          <w:rFonts w:ascii="Calibri" w:hAnsi="Calibri" w:cs="Calibri"/>
          <w:sz w:val="24"/>
          <w:szCs w:val="24"/>
          <w:lang w:val="fr-FR"/>
        </w:rPr>
        <w:t>p dur</w:t>
      </w:r>
      <w:r w:rsidR="00E14C93" w:rsidRPr="00495600">
        <w:rPr>
          <w:rFonts w:ascii="Calibri" w:hAnsi="Calibri" w:cs="Calibri"/>
          <w:sz w:val="24"/>
          <w:szCs w:val="24"/>
          <w:lang w:val="fr-FR"/>
        </w:rPr>
        <w:t xml:space="preserve"> et sexiste. </w:t>
      </w:r>
      <w:r w:rsidR="000E765D" w:rsidRPr="00495600">
        <w:rPr>
          <w:rFonts w:ascii="Calibri" w:hAnsi="Calibri" w:cs="Calibri"/>
          <w:sz w:val="24"/>
          <w:szCs w:val="24"/>
          <w:lang w:val="fr-FR"/>
        </w:rPr>
        <w:t>Mais</w:t>
      </w:r>
      <w:r w:rsidR="0093079C" w:rsidRPr="00495600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0E765D" w:rsidRPr="00495600">
        <w:rPr>
          <w:rFonts w:ascii="Calibri" w:hAnsi="Calibri" w:cs="Calibri"/>
          <w:sz w:val="24"/>
          <w:szCs w:val="24"/>
          <w:lang w:val="fr-FR"/>
        </w:rPr>
        <w:t xml:space="preserve">en général, je dirais que le jeu était bon et de qualité. </w:t>
      </w:r>
      <w:r w:rsidR="003A19EC" w:rsidRPr="00495600">
        <w:rPr>
          <w:rFonts w:ascii="Calibri" w:hAnsi="Calibri" w:cs="Calibri"/>
          <w:sz w:val="24"/>
          <w:szCs w:val="24"/>
          <w:lang w:val="fr-FR"/>
        </w:rPr>
        <w:t>Certainement, il a accompli son but – d</w:t>
      </w:r>
      <w:r w:rsidR="0051237A" w:rsidRPr="00495600">
        <w:rPr>
          <w:rFonts w:ascii="Calibri" w:hAnsi="Calibri" w:cs="Calibri"/>
          <w:sz w:val="24"/>
          <w:szCs w:val="24"/>
          <w:lang w:val="fr-FR"/>
        </w:rPr>
        <w:t xml:space="preserve">’être amusant et de </w:t>
      </w:r>
      <w:r w:rsidR="001B253A" w:rsidRPr="00495600">
        <w:rPr>
          <w:rFonts w:ascii="Calibri" w:hAnsi="Calibri" w:cs="Calibri"/>
          <w:sz w:val="24"/>
          <w:szCs w:val="24"/>
          <w:lang w:val="fr-FR"/>
        </w:rPr>
        <w:t>choquer.</w:t>
      </w:r>
    </w:p>
    <w:p w14:paraId="23F68B43" w14:textId="4CBEE68E" w:rsidR="001B253A" w:rsidRPr="00495600" w:rsidRDefault="001B253A">
      <w:pPr>
        <w:rPr>
          <w:rFonts w:ascii="Calibri" w:hAnsi="Calibri" w:cs="Calibri"/>
          <w:sz w:val="24"/>
          <w:szCs w:val="24"/>
          <w:lang w:val="fr-FR"/>
        </w:rPr>
      </w:pPr>
      <w:r w:rsidRPr="00495600">
        <w:rPr>
          <w:rFonts w:ascii="Calibri" w:hAnsi="Calibri" w:cs="Calibri"/>
          <w:sz w:val="24"/>
          <w:szCs w:val="24"/>
          <w:lang w:val="fr-FR"/>
        </w:rPr>
        <w:t xml:space="preserve">Maintenant, je </w:t>
      </w:r>
      <w:r w:rsidR="00D67303" w:rsidRPr="00495600">
        <w:rPr>
          <w:rFonts w:ascii="Calibri" w:hAnsi="Calibri" w:cs="Calibri"/>
          <w:sz w:val="24"/>
          <w:szCs w:val="24"/>
          <w:lang w:val="fr-FR"/>
        </w:rPr>
        <w:t xml:space="preserve">fais des projets </w:t>
      </w:r>
      <w:commentRangeStart w:id="4"/>
      <w:r w:rsidR="00D67303" w:rsidRPr="00495600">
        <w:rPr>
          <w:rFonts w:ascii="Calibri" w:hAnsi="Calibri" w:cs="Calibri"/>
          <w:sz w:val="24"/>
          <w:szCs w:val="24"/>
          <w:lang w:val="fr-FR"/>
        </w:rPr>
        <w:t>d’aller</w:t>
      </w:r>
      <w:commentRangeEnd w:id="4"/>
      <w:r w:rsidR="00495600">
        <w:rPr>
          <w:rStyle w:val="Odkaznakoment"/>
        </w:rPr>
        <w:commentReference w:id="4"/>
      </w:r>
      <w:r w:rsidR="00D67303" w:rsidRPr="00495600">
        <w:rPr>
          <w:rFonts w:ascii="Calibri" w:hAnsi="Calibri" w:cs="Calibri"/>
          <w:sz w:val="24"/>
          <w:szCs w:val="24"/>
          <w:lang w:val="fr-FR"/>
        </w:rPr>
        <w:t xml:space="preserve"> au théâtre de nouveau</w:t>
      </w:r>
      <w:r w:rsidR="008A2E01" w:rsidRPr="00495600">
        <w:rPr>
          <w:rFonts w:ascii="Calibri" w:hAnsi="Calibri" w:cs="Calibri"/>
          <w:sz w:val="24"/>
          <w:szCs w:val="24"/>
          <w:lang w:val="fr-FR"/>
        </w:rPr>
        <w:t xml:space="preserve"> mais </w:t>
      </w:r>
      <w:commentRangeStart w:id="5"/>
      <w:r w:rsidR="008A2E01" w:rsidRPr="00495600">
        <w:rPr>
          <w:rFonts w:ascii="Calibri" w:hAnsi="Calibri" w:cs="Calibri"/>
          <w:sz w:val="24"/>
          <w:szCs w:val="24"/>
          <w:lang w:val="fr-FR"/>
        </w:rPr>
        <w:t>ce</w:t>
      </w:r>
      <w:commentRangeEnd w:id="5"/>
      <w:r w:rsidR="00495600">
        <w:rPr>
          <w:rStyle w:val="Odkaznakoment"/>
        </w:rPr>
        <w:commentReference w:id="5"/>
      </w:r>
      <w:r w:rsidR="008A2E01" w:rsidRPr="00495600">
        <w:rPr>
          <w:rFonts w:ascii="Calibri" w:hAnsi="Calibri" w:cs="Calibri"/>
          <w:sz w:val="24"/>
          <w:szCs w:val="24"/>
          <w:lang w:val="fr-FR"/>
        </w:rPr>
        <w:t xml:space="preserve"> fois au théâtre Mahen</w:t>
      </w:r>
      <w:r w:rsidR="007D4C35" w:rsidRPr="00495600">
        <w:rPr>
          <w:rFonts w:ascii="Calibri" w:hAnsi="Calibri" w:cs="Calibri"/>
          <w:sz w:val="24"/>
          <w:szCs w:val="24"/>
          <w:lang w:val="fr-FR"/>
        </w:rPr>
        <w:t xml:space="preserve">. Je voudrais voir une pièce </w:t>
      </w:r>
      <w:r w:rsidR="00953170" w:rsidRPr="00495600">
        <w:rPr>
          <w:rFonts w:ascii="Calibri" w:hAnsi="Calibri" w:cs="Calibri"/>
          <w:sz w:val="24"/>
          <w:szCs w:val="24"/>
          <w:lang w:val="fr-FR"/>
        </w:rPr>
        <w:t xml:space="preserve">de drame absurde </w:t>
      </w:r>
      <w:r w:rsidR="006D6D44" w:rsidRPr="00495600">
        <w:rPr>
          <w:rFonts w:ascii="Calibri" w:hAnsi="Calibri" w:cs="Calibri"/>
          <w:sz w:val="24"/>
          <w:szCs w:val="24"/>
          <w:lang w:val="fr-FR"/>
        </w:rPr>
        <w:t>–</w:t>
      </w:r>
      <w:r w:rsidR="00953170" w:rsidRPr="00495600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6D6D44" w:rsidRPr="00495600">
        <w:rPr>
          <w:rFonts w:ascii="Calibri" w:hAnsi="Calibri" w:cs="Calibri"/>
          <w:sz w:val="24"/>
          <w:szCs w:val="24"/>
          <w:lang w:val="fr-FR"/>
        </w:rPr>
        <w:t xml:space="preserve">En attendant Godot. </w:t>
      </w:r>
      <w:r w:rsidR="00763CCC" w:rsidRPr="00495600">
        <w:rPr>
          <w:rFonts w:ascii="Calibri" w:hAnsi="Calibri" w:cs="Calibri"/>
          <w:sz w:val="24"/>
          <w:szCs w:val="24"/>
          <w:lang w:val="fr-FR"/>
        </w:rPr>
        <w:t>J</w:t>
      </w:r>
      <w:r w:rsidR="00DF08BB" w:rsidRPr="00495600">
        <w:rPr>
          <w:rFonts w:ascii="Calibri" w:hAnsi="Calibri" w:cs="Calibri"/>
          <w:sz w:val="24"/>
          <w:szCs w:val="24"/>
          <w:lang w:val="fr-FR"/>
        </w:rPr>
        <w:t>’</w:t>
      </w:r>
      <w:r w:rsidR="00763CCC" w:rsidRPr="00495600">
        <w:rPr>
          <w:rFonts w:ascii="Calibri" w:hAnsi="Calibri" w:cs="Calibri"/>
          <w:sz w:val="24"/>
          <w:szCs w:val="24"/>
          <w:lang w:val="fr-FR"/>
        </w:rPr>
        <w:t>attend</w:t>
      </w:r>
      <w:r w:rsidR="00DF08BB" w:rsidRPr="00495600">
        <w:rPr>
          <w:rFonts w:ascii="Calibri" w:hAnsi="Calibri" w:cs="Calibri"/>
          <w:sz w:val="24"/>
          <w:szCs w:val="24"/>
          <w:lang w:val="fr-FR"/>
        </w:rPr>
        <w:t>s avec impatience le jour quand j’irai le voir</w:t>
      </w:r>
      <w:r w:rsidR="002C046A" w:rsidRPr="00495600">
        <w:rPr>
          <w:rFonts w:ascii="Calibri" w:hAnsi="Calibri" w:cs="Calibri"/>
          <w:sz w:val="24"/>
          <w:szCs w:val="24"/>
          <w:lang w:val="fr-FR"/>
        </w:rPr>
        <w:t xml:space="preserve"> parce que </w:t>
      </w:r>
      <w:r w:rsidR="00363A02" w:rsidRPr="00495600">
        <w:rPr>
          <w:rFonts w:ascii="Calibri" w:hAnsi="Calibri" w:cs="Calibri"/>
          <w:sz w:val="24"/>
          <w:szCs w:val="24"/>
          <w:lang w:val="fr-FR"/>
        </w:rPr>
        <w:t xml:space="preserve">je </w:t>
      </w:r>
      <w:commentRangeStart w:id="6"/>
      <w:r w:rsidR="00363A02" w:rsidRPr="00495600">
        <w:rPr>
          <w:rFonts w:ascii="Calibri" w:hAnsi="Calibri" w:cs="Calibri"/>
          <w:sz w:val="24"/>
          <w:szCs w:val="24"/>
          <w:lang w:val="fr-FR"/>
        </w:rPr>
        <w:t>lisait</w:t>
      </w:r>
      <w:commentRangeEnd w:id="6"/>
      <w:r w:rsidR="00495600">
        <w:rPr>
          <w:rStyle w:val="Odkaznakoment"/>
        </w:rPr>
        <w:commentReference w:id="6"/>
      </w:r>
      <w:r w:rsidR="00363A02" w:rsidRPr="00495600">
        <w:rPr>
          <w:rFonts w:ascii="Calibri" w:hAnsi="Calibri" w:cs="Calibri"/>
          <w:sz w:val="24"/>
          <w:szCs w:val="24"/>
          <w:lang w:val="fr-FR"/>
        </w:rPr>
        <w:t xml:space="preserve"> </w:t>
      </w:r>
      <w:commentRangeStart w:id="7"/>
      <w:r w:rsidR="00363A02" w:rsidRPr="00495600">
        <w:rPr>
          <w:rFonts w:ascii="Calibri" w:hAnsi="Calibri" w:cs="Calibri"/>
          <w:sz w:val="24"/>
          <w:szCs w:val="24"/>
          <w:lang w:val="fr-FR"/>
        </w:rPr>
        <w:t xml:space="preserve">la pièce de drame </w:t>
      </w:r>
      <w:commentRangeEnd w:id="7"/>
      <w:r w:rsidR="00495600">
        <w:rPr>
          <w:rStyle w:val="Odkaznakoment"/>
        </w:rPr>
        <w:commentReference w:id="7"/>
      </w:r>
      <w:r w:rsidR="00363A02" w:rsidRPr="00495600">
        <w:rPr>
          <w:rFonts w:ascii="Calibri" w:hAnsi="Calibri" w:cs="Calibri"/>
          <w:sz w:val="24"/>
          <w:szCs w:val="24"/>
          <w:lang w:val="fr-FR"/>
        </w:rPr>
        <w:t xml:space="preserve">mais je ne </w:t>
      </w:r>
      <w:r w:rsidR="00557EB1" w:rsidRPr="00495600">
        <w:rPr>
          <w:rFonts w:ascii="Calibri" w:hAnsi="Calibri" w:cs="Calibri"/>
          <w:sz w:val="24"/>
          <w:szCs w:val="24"/>
          <w:lang w:val="fr-FR"/>
        </w:rPr>
        <w:t xml:space="preserve">la jamais vu jouée sur la scène, donc </w:t>
      </w:r>
      <w:commentRangeStart w:id="8"/>
      <w:r w:rsidR="00557EB1" w:rsidRPr="00495600">
        <w:rPr>
          <w:rFonts w:ascii="Calibri" w:hAnsi="Calibri" w:cs="Calibri"/>
          <w:sz w:val="24"/>
          <w:szCs w:val="24"/>
          <w:lang w:val="fr-FR"/>
        </w:rPr>
        <w:t>je</w:t>
      </w:r>
      <w:commentRangeEnd w:id="8"/>
      <w:r w:rsidR="00495600">
        <w:rPr>
          <w:rStyle w:val="Odkaznakoment"/>
        </w:rPr>
        <w:commentReference w:id="8"/>
      </w:r>
      <w:r w:rsidR="00557EB1" w:rsidRPr="00495600">
        <w:rPr>
          <w:rFonts w:ascii="Calibri" w:hAnsi="Calibri" w:cs="Calibri"/>
          <w:sz w:val="24"/>
          <w:szCs w:val="24"/>
          <w:lang w:val="fr-FR"/>
        </w:rPr>
        <w:t xml:space="preserve"> suis </w:t>
      </w:r>
      <w:r w:rsidR="00ED0C49" w:rsidRPr="00495600">
        <w:rPr>
          <w:rFonts w:ascii="Calibri" w:hAnsi="Calibri" w:cs="Calibri"/>
          <w:sz w:val="24"/>
          <w:szCs w:val="24"/>
          <w:lang w:val="fr-FR"/>
        </w:rPr>
        <w:t xml:space="preserve">très </w:t>
      </w:r>
      <w:r w:rsidR="00423663" w:rsidRPr="00495600">
        <w:rPr>
          <w:rFonts w:ascii="Calibri" w:hAnsi="Calibri" w:cs="Calibri"/>
          <w:sz w:val="24"/>
          <w:szCs w:val="24"/>
          <w:lang w:val="fr-FR"/>
        </w:rPr>
        <w:t>curieuse.</w:t>
      </w:r>
    </w:p>
    <w:sectPr w:rsidR="001B253A" w:rsidRPr="00495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3-04-02T10:48:00Z" w:initials="KR">
    <w:p w14:paraId="1D2E5C05" w14:textId="77777777" w:rsidR="00495600" w:rsidRDefault="00495600" w:rsidP="00CA3DFD">
      <w:r>
        <w:rPr>
          <w:rStyle w:val="Odkaznakoment"/>
        </w:rPr>
        <w:annotationRef/>
      </w:r>
      <w:r>
        <w:rPr>
          <w:sz w:val="20"/>
          <w:szCs w:val="20"/>
        </w:rPr>
        <w:t xml:space="preserve">une pièce de théâtre </w:t>
      </w:r>
    </w:p>
  </w:comment>
  <w:comment w:id="1" w:author="Kateřina Remundová" w:date="2023-04-02T10:49:00Z" w:initials="KR">
    <w:p w14:paraId="0342A023" w14:textId="77777777" w:rsidR="00495600" w:rsidRDefault="00495600" w:rsidP="00124849">
      <w:r>
        <w:rPr>
          <w:rStyle w:val="Odkaznakoment"/>
        </w:rPr>
        <w:annotationRef/>
      </w:r>
      <w:r>
        <w:rPr>
          <w:sz w:val="20"/>
          <w:szCs w:val="20"/>
        </w:rPr>
        <w:t xml:space="preserve">mise en scène </w:t>
      </w:r>
    </w:p>
  </w:comment>
  <w:comment w:id="2" w:author="Kateřina Remundová" w:date="2023-04-02T10:49:00Z" w:initials="KR">
    <w:p w14:paraId="6ED8B203" w14:textId="77777777" w:rsidR="00495600" w:rsidRDefault="00495600" w:rsidP="00F51A67">
      <w:r>
        <w:rPr>
          <w:rStyle w:val="Odkaznakoment"/>
        </w:rPr>
        <w:annotationRef/>
      </w:r>
      <w:r>
        <w:rPr>
          <w:sz w:val="20"/>
          <w:szCs w:val="20"/>
        </w:rPr>
        <w:t>:)</w:t>
      </w:r>
    </w:p>
  </w:comment>
  <w:comment w:id="3" w:author="Kateřina Remundová" w:date="2023-04-02T10:49:00Z" w:initials="KR">
    <w:p w14:paraId="79CEC14E" w14:textId="77777777" w:rsidR="00495600" w:rsidRDefault="00495600" w:rsidP="002E52E8">
      <w:r>
        <w:rPr>
          <w:rStyle w:val="Odkaznakoment"/>
        </w:rPr>
        <w:annotationRef/>
      </w:r>
      <w:r>
        <w:rPr>
          <w:sz w:val="20"/>
          <w:szCs w:val="20"/>
        </w:rPr>
        <w:t xml:space="preserve">parlent </w:t>
      </w:r>
    </w:p>
  </w:comment>
  <w:comment w:id="4" w:author="Kateřina Remundová" w:date="2023-04-02T10:51:00Z" w:initials="KR">
    <w:p w14:paraId="0548A056" w14:textId="77777777" w:rsidR="00495600" w:rsidRDefault="00495600" w:rsidP="001E5295">
      <w:r>
        <w:rPr>
          <w:rStyle w:val="Odkaznakoment"/>
        </w:rPr>
        <w:annotationRef/>
      </w:r>
      <w:r>
        <w:rPr>
          <w:sz w:val="20"/>
          <w:szCs w:val="20"/>
        </w:rPr>
        <w:t xml:space="preserve">pour </w:t>
      </w:r>
    </w:p>
  </w:comment>
  <w:comment w:id="5" w:author="Kateřina Remundová" w:date="2023-04-02T10:51:00Z" w:initials="KR">
    <w:p w14:paraId="47FCB9DA" w14:textId="77777777" w:rsidR="00495600" w:rsidRDefault="00495600" w:rsidP="005163B2">
      <w:r>
        <w:rPr>
          <w:rStyle w:val="Odkaznakoment"/>
        </w:rPr>
        <w:annotationRef/>
      </w:r>
      <w:r>
        <w:rPr>
          <w:sz w:val="20"/>
          <w:szCs w:val="20"/>
        </w:rPr>
        <w:t xml:space="preserve">cette </w:t>
      </w:r>
    </w:p>
  </w:comment>
  <w:comment w:id="6" w:author="Kateřina Remundová" w:date="2023-04-02T10:51:00Z" w:initials="KR">
    <w:p w14:paraId="0221FAAD" w14:textId="77777777" w:rsidR="00495600" w:rsidRDefault="00495600" w:rsidP="00A10D5E">
      <w:r>
        <w:rPr>
          <w:rStyle w:val="Odkaznakoment"/>
        </w:rPr>
        <w:annotationRef/>
      </w:r>
      <w:r>
        <w:rPr>
          <w:sz w:val="20"/>
          <w:szCs w:val="20"/>
        </w:rPr>
        <w:t xml:space="preserve">lisais </w:t>
      </w:r>
    </w:p>
  </w:comment>
  <w:comment w:id="7" w:author="Kateřina Remundová" w:date="2023-04-02T10:51:00Z" w:initials="KR">
    <w:p w14:paraId="0B1B4700" w14:textId="77777777" w:rsidR="00495600" w:rsidRDefault="00495600" w:rsidP="0057138E">
      <w:r>
        <w:rPr>
          <w:rStyle w:val="Odkaznakoment"/>
        </w:rPr>
        <w:annotationRef/>
      </w:r>
      <w:r>
        <w:rPr>
          <w:sz w:val="20"/>
          <w:szCs w:val="20"/>
        </w:rPr>
        <w:t xml:space="preserve">le drame </w:t>
      </w:r>
    </w:p>
  </w:comment>
  <w:comment w:id="8" w:author="Kateřina Remundová" w:date="2023-04-02T10:51:00Z" w:initials="KR">
    <w:p w14:paraId="30304487" w14:textId="77777777" w:rsidR="00495600" w:rsidRDefault="00495600" w:rsidP="00383EBC">
      <w:r>
        <w:rPr>
          <w:rStyle w:val="Odkaznakoment"/>
        </w:rPr>
        <w:annotationRef/>
      </w:r>
      <w:r>
        <w:rPr>
          <w:sz w:val="20"/>
          <w:szCs w:val="20"/>
        </w:rPr>
        <w:t xml:space="preserve">j’en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2E5C05" w15:done="0"/>
  <w15:commentEx w15:paraId="0342A023" w15:done="0"/>
  <w15:commentEx w15:paraId="6ED8B203" w15:done="0"/>
  <w15:commentEx w15:paraId="79CEC14E" w15:done="0"/>
  <w15:commentEx w15:paraId="0548A056" w15:done="0"/>
  <w15:commentEx w15:paraId="47FCB9DA" w15:done="0"/>
  <w15:commentEx w15:paraId="0221FAAD" w15:done="0"/>
  <w15:commentEx w15:paraId="0B1B4700" w15:done="0"/>
  <w15:commentEx w15:paraId="303044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3DC0D" w16cex:dateUtc="2023-04-02T08:48:00Z"/>
  <w16cex:commentExtensible w16cex:durableId="27D3DC2F" w16cex:dateUtc="2023-04-02T08:49:00Z"/>
  <w16cex:commentExtensible w16cex:durableId="27D3DC42" w16cex:dateUtc="2023-04-02T08:49:00Z"/>
  <w16cex:commentExtensible w16cex:durableId="27D3DC49" w16cex:dateUtc="2023-04-02T08:49:00Z"/>
  <w16cex:commentExtensible w16cex:durableId="27D3DC96" w16cex:dateUtc="2023-04-02T08:51:00Z"/>
  <w16cex:commentExtensible w16cex:durableId="27D3DC9D" w16cex:dateUtc="2023-04-02T08:51:00Z"/>
  <w16cex:commentExtensible w16cex:durableId="27D3DCB0" w16cex:dateUtc="2023-04-02T08:51:00Z"/>
  <w16cex:commentExtensible w16cex:durableId="27D3DCBA" w16cex:dateUtc="2023-04-02T08:51:00Z"/>
  <w16cex:commentExtensible w16cex:durableId="27D3DCC5" w16cex:dateUtc="2023-04-02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2E5C05" w16cid:durableId="27D3DC0D"/>
  <w16cid:commentId w16cid:paraId="0342A023" w16cid:durableId="27D3DC2F"/>
  <w16cid:commentId w16cid:paraId="6ED8B203" w16cid:durableId="27D3DC42"/>
  <w16cid:commentId w16cid:paraId="79CEC14E" w16cid:durableId="27D3DC49"/>
  <w16cid:commentId w16cid:paraId="0548A056" w16cid:durableId="27D3DC96"/>
  <w16cid:commentId w16cid:paraId="47FCB9DA" w16cid:durableId="27D3DC9D"/>
  <w16cid:commentId w16cid:paraId="0221FAAD" w16cid:durableId="27D3DCB0"/>
  <w16cid:commentId w16cid:paraId="0B1B4700" w16cid:durableId="27D3DCBA"/>
  <w16cid:commentId w16cid:paraId="30304487" w16cid:durableId="27D3DC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80"/>
    <w:rsid w:val="0004451C"/>
    <w:rsid w:val="000843AC"/>
    <w:rsid w:val="00094737"/>
    <w:rsid w:val="000E765D"/>
    <w:rsid w:val="0018295C"/>
    <w:rsid w:val="001B253A"/>
    <w:rsid w:val="00201E80"/>
    <w:rsid w:val="00266881"/>
    <w:rsid w:val="00282F42"/>
    <w:rsid w:val="00284898"/>
    <w:rsid w:val="002C046A"/>
    <w:rsid w:val="002D7237"/>
    <w:rsid w:val="00363A02"/>
    <w:rsid w:val="003846F0"/>
    <w:rsid w:val="003A19EC"/>
    <w:rsid w:val="00423663"/>
    <w:rsid w:val="00495600"/>
    <w:rsid w:val="004B6E25"/>
    <w:rsid w:val="0051237A"/>
    <w:rsid w:val="00543F1B"/>
    <w:rsid w:val="00557EB1"/>
    <w:rsid w:val="005F1E1B"/>
    <w:rsid w:val="0065553B"/>
    <w:rsid w:val="006D6D44"/>
    <w:rsid w:val="00727D72"/>
    <w:rsid w:val="00763CCC"/>
    <w:rsid w:val="007A5DC2"/>
    <w:rsid w:val="007D4C35"/>
    <w:rsid w:val="00830125"/>
    <w:rsid w:val="008634BC"/>
    <w:rsid w:val="00880C50"/>
    <w:rsid w:val="00883011"/>
    <w:rsid w:val="008A2E01"/>
    <w:rsid w:val="00911943"/>
    <w:rsid w:val="0093079C"/>
    <w:rsid w:val="00953170"/>
    <w:rsid w:val="00AA1893"/>
    <w:rsid w:val="00AE0410"/>
    <w:rsid w:val="00B11F66"/>
    <w:rsid w:val="00B17C23"/>
    <w:rsid w:val="00B31010"/>
    <w:rsid w:val="00B61277"/>
    <w:rsid w:val="00BC39DA"/>
    <w:rsid w:val="00BC6250"/>
    <w:rsid w:val="00C43C7D"/>
    <w:rsid w:val="00C44B08"/>
    <w:rsid w:val="00D67303"/>
    <w:rsid w:val="00DF08BB"/>
    <w:rsid w:val="00E14C93"/>
    <w:rsid w:val="00E15B8F"/>
    <w:rsid w:val="00E33074"/>
    <w:rsid w:val="00E42C39"/>
    <w:rsid w:val="00EC091F"/>
    <w:rsid w:val="00E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9AEF"/>
  <w15:chartTrackingRefBased/>
  <w15:docId w15:val="{65F9EF01-4E72-47CA-BB5B-14CE8051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956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56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56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56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5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bartosova.natka@gmail.com</dc:creator>
  <cp:keywords/>
  <dc:description/>
  <cp:lastModifiedBy>Kateřina Remundová</cp:lastModifiedBy>
  <cp:revision>47</cp:revision>
  <dcterms:created xsi:type="dcterms:W3CDTF">2023-03-31T15:21:00Z</dcterms:created>
  <dcterms:modified xsi:type="dcterms:W3CDTF">2023-04-02T08:51:00Z</dcterms:modified>
</cp:coreProperties>
</file>