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F2520" w14:textId="77777777" w:rsidR="004762E9" w:rsidRPr="00320D6C" w:rsidRDefault="0011193C" w:rsidP="00494FAB">
      <w:pPr>
        <w:jc w:val="center"/>
        <w:rPr>
          <w:rFonts w:ascii="Trebuchet MS" w:hAnsi="Trebuchet MS"/>
          <w:b/>
          <w:color w:val="0070C0"/>
          <w:sz w:val="44"/>
          <w:u w:val="single"/>
          <w:lang w:val="ru-RU"/>
        </w:rPr>
      </w:pPr>
      <w:r w:rsidRPr="00320D6C">
        <w:rPr>
          <w:rFonts w:ascii="Trebuchet MS" w:hAnsi="Trebuchet MS"/>
          <w:b/>
          <w:noProof/>
          <w:color w:val="0070C0"/>
          <w:sz w:val="44"/>
          <w:u w:val="single"/>
          <w:lang w:val="ru-RU" w:eastAsia="cs-CZ"/>
        </w:rPr>
        <w:drawing>
          <wp:anchor distT="0" distB="0" distL="114300" distR="114300" simplePos="0" relativeHeight="251663360" behindDoc="0" locked="0" layoutInCell="1" allowOverlap="1" wp14:anchorId="4512C054" wp14:editId="7B692689">
            <wp:simplePos x="0" y="0"/>
            <wp:positionH relativeFrom="column">
              <wp:posOffset>4917846</wp:posOffset>
            </wp:positionH>
            <wp:positionV relativeFrom="paragraph">
              <wp:posOffset>-220015</wp:posOffset>
            </wp:positionV>
            <wp:extent cx="1263015" cy="1555115"/>
            <wp:effectExtent l="19050" t="0" r="0" b="0"/>
            <wp:wrapSquare wrapText="bothSides"/>
            <wp:docPr id="16" name="Рисунок 16" descr="ANd9GcS0Uo0muvmiqoKKJFt6mk2VaoSUI2FQaJ9stJ3ckX7c6vICHNX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Nd9GcS0Uo0muvmiqoKKJFt6mk2VaoSUI2FQaJ9stJ3ckX7c6vICHNX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FAB" w:rsidRPr="00320D6C">
        <w:rPr>
          <w:rFonts w:ascii="Trebuchet MS" w:hAnsi="Trebuchet MS"/>
          <w:b/>
          <w:color w:val="0070C0"/>
          <w:sz w:val="44"/>
          <w:u w:val="single"/>
          <w:lang w:val="ru-RU" w:eastAsia="uk-UA"/>
        </w:rPr>
        <w:t>Пасха</w:t>
      </w:r>
    </w:p>
    <w:p w14:paraId="03D02348" w14:textId="77777777" w:rsidR="004762E9" w:rsidRPr="00320D6C" w:rsidRDefault="004762E9" w:rsidP="00320D6C">
      <w:pPr>
        <w:shd w:val="clear" w:color="auto" w:fill="FFFFFF"/>
        <w:spacing w:before="100" w:beforeAutospacing="1" w:after="100" w:afterAutospacing="1" w:line="360" w:lineRule="auto"/>
        <w:ind w:left="-142" w:firstLine="709"/>
        <w:contextualSpacing/>
        <w:jc w:val="both"/>
        <w:textAlignment w:val="top"/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</w:pP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П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сху пр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зднуют всегд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 в </w:t>
      </w:r>
      <w:r w:rsidRPr="00320D6C">
        <w:rPr>
          <w:rFonts w:ascii="Georgia" w:eastAsia="Times New Roman" w:hAnsi="Georgia" w:cs="Calibri"/>
          <w:b/>
          <w:bCs/>
          <w:color w:val="000000"/>
          <w:sz w:val="28"/>
          <w:szCs w:val="28"/>
          <w:lang w:val="ru-RU" w:eastAsia="uk-UA"/>
        </w:rPr>
        <w:t>воскрес</w:t>
      </w:r>
      <w:r w:rsidRPr="00320D6C">
        <w:rPr>
          <w:rFonts w:ascii="Georgia" w:eastAsia="Times New Roman" w:hAnsi="Georgia" w:cs="Calibri"/>
          <w:b/>
          <w:bCs/>
          <w:color w:val="000000"/>
          <w:sz w:val="28"/>
          <w:szCs w:val="28"/>
          <w:u w:val="single"/>
          <w:lang w:val="ru-RU" w:eastAsia="uk-UA"/>
        </w:rPr>
        <w:t>е</w:t>
      </w:r>
      <w:r w:rsidRPr="00320D6C">
        <w:rPr>
          <w:rFonts w:ascii="Georgia" w:eastAsia="Times New Roman" w:hAnsi="Georgia" w:cs="Calibri"/>
          <w:b/>
          <w:bCs/>
          <w:color w:val="000000"/>
          <w:sz w:val="28"/>
          <w:szCs w:val="28"/>
          <w:lang w:val="ru-RU" w:eastAsia="uk-UA"/>
        </w:rPr>
        <w:t>нье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. И назв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ние 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э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того дня нед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е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ли в р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у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сском язык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е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 напомин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ет нам о том, что 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и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менно в воскрес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е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нье воскр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е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с И</w:t>
      </w:r>
      <w:r w:rsid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и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с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у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с Христ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о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с.</w:t>
      </w:r>
    </w:p>
    <w:p w14:paraId="62E62EF0" w14:textId="77777777" w:rsidR="004762E9" w:rsidRPr="00320D6C" w:rsidRDefault="00320D6C" w:rsidP="00320D6C">
      <w:pPr>
        <w:shd w:val="clear" w:color="auto" w:fill="FFFFFF"/>
        <w:spacing w:before="100" w:beforeAutospacing="1" w:after="100" w:afterAutospacing="1" w:line="360" w:lineRule="auto"/>
        <w:ind w:left="-142" w:firstLine="709"/>
        <w:contextualSpacing/>
        <w:jc w:val="both"/>
        <w:textAlignment w:val="top"/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</w:pPr>
      <w:r w:rsidRPr="00320D6C">
        <w:rPr>
          <w:rFonts w:ascii="Georgia" w:eastAsia="Times New Roman" w:hAnsi="Georgia" w:cs="Calibri"/>
          <w:noProof/>
          <w:color w:val="000000"/>
          <w:sz w:val="28"/>
          <w:szCs w:val="28"/>
          <w:lang w:val="ru-RU" w:eastAsia="cs-CZ"/>
        </w:rPr>
        <w:drawing>
          <wp:anchor distT="0" distB="0" distL="114300" distR="114300" simplePos="0" relativeHeight="251661312" behindDoc="0" locked="0" layoutInCell="1" allowOverlap="1" wp14:anchorId="0BF855AD" wp14:editId="50FB83B8">
            <wp:simplePos x="0" y="0"/>
            <wp:positionH relativeFrom="column">
              <wp:posOffset>4319804</wp:posOffset>
            </wp:positionH>
            <wp:positionV relativeFrom="paragraph">
              <wp:posOffset>1240181</wp:posOffset>
            </wp:positionV>
            <wp:extent cx="1928495" cy="1436370"/>
            <wp:effectExtent l="19050" t="0" r="0" b="0"/>
            <wp:wrapSquare wrapText="bothSides"/>
            <wp:docPr id="13" name="Рисунок 13" descr="ANd9GcS0n6Tgh8liof6TJx4M7DOKUUJj3ChlcPVsSYo8ntSp3ZIELg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d9GcS0n6Tgh8liof6TJx4M7DOKUUJj3ChlcPVsSYo8ntSp3ZIELgG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2E9" w:rsidRPr="00320D6C">
        <w:rPr>
          <w:rFonts w:ascii="Georgia" w:eastAsia="Times New Roman" w:hAnsi="Georgia" w:cs="Calibri"/>
          <w:bCs/>
          <w:color w:val="000000"/>
          <w:sz w:val="28"/>
          <w:szCs w:val="28"/>
          <w:lang w:val="ru-RU" w:eastAsia="uk-UA"/>
        </w:rPr>
        <w:t>На П</w:t>
      </w:r>
      <w:r w:rsidR="004762E9" w:rsidRPr="00320D6C">
        <w:rPr>
          <w:rFonts w:ascii="Georgia" w:eastAsia="Times New Roman" w:hAnsi="Georgia" w:cs="Calibri"/>
          <w:bCs/>
          <w:color w:val="000000"/>
          <w:sz w:val="28"/>
          <w:szCs w:val="28"/>
          <w:u w:val="single"/>
          <w:lang w:val="ru-RU" w:eastAsia="uk-UA"/>
        </w:rPr>
        <w:t>а</w:t>
      </w:r>
      <w:r w:rsidR="004762E9" w:rsidRPr="00320D6C">
        <w:rPr>
          <w:rFonts w:ascii="Georgia" w:eastAsia="Times New Roman" w:hAnsi="Georgia" w:cs="Calibri"/>
          <w:bCs/>
          <w:color w:val="000000"/>
          <w:sz w:val="28"/>
          <w:szCs w:val="28"/>
          <w:lang w:val="ru-RU" w:eastAsia="uk-UA"/>
        </w:rPr>
        <w:t>сху в Росс</w:t>
      </w:r>
      <w:r w:rsidR="004762E9" w:rsidRPr="00320D6C">
        <w:rPr>
          <w:rFonts w:ascii="Georgia" w:eastAsia="Times New Roman" w:hAnsi="Georgia" w:cs="Calibri"/>
          <w:bCs/>
          <w:color w:val="000000"/>
          <w:sz w:val="28"/>
          <w:szCs w:val="28"/>
          <w:u w:val="single"/>
          <w:lang w:val="ru-RU" w:eastAsia="uk-UA"/>
        </w:rPr>
        <w:t>и</w:t>
      </w:r>
      <w:r w:rsidR="004762E9" w:rsidRPr="00320D6C">
        <w:rPr>
          <w:rFonts w:ascii="Georgia" w:eastAsia="Times New Roman" w:hAnsi="Georgia" w:cs="Calibri"/>
          <w:bCs/>
          <w:color w:val="000000"/>
          <w:sz w:val="28"/>
          <w:szCs w:val="28"/>
          <w:lang w:val="ru-RU" w:eastAsia="uk-UA"/>
        </w:rPr>
        <w:t>и кр</w:t>
      </w:r>
      <w:r w:rsidR="004762E9" w:rsidRPr="00320D6C">
        <w:rPr>
          <w:rFonts w:ascii="Georgia" w:eastAsia="Times New Roman" w:hAnsi="Georgia" w:cs="Calibri"/>
          <w:bCs/>
          <w:color w:val="000000"/>
          <w:sz w:val="28"/>
          <w:szCs w:val="28"/>
          <w:u w:val="single"/>
          <w:lang w:val="ru-RU" w:eastAsia="uk-UA"/>
        </w:rPr>
        <w:t>а</w:t>
      </w:r>
      <w:r w:rsidR="004762E9" w:rsidRPr="00320D6C">
        <w:rPr>
          <w:rFonts w:ascii="Georgia" w:eastAsia="Times New Roman" w:hAnsi="Georgia" w:cs="Calibri"/>
          <w:bCs/>
          <w:color w:val="000000"/>
          <w:sz w:val="28"/>
          <w:szCs w:val="28"/>
          <w:lang w:val="ru-RU" w:eastAsia="uk-UA"/>
        </w:rPr>
        <w:t xml:space="preserve">сят </w:t>
      </w:r>
      <w:r w:rsidR="004762E9" w:rsidRPr="00320D6C">
        <w:rPr>
          <w:rFonts w:ascii="Georgia" w:eastAsia="Times New Roman" w:hAnsi="Georgia" w:cs="Calibri"/>
          <w:bCs/>
          <w:color w:val="000000"/>
          <w:sz w:val="28"/>
          <w:szCs w:val="28"/>
          <w:u w:val="single"/>
          <w:lang w:val="ru-RU" w:eastAsia="uk-UA"/>
        </w:rPr>
        <w:t>я</w:t>
      </w:r>
      <w:r w:rsidR="004762E9" w:rsidRPr="00320D6C">
        <w:rPr>
          <w:rFonts w:ascii="Georgia" w:eastAsia="Times New Roman" w:hAnsi="Georgia" w:cs="Calibri"/>
          <w:bCs/>
          <w:color w:val="000000"/>
          <w:sz w:val="28"/>
          <w:szCs w:val="28"/>
          <w:lang w:val="ru-RU" w:eastAsia="uk-UA"/>
        </w:rPr>
        <w:t>йца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. 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Э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тот об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ы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чай 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о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чень д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вний; Христ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о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с дал нам жизнь, а яйц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о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 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–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 это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cs-CZ" w:eastAsia="uk-UA"/>
        </w:rPr>
        <w:t xml:space="preserve"> 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знак ж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и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зни. 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Я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йца кр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сят по-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р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зному, в зав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и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симости от рис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у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нка их назыв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ют </w:t>
      </w:r>
      <w:r w:rsidR="004762E9" w:rsidRPr="00320D6C">
        <w:rPr>
          <w:rFonts w:ascii="Georgia" w:eastAsia="Times New Roman" w:hAnsi="Georgia" w:cs="Calibri"/>
          <w:b/>
          <w:color w:val="000000"/>
          <w:sz w:val="28"/>
          <w:szCs w:val="28"/>
          <w:lang w:val="ru-RU" w:eastAsia="uk-UA"/>
        </w:rPr>
        <w:t>кр</w:t>
      </w:r>
      <w:r w:rsidR="004762E9" w:rsidRPr="00320D6C">
        <w:rPr>
          <w:rFonts w:ascii="Georgia" w:eastAsia="Times New Roman" w:hAnsi="Georgia" w:cs="Calibri"/>
          <w:b/>
          <w:color w:val="000000"/>
          <w:sz w:val="28"/>
          <w:szCs w:val="28"/>
          <w:u w:val="single"/>
          <w:lang w:val="ru-RU" w:eastAsia="uk-UA"/>
        </w:rPr>
        <w:t>а</w:t>
      </w:r>
      <w:r w:rsidR="004762E9" w:rsidRPr="00320D6C">
        <w:rPr>
          <w:rFonts w:ascii="Georgia" w:eastAsia="Times New Roman" w:hAnsi="Georgia" w:cs="Calibri"/>
          <w:b/>
          <w:color w:val="000000"/>
          <w:sz w:val="28"/>
          <w:szCs w:val="28"/>
          <w:lang w:val="ru-RU" w:eastAsia="uk-UA"/>
        </w:rPr>
        <w:t xml:space="preserve">шенки, </w:t>
      </w:r>
      <w:proofErr w:type="spellStart"/>
      <w:r w:rsidR="004762E9" w:rsidRPr="00320D6C">
        <w:rPr>
          <w:rFonts w:ascii="Georgia" w:eastAsia="Times New Roman" w:hAnsi="Georgia" w:cs="Calibri"/>
          <w:b/>
          <w:color w:val="000000"/>
          <w:sz w:val="28"/>
          <w:szCs w:val="28"/>
          <w:lang w:val="ru-RU" w:eastAsia="uk-UA"/>
        </w:rPr>
        <w:t>др</w:t>
      </w:r>
      <w:r w:rsidR="004762E9" w:rsidRPr="00320D6C">
        <w:rPr>
          <w:rFonts w:ascii="Georgia" w:eastAsia="Times New Roman" w:hAnsi="Georgia" w:cs="Calibri"/>
          <w:b/>
          <w:color w:val="000000"/>
          <w:sz w:val="28"/>
          <w:szCs w:val="28"/>
          <w:u w:val="single"/>
          <w:lang w:val="ru-RU" w:eastAsia="uk-UA"/>
        </w:rPr>
        <w:t>а</w:t>
      </w:r>
      <w:r w:rsidR="004762E9" w:rsidRPr="00320D6C">
        <w:rPr>
          <w:rFonts w:ascii="Georgia" w:eastAsia="Times New Roman" w:hAnsi="Georgia" w:cs="Calibri"/>
          <w:b/>
          <w:color w:val="000000"/>
          <w:sz w:val="28"/>
          <w:szCs w:val="28"/>
          <w:lang w:val="ru-RU" w:eastAsia="uk-UA"/>
        </w:rPr>
        <w:t>панки</w:t>
      </w:r>
      <w:proofErr w:type="spellEnd"/>
      <w:r w:rsidR="004762E9" w:rsidRPr="00320D6C">
        <w:rPr>
          <w:rFonts w:ascii="Georgia" w:eastAsia="Times New Roman" w:hAnsi="Georgia" w:cs="Calibri"/>
          <w:b/>
          <w:color w:val="000000"/>
          <w:sz w:val="28"/>
          <w:szCs w:val="28"/>
          <w:lang w:val="ru-RU" w:eastAsia="uk-UA"/>
        </w:rPr>
        <w:t>, п</w:t>
      </w:r>
      <w:r w:rsidR="004762E9" w:rsidRPr="00320D6C">
        <w:rPr>
          <w:rFonts w:ascii="Georgia" w:eastAsia="Times New Roman" w:hAnsi="Georgia" w:cs="Calibri"/>
          <w:b/>
          <w:color w:val="000000"/>
          <w:sz w:val="28"/>
          <w:szCs w:val="28"/>
          <w:u w:val="single"/>
          <w:lang w:val="ru-RU" w:eastAsia="uk-UA"/>
        </w:rPr>
        <w:t>и</w:t>
      </w:r>
      <w:r w:rsidR="004762E9" w:rsidRPr="00320D6C">
        <w:rPr>
          <w:rFonts w:ascii="Georgia" w:eastAsia="Times New Roman" w:hAnsi="Georgia" w:cs="Calibri"/>
          <w:b/>
          <w:color w:val="000000"/>
          <w:sz w:val="28"/>
          <w:szCs w:val="28"/>
          <w:lang w:val="ru-RU" w:eastAsia="uk-UA"/>
        </w:rPr>
        <w:t>санки.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 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Я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йца-п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и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санки – 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это насто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я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щие произвед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е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ния иск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у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сства!</w:t>
      </w:r>
      <w:r w:rsidR="00494FAB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 </w:t>
      </w:r>
    </w:p>
    <w:p w14:paraId="33A3865A" w14:textId="77777777" w:rsidR="004762E9" w:rsidRPr="00320D6C" w:rsidRDefault="004762E9" w:rsidP="00320D6C">
      <w:pPr>
        <w:shd w:val="clear" w:color="auto" w:fill="FFFFFF"/>
        <w:spacing w:before="100" w:beforeAutospacing="1" w:after="100" w:afterAutospacing="1" w:line="360" w:lineRule="auto"/>
        <w:ind w:left="-142" w:firstLine="709"/>
        <w:contextualSpacing/>
        <w:jc w:val="both"/>
        <w:textAlignment w:val="top"/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</w:pP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На П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сху пек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у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т вк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у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сные </w:t>
      </w:r>
      <w:r w:rsidRPr="00320D6C">
        <w:rPr>
          <w:rFonts w:ascii="Georgia" w:eastAsia="Times New Roman" w:hAnsi="Georgia" w:cs="Calibri"/>
          <w:b/>
          <w:bCs/>
          <w:color w:val="000000"/>
          <w:sz w:val="28"/>
          <w:szCs w:val="28"/>
          <w:lang w:val="ru-RU" w:eastAsia="uk-UA"/>
        </w:rPr>
        <w:t>кулич</w:t>
      </w:r>
      <w:r w:rsidRPr="00320D6C">
        <w:rPr>
          <w:rFonts w:ascii="Georgia" w:eastAsia="Times New Roman" w:hAnsi="Georgia" w:cs="Calibri"/>
          <w:b/>
          <w:bCs/>
          <w:color w:val="000000"/>
          <w:sz w:val="28"/>
          <w:szCs w:val="28"/>
          <w:u w:val="single"/>
          <w:lang w:val="ru-RU" w:eastAsia="uk-UA"/>
        </w:rPr>
        <w:t>и</w:t>
      </w:r>
      <w:r w:rsidRPr="00320D6C">
        <w:rPr>
          <w:rFonts w:ascii="Georgia" w:eastAsia="Times New Roman" w:hAnsi="Georgia" w:cs="Calibri"/>
          <w:b/>
          <w:bCs/>
          <w:color w:val="000000"/>
          <w:sz w:val="28"/>
          <w:szCs w:val="28"/>
          <w:lang w:val="ru-RU" w:eastAsia="uk-UA"/>
        </w:rPr>
        <w:t xml:space="preserve"> и п</w:t>
      </w:r>
      <w:r w:rsidRPr="00320D6C">
        <w:rPr>
          <w:rFonts w:ascii="Georgia" w:eastAsia="Times New Roman" w:hAnsi="Georgia" w:cs="Calibri"/>
          <w:b/>
          <w:bCs/>
          <w:color w:val="000000"/>
          <w:sz w:val="28"/>
          <w:szCs w:val="28"/>
          <w:u w:val="single"/>
          <w:lang w:val="ru-RU" w:eastAsia="uk-UA"/>
        </w:rPr>
        <w:t>а</w:t>
      </w:r>
      <w:r w:rsidRPr="00320D6C">
        <w:rPr>
          <w:rFonts w:ascii="Georgia" w:eastAsia="Times New Roman" w:hAnsi="Georgia" w:cs="Calibri"/>
          <w:b/>
          <w:bCs/>
          <w:color w:val="000000"/>
          <w:sz w:val="28"/>
          <w:szCs w:val="28"/>
          <w:lang w:val="ru-RU" w:eastAsia="uk-UA"/>
        </w:rPr>
        <w:t>схи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. А пот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о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м их отн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о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сят вм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е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сте с кр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шенными 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я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йцами в </w:t>
      </w:r>
      <w:r w:rsidRPr="00320D6C">
        <w:rPr>
          <w:rFonts w:ascii="Georgia" w:eastAsia="Times New Roman" w:hAnsi="Georgia" w:cs="Calibri"/>
          <w:b/>
          <w:color w:val="000000"/>
          <w:sz w:val="28"/>
          <w:szCs w:val="28"/>
          <w:lang w:val="ru-RU" w:eastAsia="uk-UA"/>
        </w:rPr>
        <w:t>ц</w:t>
      </w:r>
      <w:r w:rsidRPr="00320D6C">
        <w:rPr>
          <w:rFonts w:ascii="Georgia" w:eastAsia="Times New Roman" w:hAnsi="Georgia" w:cs="Calibri"/>
          <w:b/>
          <w:color w:val="000000"/>
          <w:sz w:val="28"/>
          <w:szCs w:val="28"/>
          <w:u w:val="single"/>
          <w:lang w:val="ru-RU" w:eastAsia="uk-UA"/>
        </w:rPr>
        <w:t>е</w:t>
      </w:r>
      <w:r w:rsidRPr="00320D6C">
        <w:rPr>
          <w:rFonts w:ascii="Georgia" w:eastAsia="Times New Roman" w:hAnsi="Georgia" w:cs="Calibri"/>
          <w:b/>
          <w:color w:val="000000"/>
          <w:sz w:val="28"/>
          <w:szCs w:val="28"/>
          <w:lang w:val="ru-RU" w:eastAsia="uk-UA"/>
        </w:rPr>
        <w:t>рковь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 и угощ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ют 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и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ми друг др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у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га.</w:t>
      </w:r>
    </w:p>
    <w:p w14:paraId="23660A61" w14:textId="77777777" w:rsidR="004762E9" w:rsidRPr="00320D6C" w:rsidRDefault="004762E9" w:rsidP="00320D6C">
      <w:pPr>
        <w:shd w:val="clear" w:color="auto" w:fill="FFFFFF"/>
        <w:spacing w:before="100" w:beforeAutospacing="1" w:after="100" w:afterAutospacing="1" w:line="360" w:lineRule="auto"/>
        <w:ind w:left="-142" w:firstLine="709"/>
        <w:contextualSpacing/>
        <w:jc w:val="both"/>
        <w:textAlignment w:val="top"/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</w:pP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На П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сху пр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и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нято </w:t>
      </w:r>
      <w:r w:rsidRPr="00320D6C">
        <w:rPr>
          <w:rFonts w:ascii="Georgia" w:eastAsia="Times New Roman" w:hAnsi="Georgia" w:cs="Calibri"/>
          <w:b/>
          <w:bCs/>
          <w:color w:val="000000"/>
          <w:sz w:val="28"/>
          <w:szCs w:val="28"/>
          <w:lang w:val="ru-RU" w:eastAsia="uk-UA"/>
        </w:rPr>
        <w:t>христ</w:t>
      </w:r>
      <w:r w:rsidRPr="00320D6C">
        <w:rPr>
          <w:rFonts w:ascii="Georgia" w:eastAsia="Times New Roman" w:hAnsi="Georgia" w:cs="Calibri"/>
          <w:b/>
          <w:bCs/>
          <w:color w:val="000000"/>
          <w:sz w:val="28"/>
          <w:szCs w:val="28"/>
          <w:u w:val="single"/>
          <w:lang w:val="ru-RU" w:eastAsia="uk-UA"/>
        </w:rPr>
        <w:t>о</w:t>
      </w:r>
      <w:r w:rsidRPr="00320D6C">
        <w:rPr>
          <w:rFonts w:ascii="Georgia" w:eastAsia="Times New Roman" w:hAnsi="Georgia" w:cs="Calibri"/>
          <w:b/>
          <w:bCs/>
          <w:color w:val="000000"/>
          <w:sz w:val="28"/>
          <w:szCs w:val="28"/>
          <w:lang w:val="ru-RU" w:eastAsia="uk-UA"/>
        </w:rPr>
        <w:t>соваться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. Ст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рые и молод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ы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е, д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е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ти и взр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о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слые, мужч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и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ны и ж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е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нщины цел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у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ют тр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и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жды друг др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у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га. Пр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и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нято, чт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о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бы мл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дшие слов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ми </w:t>
      </w:r>
      <w:r w:rsidRPr="00320D6C">
        <w:rPr>
          <w:rFonts w:ascii="Georgia" w:eastAsia="Times New Roman" w:hAnsi="Georgia" w:cs="Calibri"/>
          <w:b/>
          <w:color w:val="000000"/>
          <w:sz w:val="28"/>
          <w:szCs w:val="28"/>
          <w:lang w:val="ru-RU" w:eastAsia="uk-UA"/>
        </w:rPr>
        <w:t>"Христ</w:t>
      </w:r>
      <w:r w:rsidRPr="00320D6C">
        <w:rPr>
          <w:rFonts w:ascii="Georgia" w:eastAsia="Times New Roman" w:hAnsi="Georgia" w:cs="Calibri"/>
          <w:b/>
          <w:color w:val="000000"/>
          <w:sz w:val="28"/>
          <w:szCs w:val="28"/>
          <w:u w:val="single"/>
          <w:lang w:val="ru-RU" w:eastAsia="uk-UA"/>
        </w:rPr>
        <w:t>о</w:t>
      </w:r>
      <w:r w:rsidRPr="00320D6C">
        <w:rPr>
          <w:rFonts w:ascii="Georgia" w:eastAsia="Times New Roman" w:hAnsi="Georgia" w:cs="Calibri"/>
          <w:b/>
          <w:color w:val="000000"/>
          <w:sz w:val="28"/>
          <w:szCs w:val="28"/>
          <w:lang w:val="ru-RU" w:eastAsia="uk-UA"/>
        </w:rPr>
        <w:t>с Воскр</w:t>
      </w:r>
      <w:r w:rsidRPr="00320D6C">
        <w:rPr>
          <w:rFonts w:ascii="Georgia" w:eastAsia="Times New Roman" w:hAnsi="Georgia" w:cs="Calibri"/>
          <w:b/>
          <w:color w:val="000000"/>
          <w:sz w:val="28"/>
          <w:szCs w:val="28"/>
          <w:u w:val="single"/>
          <w:lang w:val="ru-RU" w:eastAsia="uk-UA"/>
        </w:rPr>
        <w:t>е</w:t>
      </w:r>
      <w:r w:rsidRPr="00320D6C">
        <w:rPr>
          <w:rFonts w:ascii="Georgia" w:eastAsia="Times New Roman" w:hAnsi="Georgia" w:cs="Calibri"/>
          <w:b/>
          <w:color w:val="000000"/>
          <w:sz w:val="28"/>
          <w:szCs w:val="28"/>
          <w:lang w:val="ru-RU" w:eastAsia="uk-UA"/>
        </w:rPr>
        <w:t>се!"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 прив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е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тствовали п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е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рвыми, а ст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ршие отвеч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ли им: "</w:t>
      </w:r>
      <w:r w:rsidRPr="00320D6C">
        <w:rPr>
          <w:rFonts w:ascii="Georgia" w:eastAsia="Times New Roman" w:hAnsi="Georgia" w:cs="Calibri"/>
          <w:b/>
          <w:color w:val="000000"/>
          <w:sz w:val="28"/>
          <w:szCs w:val="28"/>
          <w:lang w:val="ru-RU" w:eastAsia="uk-UA"/>
        </w:rPr>
        <w:t>Во</w:t>
      </w:r>
      <w:r w:rsidRPr="00320D6C">
        <w:rPr>
          <w:rFonts w:ascii="Georgia" w:eastAsia="Times New Roman" w:hAnsi="Georgia" w:cs="Calibri"/>
          <w:b/>
          <w:color w:val="000000"/>
          <w:sz w:val="28"/>
          <w:szCs w:val="28"/>
          <w:u w:val="single"/>
          <w:lang w:val="ru-RU" w:eastAsia="uk-UA"/>
        </w:rPr>
        <w:t>и</w:t>
      </w:r>
      <w:r w:rsidRPr="00320D6C">
        <w:rPr>
          <w:rFonts w:ascii="Georgia" w:eastAsia="Times New Roman" w:hAnsi="Georgia" w:cs="Calibri"/>
          <w:b/>
          <w:color w:val="000000"/>
          <w:sz w:val="28"/>
          <w:szCs w:val="28"/>
          <w:lang w:val="ru-RU" w:eastAsia="uk-UA"/>
        </w:rPr>
        <w:t>стину Воскр</w:t>
      </w:r>
      <w:r w:rsidRPr="00320D6C">
        <w:rPr>
          <w:rFonts w:ascii="Georgia" w:eastAsia="Times New Roman" w:hAnsi="Georgia" w:cs="Calibri"/>
          <w:b/>
          <w:color w:val="000000"/>
          <w:sz w:val="28"/>
          <w:szCs w:val="28"/>
          <w:u w:val="single"/>
          <w:lang w:val="ru-RU" w:eastAsia="uk-UA"/>
        </w:rPr>
        <w:t>е</w:t>
      </w:r>
      <w:r w:rsidRPr="00320D6C">
        <w:rPr>
          <w:rFonts w:ascii="Georgia" w:eastAsia="Times New Roman" w:hAnsi="Georgia" w:cs="Calibri"/>
          <w:b/>
          <w:color w:val="000000"/>
          <w:sz w:val="28"/>
          <w:szCs w:val="28"/>
          <w:lang w:val="ru-RU" w:eastAsia="uk-UA"/>
        </w:rPr>
        <w:t>се".</w:t>
      </w:r>
    </w:p>
    <w:p w14:paraId="1CA9035B" w14:textId="77777777" w:rsidR="004762E9" w:rsidRPr="00320D6C" w:rsidRDefault="004762E9" w:rsidP="00320D6C">
      <w:pPr>
        <w:shd w:val="clear" w:color="auto" w:fill="FFFFFF"/>
        <w:spacing w:before="100" w:beforeAutospacing="1" w:after="100" w:afterAutospacing="1" w:line="360" w:lineRule="auto"/>
        <w:ind w:left="-142" w:firstLine="709"/>
        <w:contextualSpacing/>
        <w:jc w:val="both"/>
        <w:textAlignment w:val="top"/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</w:pP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Люб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и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мой </w:t>
      </w:r>
      <w:r w:rsidRPr="00320D6C">
        <w:rPr>
          <w:rFonts w:ascii="Georgia" w:eastAsia="Times New Roman" w:hAnsi="Georgia" w:cs="Calibri"/>
          <w:bCs/>
          <w:color w:val="000000"/>
          <w:sz w:val="28"/>
          <w:szCs w:val="28"/>
          <w:lang w:val="ru-RU" w:eastAsia="uk-UA"/>
        </w:rPr>
        <w:t>пасх</w:t>
      </w:r>
      <w:r w:rsidRPr="00320D6C">
        <w:rPr>
          <w:rFonts w:ascii="Georgia" w:eastAsia="Times New Roman" w:hAnsi="Georgia" w:cs="Calibri"/>
          <w:bCs/>
          <w:color w:val="000000"/>
          <w:sz w:val="28"/>
          <w:szCs w:val="28"/>
          <w:u w:val="single"/>
          <w:lang w:val="ru-RU" w:eastAsia="uk-UA"/>
        </w:rPr>
        <w:t>а</w:t>
      </w:r>
      <w:r w:rsidRPr="00320D6C">
        <w:rPr>
          <w:rFonts w:ascii="Georgia" w:eastAsia="Times New Roman" w:hAnsi="Georgia" w:cs="Calibri"/>
          <w:bCs/>
          <w:color w:val="000000"/>
          <w:sz w:val="28"/>
          <w:szCs w:val="28"/>
          <w:lang w:val="ru-RU" w:eastAsia="uk-UA"/>
        </w:rPr>
        <w:t>льной игр</w:t>
      </w:r>
      <w:r w:rsidRPr="00320D6C">
        <w:rPr>
          <w:rFonts w:ascii="Georgia" w:eastAsia="Times New Roman" w:hAnsi="Georgia" w:cs="Calibri"/>
          <w:bCs/>
          <w:color w:val="000000"/>
          <w:sz w:val="28"/>
          <w:szCs w:val="28"/>
          <w:u w:val="single"/>
          <w:lang w:val="ru-RU" w:eastAsia="uk-UA"/>
        </w:rPr>
        <w:t>о</w:t>
      </w:r>
      <w:r w:rsidRPr="00320D6C">
        <w:rPr>
          <w:rFonts w:ascii="Georgia" w:eastAsia="Times New Roman" w:hAnsi="Georgia" w:cs="Calibri"/>
          <w:bCs/>
          <w:color w:val="000000"/>
          <w:sz w:val="28"/>
          <w:szCs w:val="28"/>
          <w:lang w:val="ru-RU" w:eastAsia="uk-UA"/>
        </w:rPr>
        <w:t>й явля</w:t>
      </w:r>
      <w:r w:rsidRPr="00320D6C">
        <w:rPr>
          <w:rFonts w:ascii="Georgia" w:eastAsia="Times New Roman" w:hAnsi="Georgia" w:cs="Calibri"/>
          <w:bCs/>
          <w:color w:val="000000"/>
          <w:sz w:val="28"/>
          <w:szCs w:val="28"/>
          <w:u w:val="single"/>
          <w:lang w:val="ru-RU" w:eastAsia="uk-UA"/>
        </w:rPr>
        <w:t>е</w:t>
      </w:r>
      <w:r w:rsidRPr="00320D6C">
        <w:rPr>
          <w:rFonts w:ascii="Georgia" w:eastAsia="Times New Roman" w:hAnsi="Georgia" w:cs="Calibri"/>
          <w:bCs/>
          <w:color w:val="000000"/>
          <w:sz w:val="28"/>
          <w:szCs w:val="28"/>
          <w:lang w:val="ru-RU" w:eastAsia="uk-UA"/>
        </w:rPr>
        <w:t>тся</w:t>
      </w:r>
      <w:r w:rsidRPr="00320D6C">
        <w:rPr>
          <w:rFonts w:ascii="Georgia" w:eastAsia="Times New Roman" w:hAnsi="Georgia" w:cs="Calibri"/>
          <w:b/>
          <w:bCs/>
          <w:color w:val="000000"/>
          <w:sz w:val="28"/>
          <w:szCs w:val="28"/>
          <w:lang w:val="ru-RU" w:eastAsia="uk-UA"/>
        </w:rPr>
        <w:t xml:space="preserve"> "</w:t>
      </w:r>
      <w:proofErr w:type="spellStart"/>
      <w:r w:rsidRPr="00320D6C">
        <w:rPr>
          <w:rFonts w:ascii="Georgia" w:eastAsia="Times New Roman" w:hAnsi="Georgia" w:cs="Calibri"/>
          <w:b/>
          <w:bCs/>
          <w:color w:val="000000"/>
          <w:sz w:val="28"/>
          <w:szCs w:val="28"/>
          <w:lang w:val="ru-RU" w:eastAsia="uk-UA"/>
        </w:rPr>
        <w:t>ч</w:t>
      </w:r>
      <w:r w:rsidRPr="00320D6C">
        <w:rPr>
          <w:rFonts w:ascii="Georgia" w:eastAsia="Times New Roman" w:hAnsi="Georgia" w:cs="Calibri"/>
          <w:b/>
          <w:bCs/>
          <w:color w:val="000000"/>
          <w:sz w:val="28"/>
          <w:szCs w:val="28"/>
          <w:u w:val="single"/>
          <w:lang w:val="ru-RU" w:eastAsia="uk-UA"/>
        </w:rPr>
        <w:t>о</w:t>
      </w:r>
      <w:r w:rsidRPr="00320D6C">
        <w:rPr>
          <w:rFonts w:ascii="Georgia" w:eastAsia="Times New Roman" w:hAnsi="Georgia" w:cs="Calibri"/>
          <w:b/>
          <w:bCs/>
          <w:color w:val="000000"/>
          <w:sz w:val="28"/>
          <w:szCs w:val="28"/>
          <w:lang w:val="ru-RU" w:eastAsia="uk-UA"/>
        </w:rPr>
        <w:t>кание</w:t>
      </w:r>
      <w:proofErr w:type="spellEnd"/>
      <w:r w:rsidRPr="00320D6C">
        <w:rPr>
          <w:rFonts w:ascii="Georgia" w:eastAsia="Times New Roman" w:hAnsi="Georgia" w:cs="Calibri"/>
          <w:b/>
          <w:bCs/>
          <w:color w:val="000000"/>
          <w:sz w:val="28"/>
          <w:szCs w:val="28"/>
          <w:lang w:val="ru-RU" w:eastAsia="uk-UA"/>
        </w:rPr>
        <w:t xml:space="preserve">" </w:t>
      </w:r>
      <w:r w:rsidRPr="00320D6C">
        <w:rPr>
          <w:rFonts w:ascii="Georgia" w:eastAsia="Times New Roman" w:hAnsi="Georgia" w:cs="Calibri"/>
          <w:bCs/>
          <w:color w:val="000000"/>
          <w:sz w:val="28"/>
          <w:szCs w:val="28"/>
          <w:u w:val="single"/>
          <w:lang w:val="ru-RU" w:eastAsia="uk-UA"/>
        </w:rPr>
        <w:t>я</w:t>
      </w:r>
      <w:r w:rsidRPr="00320D6C">
        <w:rPr>
          <w:rFonts w:ascii="Georgia" w:eastAsia="Times New Roman" w:hAnsi="Georgia" w:cs="Calibri"/>
          <w:bCs/>
          <w:color w:val="000000"/>
          <w:sz w:val="28"/>
          <w:szCs w:val="28"/>
          <w:lang w:val="ru-RU" w:eastAsia="uk-UA"/>
        </w:rPr>
        <w:t>йцами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 друг с др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у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гом. Н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до уд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рить туп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ы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м </w:t>
      </w:r>
      <w:r w:rsidR="00494FAB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и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ли 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о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стрым конц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о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м кр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шеного </w:t>
      </w:r>
      <w:r w:rsidRPr="00320D6C">
        <w:rPr>
          <w:rFonts w:ascii="Georgia" w:eastAsia="Times New Roman" w:hAnsi="Georgia" w:cs="Calibri"/>
          <w:b/>
          <w:color w:val="000000"/>
          <w:sz w:val="28"/>
          <w:szCs w:val="28"/>
          <w:lang w:val="ru-RU" w:eastAsia="uk-UA"/>
        </w:rPr>
        <w:t>крут</w:t>
      </w:r>
      <w:r w:rsidRPr="00320D6C">
        <w:rPr>
          <w:rFonts w:ascii="Georgia" w:eastAsia="Times New Roman" w:hAnsi="Georgia" w:cs="Calibri"/>
          <w:b/>
          <w:color w:val="000000"/>
          <w:sz w:val="28"/>
          <w:szCs w:val="28"/>
          <w:u w:val="single"/>
          <w:lang w:val="ru-RU" w:eastAsia="uk-UA"/>
        </w:rPr>
        <w:t>о</w:t>
      </w:r>
      <w:r w:rsidRPr="00320D6C">
        <w:rPr>
          <w:rFonts w:ascii="Georgia" w:eastAsia="Times New Roman" w:hAnsi="Georgia" w:cs="Calibri"/>
          <w:b/>
          <w:color w:val="000000"/>
          <w:sz w:val="28"/>
          <w:szCs w:val="28"/>
          <w:lang w:val="ru-RU" w:eastAsia="uk-UA"/>
        </w:rPr>
        <w:t>го яйц</w:t>
      </w:r>
      <w:r w:rsidRPr="00320D6C">
        <w:rPr>
          <w:rFonts w:ascii="Georgia" w:eastAsia="Times New Roman" w:hAnsi="Georgia" w:cs="Calibri"/>
          <w:b/>
          <w:color w:val="000000"/>
          <w:sz w:val="28"/>
          <w:szCs w:val="28"/>
          <w:u w:val="single"/>
          <w:lang w:val="ru-RU" w:eastAsia="uk-UA"/>
        </w:rPr>
        <w:t>а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 яйц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о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 соп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е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рника. Вы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и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грывает тот, чьё яйц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о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 не </w:t>
      </w:r>
      <w:r w:rsidRPr="00320D6C">
        <w:rPr>
          <w:rFonts w:ascii="Georgia" w:eastAsia="Times New Roman" w:hAnsi="Georgia" w:cs="Calibri"/>
          <w:b/>
          <w:color w:val="000000"/>
          <w:sz w:val="28"/>
          <w:szCs w:val="28"/>
          <w:lang w:val="ru-RU" w:eastAsia="uk-UA"/>
        </w:rPr>
        <w:t>тр</w:t>
      </w:r>
      <w:r w:rsidRPr="00320D6C">
        <w:rPr>
          <w:rFonts w:ascii="Georgia" w:eastAsia="Times New Roman" w:hAnsi="Georgia" w:cs="Calibri"/>
          <w:b/>
          <w:color w:val="000000"/>
          <w:sz w:val="28"/>
          <w:szCs w:val="28"/>
          <w:u w:val="single"/>
          <w:lang w:val="ru-RU" w:eastAsia="uk-UA"/>
        </w:rPr>
        <w:t>е</w:t>
      </w:r>
      <w:r w:rsidRPr="00320D6C">
        <w:rPr>
          <w:rFonts w:ascii="Georgia" w:eastAsia="Times New Roman" w:hAnsi="Georgia" w:cs="Calibri"/>
          <w:b/>
          <w:color w:val="000000"/>
          <w:sz w:val="28"/>
          <w:szCs w:val="28"/>
          <w:lang w:val="ru-RU" w:eastAsia="uk-UA"/>
        </w:rPr>
        <w:t>снет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.</w:t>
      </w:r>
    </w:p>
    <w:p w14:paraId="1AF284EA" w14:textId="77777777" w:rsidR="004762E9" w:rsidRPr="00320D6C" w:rsidRDefault="00320D6C" w:rsidP="00320D6C">
      <w:pPr>
        <w:shd w:val="clear" w:color="auto" w:fill="FFFFFF"/>
        <w:spacing w:before="100" w:beforeAutospacing="1" w:after="100" w:afterAutospacing="1" w:line="360" w:lineRule="auto"/>
        <w:ind w:left="-142" w:firstLine="709"/>
        <w:contextualSpacing/>
        <w:jc w:val="both"/>
        <w:textAlignment w:val="top"/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</w:pPr>
      <w:r w:rsidRPr="00320D6C">
        <w:rPr>
          <w:rFonts w:ascii="Georgia" w:eastAsia="Times New Roman" w:hAnsi="Georgia" w:cs="Calibri"/>
          <w:noProof/>
          <w:color w:val="000000"/>
          <w:sz w:val="28"/>
          <w:szCs w:val="28"/>
          <w:lang w:val="ru-RU" w:eastAsia="cs-CZ"/>
        </w:rPr>
        <w:drawing>
          <wp:anchor distT="0" distB="0" distL="114300" distR="114300" simplePos="0" relativeHeight="251655168" behindDoc="0" locked="0" layoutInCell="1" allowOverlap="1" wp14:anchorId="5BF91AAF" wp14:editId="7E819A8A">
            <wp:simplePos x="0" y="0"/>
            <wp:positionH relativeFrom="column">
              <wp:posOffset>4654322</wp:posOffset>
            </wp:positionH>
            <wp:positionV relativeFrom="paragraph">
              <wp:posOffset>6985</wp:posOffset>
            </wp:positionV>
            <wp:extent cx="1678940" cy="1377315"/>
            <wp:effectExtent l="19050" t="0" r="0" b="0"/>
            <wp:wrapSquare wrapText="bothSides"/>
            <wp:docPr id="7" name="Рисунок 7" descr="ANd9GcQPKYv6L93m3DFccQXQw1JgcTE-5F-sPxWRPWwa2cvw1mNF-UD7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d9GcQPKYv6L93m3DFccQXQw1JgcTE-5F-sPxWRPWwa2cvw1mNF-UD7O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Век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ми люб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и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мой пасх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льной игр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о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й на Р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у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си б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ы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ло </w:t>
      </w:r>
      <w:r w:rsidR="004762E9" w:rsidRPr="00320D6C">
        <w:rPr>
          <w:rFonts w:ascii="Georgia" w:eastAsia="Times New Roman" w:hAnsi="Georgia" w:cs="Calibri"/>
          <w:b/>
          <w:bCs/>
          <w:color w:val="000000"/>
          <w:sz w:val="28"/>
          <w:szCs w:val="28"/>
          <w:lang w:val="ru-RU" w:eastAsia="uk-UA"/>
        </w:rPr>
        <w:t>кат</w:t>
      </w:r>
      <w:r w:rsidR="004762E9" w:rsidRPr="00320D6C">
        <w:rPr>
          <w:rFonts w:ascii="Georgia" w:eastAsia="Times New Roman" w:hAnsi="Georgia" w:cs="Calibri"/>
          <w:b/>
          <w:bCs/>
          <w:color w:val="000000"/>
          <w:sz w:val="28"/>
          <w:szCs w:val="28"/>
          <w:u w:val="single"/>
          <w:lang w:val="ru-RU" w:eastAsia="uk-UA"/>
        </w:rPr>
        <w:t>а</w:t>
      </w:r>
      <w:r w:rsidR="004762E9" w:rsidRPr="00320D6C">
        <w:rPr>
          <w:rFonts w:ascii="Georgia" w:eastAsia="Times New Roman" w:hAnsi="Georgia" w:cs="Calibri"/>
          <w:b/>
          <w:bCs/>
          <w:color w:val="000000"/>
          <w:sz w:val="28"/>
          <w:szCs w:val="28"/>
          <w:lang w:val="ru-RU" w:eastAsia="uk-UA"/>
        </w:rPr>
        <w:t>нье я</w:t>
      </w:r>
      <w:r w:rsidR="004762E9" w:rsidRPr="00320D6C">
        <w:rPr>
          <w:rFonts w:ascii="Georgia" w:eastAsia="Times New Roman" w:hAnsi="Georgia" w:cs="Calibri"/>
          <w:b/>
          <w:bCs/>
          <w:color w:val="000000"/>
          <w:sz w:val="28"/>
          <w:szCs w:val="28"/>
          <w:u w:val="single"/>
          <w:lang w:val="ru-RU" w:eastAsia="uk-UA"/>
        </w:rPr>
        <w:t>и</w:t>
      </w:r>
      <w:r w:rsidR="004762E9" w:rsidRPr="00320D6C">
        <w:rPr>
          <w:rFonts w:ascii="Georgia" w:eastAsia="Times New Roman" w:hAnsi="Georgia" w:cs="Calibri"/>
          <w:b/>
          <w:bCs/>
          <w:color w:val="000000"/>
          <w:sz w:val="28"/>
          <w:szCs w:val="28"/>
          <w:lang w:val="ru-RU" w:eastAsia="uk-UA"/>
        </w:rPr>
        <w:t>ц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. </w:t>
      </w:r>
      <w:proofErr w:type="spellStart"/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Устан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влиют</w:t>
      </w:r>
      <w:proofErr w:type="spellEnd"/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 дерев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я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нный 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и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ли карт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о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нный "кат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о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к". На р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о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вном м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е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сте вокр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у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г нег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о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 раскл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дывают кр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шеные 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я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йца, игр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у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шки и сувен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и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ры. Игрок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и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 подх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о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дят по 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о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череди к "катк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у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" и к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тят к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ждый сво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ё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 яйц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о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. Тот предм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е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т, кот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о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рого косн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у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лось я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и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чко и явл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я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ется в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ы</w:t>
      </w:r>
      <w:r w:rsidR="004762E9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игрышем.</w:t>
      </w:r>
    </w:p>
    <w:p w14:paraId="64E1CA17" w14:textId="77777777" w:rsidR="000C078A" w:rsidRPr="004762E9" w:rsidRDefault="004762E9" w:rsidP="00320D6C">
      <w:pPr>
        <w:shd w:val="clear" w:color="auto" w:fill="FFFFFF"/>
        <w:spacing w:before="100" w:beforeAutospacing="1" w:after="100" w:afterAutospacing="1" w:line="360" w:lineRule="auto"/>
        <w:ind w:left="-142" w:firstLine="709"/>
        <w:contextualSpacing/>
        <w:jc w:val="both"/>
        <w:textAlignment w:val="top"/>
        <w:rPr>
          <w:rFonts w:ascii="Trebuchet MS" w:hAnsi="Trebuchet MS" w:cs="Calibri"/>
          <w:sz w:val="28"/>
        </w:rPr>
      </w:pP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А ещ</w:t>
      </w:r>
      <w:r w:rsidR="00494FAB"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ё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 собир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вшиеся на П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сху д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е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ти 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о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чень люб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и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ли </w:t>
      </w:r>
      <w:r w:rsidRPr="00320D6C">
        <w:rPr>
          <w:rFonts w:ascii="Georgia" w:eastAsia="Times New Roman" w:hAnsi="Georgia" w:cs="Calibri"/>
          <w:bCs/>
          <w:color w:val="000000"/>
          <w:sz w:val="28"/>
          <w:szCs w:val="28"/>
          <w:lang w:val="ru-RU" w:eastAsia="uk-UA"/>
        </w:rPr>
        <w:t>иск</w:t>
      </w:r>
      <w:r w:rsidRPr="00320D6C">
        <w:rPr>
          <w:rFonts w:ascii="Georgia" w:eastAsia="Times New Roman" w:hAnsi="Georgia" w:cs="Calibri"/>
          <w:bCs/>
          <w:color w:val="000000"/>
          <w:sz w:val="28"/>
          <w:szCs w:val="28"/>
          <w:u w:val="single"/>
          <w:lang w:val="ru-RU" w:eastAsia="uk-UA"/>
        </w:rPr>
        <w:t>а</w:t>
      </w:r>
      <w:r w:rsidRPr="00320D6C">
        <w:rPr>
          <w:rFonts w:ascii="Georgia" w:eastAsia="Times New Roman" w:hAnsi="Georgia" w:cs="Calibri"/>
          <w:bCs/>
          <w:color w:val="000000"/>
          <w:sz w:val="28"/>
          <w:szCs w:val="28"/>
          <w:lang w:val="ru-RU" w:eastAsia="uk-UA"/>
        </w:rPr>
        <w:t xml:space="preserve">ть </w:t>
      </w:r>
      <w:r w:rsidRPr="00320D6C">
        <w:rPr>
          <w:rFonts w:ascii="Georgia" w:eastAsia="Times New Roman" w:hAnsi="Georgia" w:cs="Calibri"/>
          <w:bCs/>
          <w:color w:val="000000"/>
          <w:sz w:val="28"/>
          <w:szCs w:val="28"/>
          <w:u w:val="single"/>
          <w:lang w:val="ru-RU" w:eastAsia="uk-UA"/>
        </w:rPr>
        <w:t>я</w:t>
      </w:r>
      <w:r w:rsidRPr="00320D6C">
        <w:rPr>
          <w:rFonts w:ascii="Georgia" w:eastAsia="Times New Roman" w:hAnsi="Georgia" w:cs="Calibri"/>
          <w:bCs/>
          <w:color w:val="000000"/>
          <w:sz w:val="28"/>
          <w:szCs w:val="28"/>
          <w:lang w:val="ru-RU" w:eastAsia="uk-UA"/>
        </w:rPr>
        <w:t>йца в кварт</w:t>
      </w:r>
      <w:r w:rsidRPr="00320D6C">
        <w:rPr>
          <w:rFonts w:ascii="Georgia" w:eastAsia="Times New Roman" w:hAnsi="Georgia" w:cs="Calibri"/>
          <w:bCs/>
          <w:color w:val="000000"/>
          <w:sz w:val="28"/>
          <w:szCs w:val="28"/>
          <w:u w:val="single"/>
          <w:lang w:val="ru-RU" w:eastAsia="uk-UA"/>
        </w:rPr>
        <w:t>и</w:t>
      </w:r>
      <w:r w:rsidRPr="00320D6C">
        <w:rPr>
          <w:rFonts w:ascii="Georgia" w:eastAsia="Times New Roman" w:hAnsi="Georgia" w:cs="Calibri"/>
          <w:bCs/>
          <w:color w:val="000000"/>
          <w:sz w:val="28"/>
          <w:szCs w:val="28"/>
          <w:lang w:val="ru-RU" w:eastAsia="uk-UA"/>
        </w:rPr>
        <w:t xml:space="preserve">ре </w:t>
      </w:r>
      <w:r w:rsidRPr="00320D6C">
        <w:rPr>
          <w:rFonts w:ascii="Georgia" w:eastAsia="Times New Roman" w:hAnsi="Georgia" w:cs="Calibri"/>
          <w:bCs/>
          <w:color w:val="000000"/>
          <w:sz w:val="28"/>
          <w:szCs w:val="28"/>
          <w:u w:val="single"/>
          <w:lang w:val="ru-RU" w:eastAsia="uk-UA"/>
        </w:rPr>
        <w:t>и</w:t>
      </w:r>
      <w:r w:rsidRPr="00320D6C">
        <w:rPr>
          <w:rFonts w:ascii="Georgia" w:eastAsia="Times New Roman" w:hAnsi="Georgia" w:cs="Calibri"/>
          <w:bCs/>
          <w:color w:val="000000"/>
          <w:sz w:val="28"/>
          <w:szCs w:val="28"/>
          <w:lang w:val="ru-RU" w:eastAsia="uk-UA"/>
        </w:rPr>
        <w:t>ли в сад</w:t>
      </w:r>
      <w:r w:rsidRPr="00320D6C">
        <w:rPr>
          <w:rFonts w:ascii="Georgia" w:eastAsia="Times New Roman" w:hAnsi="Georgia" w:cs="Calibri"/>
          <w:bCs/>
          <w:color w:val="000000"/>
          <w:sz w:val="28"/>
          <w:szCs w:val="28"/>
          <w:u w:val="single"/>
          <w:lang w:val="ru-RU" w:eastAsia="uk-UA"/>
        </w:rPr>
        <w:t>у</w:t>
      </w:r>
      <w:r w:rsidRPr="00320D6C">
        <w:rPr>
          <w:rFonts w:ascii="Georgia" w:eastAsia="Times New Roman" w:hAnsi="Georgia" w:cs="Calibri"/>
          <w:bCs/>
          <w:color w:val="000000"/>
          <w:sz w:val="28"/>
          <w:szCs w:val="28"/>
          <w:lang w:val="ru-RU" w:eastAsia="uk-UA"/>
        </w:rPr>
        <w:t>.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 Но в Росс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и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и не расск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зывают </w:t>
      </w:r>
      <w:r w:rsidRPr="00320D6C">
        <w:rPr>
          <w:rFonts w:ascii="Georgia" w:eastAsia="Times New Roman" w:hAnsi="Georgia" w:cs="Calibri"/>
          <w:b/>
          <w:color w:val="000000"/>
          <w:sz w:val="28"/>
          <w:szCs w:val="28"/>
          <w:lang w:val="ru-RU" w:eastAsia="uk-UA"/>
        </w:rPr>
        <w:t>лег</w:t>
      </w:r>
      <w:r w:rsidRPr="00320D6C">
        <w:rPr>
          <w:rFonts w:ascii="Georgia" w:eastAsia="Times New Roman" w:hAnsi="Georgia" w:cs="Calibri"/>
          <w:b/>
          <w:color w:val="000000"/>
          <w:sz w:val="28"/>
          <w:szCs w:val="28"/>
          <w:u w:val="single"/>
          <w:lang w:val="ru-RU" w:eastAsia="uk-UA"/>
        </w:rPr>
        <w:t>е</w:t>
      </w:r>
      <w:r w:rsidRPr="00320D6C">
        <w:rPr>
          <w:rFonts w:ascii="Georgia" w:eastAsia="Times New Roman" w:hAnsi="Georgia" w:cs="Calibri"/>
          <w:b/>
          <w:color w:val="000000"/>
          <w:sz w:val="28"/>
          <w:szCs w:val="28"/>
          <w:lang w:val="ru-RU" w:eastAsia="uk-UA"/>
        </w:rPr>
        <w:t>нду о пасх</w:t>
      </w:r>
      <w:r w:rsidRPr="00320D6C">
        <w:rPr>
          <w:rFonts w:ascii="Georgia" w:eastAsia="Times New Roman" w:hAnsi="Georgia" w:cs="Calibri"/>
          <w:b/>
          <w:color w:val="000000"/>
          <w:sz w:val="28"/>
          <w:szCs w:val="28"/>
          <w:u w:val="single"/>
          <w:lang w:val="ru-RU" w:eastAsia="uk-UA"/>
        </w:rPr>
        <w:t>а</w:t>
      </w:r>
      <w:r w:rsidRPr="00320D6C">
        <w:rPr>
          <w:rFonts w:ascii="Georgia" w:eastAsia="Times New Roman" w:hAnsi="Georgia" w:cs="Calibri"/>
          <w:b/>
          <w:color w:val="000000"/>
          <w:sz w:val="28"/>
          <w:szCs w:val="28"/>
          <w:lang w:val="ru-RU" w:eastAsia="uk-UA"/>
        </w:rPr>
        <w:t>льном з</w:t>
      </w:r>
      <w:r w:rsidRPr="00320D6C">
        <w:rPr>
          <w:rFonts w:ascii="Georgia" w:eastAsia="Times New Roman" w:hAnsi="Georgia" w:cs="Calibri"/>
          <w:b/>
          <w:color w:val="000000"/>
          <w:sz w:val="28"/>
          <w:szCs w:val="28"/>
          <w:u w:val="single"/>
          <w:lang w:val="ru-RU" w:eastAsia="uk-UA"/>
        </w:rPr>
        <w:t>а</w:t>
      </w:r>
      <w:r w:rsidRPr="00320D6C">
        <w:rPr>
          <w:rFonts w:ascii="Georgia" w:eastAsia="Times New Roman" w:hAnsi="Georgia" w:cs="Calibri"/>
          <w:b/>
          <w:color w:val="000000"/>
          <w:sz w:val="28"/>
          <w:szCs w:val="28"/>
          <w:lang w:val="ru-RU" w:eastAsia="uk-UA"/>
        </w:rPr>
        <w:t>йце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. Ведь все зн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 xml:space="preserve">ют, что 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я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йца нес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ё</w:t>
      </w:r>
      <w:r w:rsidR="00320D6C"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т ..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. пр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а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вильно ... к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u w:val="single"/>
          <w:lang w:val="ru-RU" w:eastAsia="uk-UA"/>
        </w:rPr>
        <w:t>у</w:t>
      </w:r>
      <w:r w:rsidRPr="00320D6C">
        <w:rPr>
          <w:rFonts w:ascii="Georgia" w:eastAsia="Times New Roman" w:hAnsi="Georgia" w:cs="Calibri"/>
          <w:color w:val="000000"/>
          <w:sz w:val="28"/>
          <w:szCs w:val="28"/>
          <w:lang w:val="ru-RU" w:eastAsia="uk-UA"/>
        </w:rPr>
        <w:t>рица!</w:t>
      </w:r>
    </w:p>
    <w:sectPr w:rsidR="000C078A" w:rsidRPr="004762E9" w:rsidSect="004762E9">
      <w:pgSz w:w="11906" w:h="16838"/>
      <w:pgMar w:top="850" w:right="141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E9"/>
    <w:rsid w:val="000C078A"/>
    <w:rsid w:val="000E1192"/>
    <w:rsid w:val="0011193C"/>
    <w:rsid w:val="002D1C92"/>
    <w:rsid w:val="00320D6C"/>
    <w:rsid w:val="004762E9"/>
    <w:rsid w:val="00494FAB"/>
    <w:rsid w:val="00A3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3444"/>
  <w15:docId w15:val="{6104CE97-C759-4203-9613-6D6060E9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07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7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Standardnpsmoodstavce"/>
    <w:rsid w:val="004762E9"/>
  </w:style>
  <w:style w:type="paragraph" w:styleId="Textbubliny">
    <w:name w:val="Balloon Text"/>
    <w:basedOn w:val="Normln"/>
    <w:link w:val="TextbublinyChar"/>
    <w:uiPriority w:val="99"/>
    <w:semiHidden/>
    <w:unhideWhenUsed/>
    <w:rsid w:val="0049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230">
          <w:marLeft w:val="0"/>
          <w:marRight w:val="0"/>
          <w:marTop w:val="187"/>
          <w:marBottom w:val="56"/>
          <w:divBdr>
            <w:top w:val="dashed" w:sz="8" w:space="3" w:color="99C2FF"/>
            <w:left w:val="dashed" w:sz="8" w:space="3" w:color="99C2FF"/>
            <w:bottom w:val="dashed" w:sz="8" w:space="3" w:color="99C2FF"/>
            <w:right w:val="dashed" w:sz="8" w:space="3" w:color="99C2FF"/>
          </w:divBdr>
        </w:div>
        <w:div w:id="918562066">
          <w:marLeft w:val="0"/>
          <w:marRight w:val="0"/>
          <w:marTop w:val="187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Jana Bumbálková</cp:lastModifiedBy>
  <cp:revision>2</cp:revision>
  <dcterms:created xsi:type="dcterms:W3CDTF">2024-03-26T10:22:00Z</dcterms:created>
  <dcterms:modified xsi:type="dcterms:W3CDTF">2024-03-26T10:22:00Z</dcterms:modified>
</cp:coreProperties>
</file>