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8E" w:rsidRDefault="007E298E" w:rsidP="007E298E">
      <w:pPr>
        <w:ind w:left="2880" w:firstLine="720"/>
        <w:rPr>
          <w:rFonts w:ascii="Imprint MT Shadow" w:hAnsi="Imprint MT Shadow"/>
          <w:sz w:val="40"/>
          <w:u w:val="single"/>
        </w:rPr>
      </w:pPr>
    </w:p>
    <w:p w:rsidR="007E298E" w:rsidRPr="003B5474" w:rsidRDefault="007E298E" w:rsidP="003B5474">
      <w:pPr>
        <w:ind w:left="2880" w:firstLine="720"/>
        <w:rPr>
          <w:rFonts w:ascii="Century" w:hAnsi="Century"/>
          <w:b/>
          <w:sz w:val="40"/>
        </w:rPr>
      </w:pPr>
      <w:r w:rsidRPr="003B5474">
        <w:rPr>
          <w:rFonts w:ascii="Century" w:hAnsi="Century"/>
          <w:b/>
          <w:sz w:val="40"/>
        </w:rPr>
        <w:t>Úvod</w:t>
      </w:r>
    </w:p>
    <w:p w:rsidR="007E298E" w:rsidRDefault="007E298E" w:rsidP="007E298E"/>
    <w:p w:rsidR="007E298E" w:rsidRDefault="007E298E" w:rsidP="007E298E"/>
    <w:p w:rsidR="007E298E" w:rsidRDefault="007E298E" w:rsidP="007E298E"/>
    <w:p w:rsidR="007E298E" w:rsidRPr="004B0C04" w:rsidRDefault="007E298E" w:rsidP="002A62FC">
      <w:pPr>
        <w:ind w:firstLine="720"/>
        <w:jc w:val="both"/>
        <w:rPr>
          <w:rFonts w:ascii="Century" w:hAnsi="Century"/>
          <w:sz w:val="24"/>
        </w:rPr>
      </w:pPr>
      <w:r w:rsidRPr="004B0C04">
        <w:rPr>
          <w:rFonts w:ascii="Century" w:hAnsi="Century"/>
          <w:sz w:val="24"/>
        </w:rPr>
        <w:t xml:space="preserve">Apoštoli boli </w:t>
      </w:r>
      <w:r w:rsidR="003B5474">
        <w:rPr>
          <w:rFonts w:ascii="Century" w:hAnsi="Century"/>
          <w:sz w:val="24"/>
        </w:rPr>
        <w:t xml:space="preserve">dvanásti </w:t>
      </w:r>
      <w:r>
        <w:rPr>
          <w:rFonts w:ascii="Century" w:hAnsi="Century"/>
          <w:sz w:val="24"/>
        </w:rPr>
        <w:t>učeníci</w:t>
      </w:r>
      <w:r w:rsidR="003B5474">
        <w:rPr>
          <w:rFonts w:ascii="Century" w:hAnsi="Century"/>
          <w:sz w:val="24"/>
        </w:rPr>
        <w:t xml:space="preserve"> </w:t>
      </w:r>
      <w:r w:rsidRPr="004B0C04">
        <w:rPr>
          <w:rFonts w:ascii="Century" w:hAnsi="Century"/>
          <w:sz w:val="24"/>
        </w:rPr>
        <w:t xml:space="preserve">Ježiša Krista, ktorých on sám zvolil a potom vyslal aby šírili </w:t>
      </w:r>
      <w:r w:rsidR="003B5474">
        <w:rPr>
          <w:rFonts w:ascii="Century" w:hAnsi="Century"/>
          <w:sz w:val="24"/>
        </w:rPr>
        <w:t xml:space="preserve">kresťanskú </w:t>
      </w:r>
      <w:r w:rsidRPr="004B0C04">
        <w:rPr>
          <w:rFonts w:ascii="Century" w:hAnsi="Century"/>
          <w:sz w:val="24"/>
        </w:rPr>
        <w:t>vieru</w:t>
      </w:r>
      <w:r w:rsidR="003B5474">
        <w:rPr>
          <w:rFonts w:ascii="Century" w:hAnsi="Century"/>
          <w:sz w:val="24"/>
        </w:rPr>
        <w:t xml:space="preserve"> medzi národmi</w:t>
      </w:r>
      <w:r w:rsidRPr="004B0C04">
        <w:rPr>
          <w:rFonts w:ascii="Century" w:hAnsi="Century"/>
          <w:sz w:val="24"/>
        </w:rPr>
        <w:t xml:space="preserve">. </w:t>
      </w:r>
      <w:r w:rsidR="003B5474">
        <w:rPr>
          <w:rFonts w:ascii="Century" w:hAnsi="Century"/>
          <w:sz w:val="24"/>
        </w:rPr>
        <w:t>Boli svedkami Ježišových skutkov a takmer všetci zomreli za svoju pravú vieru. Príbehy o ich smrti obsahujú mnohé rôzne spôsoby umučenia.</w:t>
      </w:r>
    </w:p>
    <w:p w:rsidR="007E298E" w:rsidRPr="004B0C04" w:rsidRDefault="007E298E" w:rsidP="002A62FC">
      <w:pPr>
        <w:ind w:firstLine="720"/>
        <w:jc w:val="both"/>
        <w:rPr>
          <w:rFonts w:ascii="Century" w:hAnsi="Century"/>
          <w:sz w:val="24"/>
        </w:rPr>
      </w:pPr>
      <w:r w:rsidRPr="004B0C04">
        <w:rPr>
          <w:rFonts w:ascii="Century" w:hAnsi="Century"/>
          <w:sz w:val="24"/>
        </w:rPr>
        <w:t>Ku každému apoštolovi sa pripísali tzv. „atribúty“, inými slovami, poznávacie znaky. I keď atribúty slúži</w:t>
      </w:r>
      <w:bookmarkStart w:id="0" w:name="_GoBack"/>
      <w:bookmarkEnd w:id="0"/>
      <w:r w:rsidRPr="004B0C04">
        <w:rPr>
          <w:rFonts w:ascii="Century" w:hAnsi="Century"/>
          <w:sz w:val="24"/>
        </w:rPr>
        <w:t>a na identifikáciu apoštola, vykonať túto činnosť nie je vždy jednoduché. Predstavme si, že na nejakom obra</w:t>
      </w:r>
      <w:r w:rsidR="003B5474">
        <w:rPr>
          <w:rFonts w:ascii="Century" w:hAnsi="Century"/>
          <w:sz w:val="24"/>
        </w:rPr>
        <w:t>ze máme skupinu apoštolov, ktorí</w:t>
      </w:r>
      <w:r w:rsidRPr="004B0C04">
        <w:rPr>
          <w:rFonts w:ascii="Century" w:hAnsi="Century"/>
          <w:sz w:val="24"/>
        </w:rPr>
        <w:t xml:space="preserve"> nie sú zobrazení so svojimi atribútmi, a uvedomme si aj to, že zobrazovanie postáv nikdy nebolo ustálené v priebehu histórie. Ináč sa zobrazovali v 6.storočí a iným spôsobom v 15.storočí. V tomto prípade nám môžu byť na pomoc poznatky z rôznych biblických príbehov, epizód, v ktorých apoštoli vystupovali. Prvé zobrazenia sa nachádzajú už v prvých kresťanských katakombách. </w:t>
      </w:r>
    </w:p>
    <w:p w:rsidR="007E298E" w:rsidRDefault="007E298E" w:rsidP="002A62FC">
      <w:pPr>
        <w:ind w:firstLine="720"/>
        <w:jc w:val="both"/>
        <w:rPr>
          <w:rFonts w:ascii="Century" w:hAnsi="Century"/>
          <w:sz w:val="24"/>
          <w:lang w:val="cs-CZ"/>
        </w:rPr>
      </w:pPr>
      <w:r w:rsidRPr="004B0C04">
        <w:rPr>
          <w:rFonts w:ascii="Century" w:hAnsi="Century"/>
          <w:sz w:val="24"/>
        </w:rPr>
        <w:t>V našej práci sa budeme venovať trom dielam, ktoré sa sústreďujú na vyobrazenia apoštolov. Konkrétne to bude obraz Zázračný rybolov</w:t>
      </w:r>
      <w:r w:rsidRPr="004B0C04">
        <w:rPr>
          <w:rFonts w:ascii="Century" w:hAnsi="Century"/>
          <w:i/>
          <w:sz w:val="24"/>
        </w:rPr>
        <w:t xml:space="preserve"> </w:t>
      </w:r>
      <w:r w:rsidRPr="004B0C04">
        <w:rPr>
          <w:rFonts w:ascii="Century" w:hAnsi="Century"/>
          <w:sz w:val="24"/>
        </w:rPr>
        <w:t xml:space="preserve">od </w:t>
      </w:r>
      <w:r w:rsidRPr="004B0C04">
        <w:rPr>
          <w:rFonts w:ascii="Century" w:hAnsi="Century"/>
          <w:sz w:val="24"/>
          <w:lang w:val="cs-CZ"/>
        </w:rPr>
        <w:t xml:space="preserve">Konrada </w:t>
      </w:r>
      <w:proofErr w:type="spellStart"/>
      <w:r w:rsidRPr="004B0C04">
        <w:rPr>
          <w:rFonts w:ascii="Century" w:hAnsi="Century"/>
          <w:sz w:val="24"/>
          <w:lang w:val="cs-CZ"/>
        </w:rPr>
        <w:t>Witza</w:t>
      </w:r>
      <w:proofErr w:type="spellEnd"/>
      <w:r w:rsidRPr="004B0C04">
        <w:rPr>
          <w:rFonts w:ascii="Century" w:hAnsi="Century"/>
          <w:sz w:val="24"/>
          <w:lang w:val="cs-CZ"/>
        </w:rPr>
        <w:t xml:space="preserve">, potom si </w:t>
      </w:r>
      <w:r w:rsidR="004329D4">
        <w:rPr>
          <w:rFonts w:ascii="Century" w:hAnsi="Century"/>
          <w:sz w:val="24"/>
        </w:rPr>
        <w:t>rozo</w:t>
      </w:r>
      <w:r w:rsidRPr="004329D4">
        <w:rPr>
          <w:rFonts w:ascii="Century" w:hAnsi="Century"/>
          <w:sz w:val="24"/>
        </w:rPr>
        <w:t>ber</w:t>
      </w:r>
      <w:r w:rsidR="004329D4">
        <w:rPr>
          <w:rFonts w:ascii="Century" w:hAnsi="Century"/>
          <w:sz w:val="24"/>
        </w:rPr>
        <w:t>i</w:t>
      </w:r>
      <w:r w:rsidR="004329D4" w:rsidRPr="004329D4">
        <w:rPr>
          <w:rFonts w:ascii="Century" w:hAnsi="Century"/>
          <w:sz w:val="24"/>
        </w:rPr>
        <w:t>eme j</w:t>
      </w:r>
      <w:r w:rsidRPr="004329D4">
        <w:rPr>
          <w:rFonts w:ascii="Century" w:hAnsi="Century"/>
          <w:sz w:val="24"/>
        </w:rPr>
        <w:t>užný</w:t>
      </w:r>
      <w:r w:rsidRPr="004B0C04">
        <w:rPr>
          <w:rFonts w:ascii="Century" w:hAnsi="Century"/>
          <w:sz w:val="24"/>
          <w:lang w:val="cs-CZ"/>
        </w:rPr>
        <w:t xml:space="preserve"> portál v </w:t>
      </w:r>
      <w:proofErr w:type="spellStart"/>
      <w:r w:rsidRPr="004B0C04">
        <w:rPr>
          <w:rFonts w:ascii="Century" w:hAnsi="Century"/>
          <w:sz w:val="24"/>
          <w:lang w:val="cs-CZ"/>
        </w:rPr>
        <w:t>Chartres</w:t>
      </w:r>
      <w:proofErr w:type="spellEnd"/>
      <w:r w:rsidRPr="004B0C04">
        <w:rPr>
          <w:rFonts w:ascii="Century" w:hAnsi="Century"/>
          <w:sz w:val="24"/>
          <w:lang w:val="cs-CZ"/>
        </w:rPr>
        <w:t xml:space="preserve">, </w:t>
      </w:r>
      <w:r w:rsidRPr="003B5474">
        <w:rPr>
          <w:rFonts w:ascii="Century" w:hAnsi="Century"/>
          <w:sz w:val="24"/>
        </w:rPr>
        <w:t xml:space="preserve">a nakoniec si povieme i o obraze Umučenie sv. Bartolomeja od </w:t>
      </w:r>
      <w:proofErr w:type="spellStart"/>
      <w:r w:rsidRPr="003B5474">
        <w:rPr>
          <w:rFonts w:ascii="Century" w:hAnsi="Century"/>
          <w:sz w:val="24"/>
        </w:rPr>
        <w:t>Jusepa</w:t>
      </w:r>
      <w:proofErr w:type="spellEnd"/>
      <w:r w:rsidRPr="003B5474">
        <w:rPr>
          <w:rFonts w:ascii="Century" w:hAnsi="Century"/>
          <w:sz w:val="24"/>
        </w:rPr>
        <w:t xml:space="preserve"> de </w:t>
      </w:r>
      <w:proofErr w:type="spellStart"/>
      <w:r w:rsidRPr="003B5474">
        <w:rPr>
          <w:rFonts w:ascii="Century" w:hAnsi="Century"/>
          <w:sz w:val="24"/>
        </w:rPr>
        <w:t>Riberu</w:t>
      </w:r>
      <w:proofErr w:type="spellEnd"/>
      <w:r w:rsidRPr="003B5474">
        <w:rPr>
          <w:rFonts w:ascii="Century" w:hAnsi="Century"/>
          <w:sz w:val="24"/>
        </w:rPr>
        <w:t xml:space="preserve">. </w:t>
      </w:r>
      <w:r w:rsidR="003B5474">
        <w:rPr>
          <w:rFonts w:ascii="Century" w:hAnsi="Century"/>
          <w:sz w:val="24"/>
        </w:rPr>
        <w:t xml:space="preserve">V spojení s obrazom od </w:t>
      </w:r>
      <w:proofErr w:type="spellStart"/>
      <w:r w:rsidR="003B5474">
        <w:rPr>
          <w:rFonts w:ascii="Century" w:hAnsi="Century"/>
          <w:sz w:val="24"/>
        </w:rPr>
        <w:t>Konrada</w:t>
      </w:r>
      <w:proofErr w:type="spellEnd"/>
      <w:r w:rsidR="003B5474">
        <w:rPr>
          <w:rFonts w:ascii="Century" w:hAnsi="Century"/>
          <w:sz w:val="24"/>
        </w:rPr>
        <w:t xml:space="preserve"> </w:t>
      </w:r>
      <w:proofErr w:type="spellStart"/>
      <w:r w:rsidR="003B5474">
        <w:rPr>
          <w:rFonts w:ascii="Century" w:hAnsi="Century"/>
          <w:sz w:val="24"/>
        </w:rPr>
        <w:t>Witza</w:t>
      </w:r>
      <w:proofErr w:type="spellEnd"/>
      <w:r w:rsidR="003B5474">
        <w:rPr>
          <w:rFonts w:ascii="Century" w:hAnsi="Century"/>
          <w:sz w:val="24"/>
        </w:rPr>
        <w:t xml:space="preserve"> </w:t>
      </w:r>
      <w:r w:rsidR="004329D4">
        <w:rPr>
          <w:rFonts w:ascii="Century" w:hAnsi="Century"/>
          <w:sz w:val="24"/>
        </w:rPr>
        <w:t>ukážeme aké bolo naratívne zobrazovanie apoštolov, ktorí hrali istú rolu v biblických príbehoch, kedy sa aktívne podieľali na príbehu a</w:t>
      </w:r>
      <w:r w:rsidR="002A62FC">
        <w:rPr>
          <w:rFonts w:ascii="Century" w:hAnsi="Century"/>
          <w:sz w:val="24"/>
        </w:rPr>
        <w:t xml:space="preserve"> zároveň</w:t>
      </w:r>
      <w:r w:rsidR="004329D4">
        <w:rPr>
          <w:rFonts w:ascii="Century" w:hAnsi="Century"/>
          <w:sz w:val="24"/>
        </w:rPr>
        <w:t xml:space="preserve"> boli svedkami Kristových skutkov. Ikonické zobrazenie apoštolov </w:t>
      </w:r>
      <w:r w:rsidR="002A62FC">
        <w:rPr>
          <w:rFonts w:ascii="Century" w:hAnsi="Century"/>
          <w:sz w:val="24"/>
        </w:rPr>
        <w:t xml:space="preserve">s ich atribútmi </w:t>
      </w:r>
      <w:r w:rsidR="004329D4">
        <w:rPr>
          <w:rFonts w:ascii="Century" w:hAnsi="Century"/>
          <w:sz w:val="24"/>
        </w:rPr>
        <w:t>predstavíme pomocou sochárskej práce na južnom portáli v </w:t>
      </w:r>
      <w:proofErr w:type="spellStart"/>
      <w:r w:rsidR="004329D4">
        <w:rPr>
          <w:rFonts w:ascii="Century" w:hAnsi="Century"/>
          <w:sz w:val="24"/>
        </w:rPr>
        <w:t>Chartres</w:t>
      </w:r>
      <w:proofErr w:type="spellEnd"/>
      <w:r w:rsidR="004329D4">
        <w:rPr>
          <w:rFonts w:ascii="Century" w:hAnsi="Century"/>
          <w:sz w:val="24"/>
        </w:rPr>
        <w:t>. Apoštolovia však neboli len učeníkmi Krista a po jeh</w:t>
      </w:r>
      <w:r w:rsidR="002A62FC">
        <w:rPr>
          <w:rFonts w:ascii="Century" w:hAnsi="Century"/>
          <w:sz w:val="24"/>
        </w:rPr>
        <w:t>o smrti zohrávali nemalú úlohu.</w:t>
      </w:r>
      <w:r w:rsidR="004329D4">
        <w:rPr>
          <w:rFonts w:ascii="Century" w:hAnsi="Century"/>
          <w:sz w:val="24"/>
        </w:rPr>
        <w:t xml:space="preserve"> </w:t>
      </w:r>
      <w:r w:rsidR="002A62FC">
        <w:rPr>
          <w:rFonts w:ascii="Century" w:hAnsi="Century"/>
          <w:sz w:val="24"/>
        </w:rPr>
        <w:t>B</w:t>
      </w:r>
      <w:r w:rsidR="004329D4">
        <w:rPr>
          <w:rFonts w:ascii="Century" w:hAnsi="Century"/>
          <w:sz w:val="24"/>
        </w:rPr>
        <w:t>oli kľúčoví pre rozšírenie a úspech kresťanstva a nachádzajú sa teda aj v</w:t>
      </w:r>
      <w:r w:rsidR="002A62FC">
        <w:rPr>
          <w:rFonts w:ascii="Century" w:hAnsi="Century"/>
          <w:sz w:val="24"/>
        </w:rPr>
        <w:t xml:space="preserve"> príbehoch, kde oni sami hrajú hlavnú úlohu. Toto sa odrazilo aj vo výtvarnom umení, napríklad na </w:t>
      </w:r>
      <w:proofErr w:type="spellStart"/>
      <w:r w:rsidR="002A62FC">
        <w:rPr>
          <w:rFonts w:ascii="Century" w:hAnsi="Century"/>
          <w:sz w:val="24"/>
        </w:rPr>
        <w:t>Riberovom</w:t>
      </w:r>
      <w:proofErr w:type="spellEnd"/>
      <w:r w:rsidR="002A62FC">
        <w:rPr>
          <w:rFonts w:ascii="Century" w:hAnsi="Century"/>
          <w:sz w:val="24"/>
        </w:rPr>
        <w:t xml:space="preserve"> Umučení svätého Bartolomeja.</w:t>
      </w:r>
    </w:p>
    <w:p w:rsidR="003B5474" w:rsidRDefault="003B5474" w:rsidP="007E298E">
      <w:pPr>
        <w:ind w:firstLine="720"/>
        <w:rPr>
          <w:rFonts w:ascii="Century" w:hAnsi="Century"/>
          <w:sz w:val="24"/>
          <w:lang w:val="cs-CZ"/>
        </w:rPr>
      </w:pPr>
    </w:p>
    <w:p w:rsidR="003B5474" w:rsidRPr="004329D4" w:rsidRDefault="003B5474" w:rsidP="003B5474">
      <w:pPr>
        <w:jc w:val="both"/>
        <w:rPr>
          <w:rFonts w:ascii="Century" w:hAnsi="Century"/>
          <w:sz w:val="36"/>
          <w:szCs w:val="36"/>
        </w:rPr>
      </w:pPr>
      <w:r w:rsidRPr="004329D4">
        <w:rPr>
          <w:rFonts w:ascii="Century" w:hAnsi="Century"/>
          <w:sz w:val="36"/>
          <w:szCs w:val="36"/>
        </w:rPr>
        <w:t>Bibliografia:</w:t>
      </w:r>
    </w:p>
    <w:p w:rsidR="003B5474" w:rsidRPr="003B5474" w:rsidRDefault="003B5474" w:rsidP="003B5474">
      <w:pPr>
        <w:pStyle w:val="Normlnywebov"/>
        <w:spacing w:before="0" w:beforeAutospacing="0" w:after="320" w:afterAutospacing="0"/>
        <w:rPr>
          <w:sz w:val="22"/>
          <w:szCs w:val="22"/>
        </w:rPr>
      </w:pPr>
      <w:proofErr w:type="spellStart"/>
      <w:r w:rsidRPr="003B5474">
        <w:rPr>
          <w:rFonts w:ascii="Georgia" w:hAnsi="Georgia"/>
          <w:sz w:val="22"/>
          <w:szCs w:val="22"/>
        </w:rPr>
        <w:t>Molly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Teasdale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Smith</w:t>
      </w:r>
      <w:proofErr w:type="spellEnd"/>
      <w:r w:rsidRPr="003B5474">
        <w:rPr>
          <w:rFonts w:ascii="Georgia" w:hAnsi="Georgia"/>
          <w:sz w:val="22"/>
          <w:szCs w:val="22"/>
        </w:rPr>
        <w:t xml:space="preserve">, </w:t>
      </w:r>
      <w:proofErr w:type="spellStart"/>
      <w:r w:rsidRPr="003B5474">
        <w:rPr>
          <w:rFonts w:ascii="Georgia" w:hAnsi="Georgia"/>
          <w:sz w:val="22"/>
          <w:szCs w:val="22"/>
        </w:rPr>
        <w:t>Conrad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Witz's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Miraculous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Draught</w:t>
      </w:r>
      <w:proofErr w:type="spellEnd"/>
      <w:r w:rsidRPr="003B5474">
        <w:rPr>
          <w:rFonts w:ascii="Georgia" w:hAnsi="Georgia"/>
          <w:sz w:val="22"/>
          <w:szCs w:val="22"/>
        </w:rPr>
        <w:t xml:space="preserve"> of </w:t>
      </w:r>
      <w:proofErr w:type="spellStart"/>
      <w:r w:rsidRPr="003B5474">
        <w:rPr>
          <w:rFonts w:ascii="Georgia" w:hAnsi="Georgia"/>
          <w:sz w:val="22"/>
          <w:szCs w:val="22"/>
        </w:rPr>
        <w:t>Fishes</w:t>
      </w:r>
      <w:proofErr w:type="spellEnd"/>
      <w:r w:rsidRPr="003B5474">
        <w:rPr>
          <w:rFonts w:ascii="Georgia" w:hAnsi="Georgia"/>
          <w:sz w:val="22"/>
          <w:szCs w:val="22"/>
        </w:rPr>
        <w:t xml:space="preserve"> and </w:t>
      </w:r>
      <w:proofErr w:type="spellStart"/>
      <w:r w:rsidRPr="003B5474">
        <w:rPr>
          <w:rFonts w:ascii="Georgia" w:hAnsi="Georgia"/>
          <w:sz w:val="22"/>
          <w:szCs w:val="22"/>
        </w:rPr>
        <w:t>the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Council</w:t>
      </w:r>
      <w:proofErr w:type="spellEnd"/>
      <w:r w:rsidRPr="003B5474">
        <w:rPr>
          <w:rFonts w:ascii="Georgia" w:hAnsi="Georgia"/>
          <w:sz w:val="22"/>
          <w:szCs w:val="22"/>
        </w:rPr>
        <w:t xml:space="preserve"> of </w:t>
      </w:r>
      <w:proofErr w:type="spellStart"/>
      <w:r w:rsidRPr="003B5474">
        <w:rPr>
          <w:rFonts w:ascii="Georgia" w:hAnsi="Georgia"/>
          <w:sz w:val="22"/>
          <w:szCs w:val="22"/>
        </w:rPr>
        <w:t>Basel</w:t>
      </w:r>
      <w:proofErr w:type="spellEnd"/>
      <w:r w:rsidRPr="003B5474">
        <w:rPr>
          <w:rFonts w:ascii="Georgia" w:hAnsi="Georgia"/>
          <w:sz w:val="22"/>
          <w:szCs w:val="22"/>
        </w:rPr>
        <w:t xml:space="preserve">, </w:t>
      </w:r>
      <w:proofErr w:type="spellStart"/>
      <w:r w:rsidRPr="003B5474">
        <w:rPr>
          <w:rFonts w:ascii="Georgia" w:hAnsi="Georgia"/>
          <w:sz w:val="22"/>
          <w:szCs w:val="22"/>
        </w:rPr>
        <w:t>The</w:t>
      </w:r>
      <w:proofErr w:type="spellEnd"/>
      <w:r w:rsidRPr="003B5474">
        <w:rPr>
          <w:rFonts w:ascii="Georgia" w:hAnsi="Georgia"/>
          <w:sz w:val="22"/>
          <w:szCs w:val="22"/>
        </w:rPr>
        <w:t xml:space="preserve"> Art Bulletin, </w:t>
      </w:r>
      <w:proofErr w:type="spellStart"/>
      <w:r w:rsidRPr="003B5474">
        <w:rPr>
          <w:rFonts w:ascii="Georgia" w:hAnsi="Georgia"/>
          <w:sz w:val="22"/>
          <w:szCs w:val="22"/>
        </w:rPr>
        <w:t>Vol</w:t>
      </w:r>
      <w:proofErr w:type="spellEnd"/>
      <w:r w:rsidRPr="003B5474">
        <w:rPr>
          <w:rFonts w:ascii="Georgia" w:hAnsi="Georgia"/>
          <w:sz w:val="22"/>
          <w:szCs w:val="22"/>
        </w:rPr>
        <w:t>. 52, No. 2 (</w:t>
      </w:r>
      <w:proofErr w:type="spellStart"/>
      <w:r w:rsidRPr="003B5474">
        <w:rPr>
          <w:rFonts w:ascii="Georgia" w:hAnsi="Georgia"/>
          <w:sz w:val="22"/>
          <w:szCs w:val="22"/>
        </w:rPr>
        <w:t>Jun</w:t>
      </w:r>
      <w:proofErr w:type="spellEnd"/>
      <w:r w:rsidRPr="003B5474">
        <w:rPr>
          <w:rFonts w:ascii="Georgia" w:hAnsi="Georgia"/>
          <w:sz w:val="22"/>
          <w:szCs w:val="22"/>
        </w:rPr>
        <w:t>., 1970), p. 150-156</w:t>
      </w:r>
    </w:p>
    <w:p w:rsidR="003B5474" w:rsidRPr="003B5474" w:rsidRDefault="003B5474" w:rsidP="003B5474">
      <w:pPr>
        <w:pStyle w:val="Normlnywebov"/>
        <w:spacing w:before="0" w:beforeAutospacing="0" w:after="320" w:afterAutospacing="0"/>
        <w:rPr>
          <w:sz w:val="22"/>
          <w:szCs w:val="22"/>
        </w:rPr>
      </w:pPr>
      <w:proofErr w:type="spellStart"/>
      <w:r w:rsidRPr="003B5474">
        <w:rPr>
          <w:rFonts w:ascii="Georgia" w:hAnsi="Georgia"/>
          <w:sz w:val="22"/>
          <w:szCs w:val="22"/>
        </w:rPr>
        <w:t>Fred</w:t>
      </w:r>
      <w:proofErr w:type="spellEnd"/>
      <w:r w:rsidRPr="003B5474">
        <w:rPr>
          <w:rFonts w:ascii="Georgia" w:hAnsi="Georgia"/>
          <w:sz w:val="22"/>
          <w:szCs w:val="22"/>
        </w:rPr>
        <w:t xml:space="preserve"> S. </w:t>
      </w:r>
      <w:proofErr w:type="spellStart"/>
      <w:r w:rsidRPr="003B5474">
        <w:rPr>
          <w:rFonts w:ascii="Georgia" w:hAnsi="Georgia"/>
          <w:sz w:val="22"/>
          <w:szCs w:val="22"/>
        </w:rPr>
        <w:t>Kleiner</w:t>
      </w:r>
      <w:proofErr w:type="spellEnd"/>
      <w:r w:rsidRPr="003B5474">
        <w:rPr>
          <w:rFonts w:ascii="Georgia" w:hAnsi="Georgia"/>
          <w:sz w:val="22"/>
          <w:szCs w:val="22"/>
        </w:rPr>
        <w:t xml:space="preserve">, </w:t>
      </w:r>
      <w:proofErr w:type="spellStart"/>
      <w:r w:rsidRPr="003B5474">
        <w:rPr>
          <w:rFonts w:ascii="Georgia" w:hAnsi="Georgia"/>
          <w:sz w:val="22"/>
          <w:szCs w:val="22"/>
        </w:rPr>
        <w:t>Gardner's</w:t>
      </w:r>
      <w:proofErr w:type="spellEnd"/>
      <w:r w:rsidRPr="003B5474">
        <w:rPr>
          <w:rFonts w:ascii="Georgia" w:hAnsi="Georgia"/>
          <w:sz w:val="22"/>
          <w:szCs w:val="22"/>
        </w:rPr>
        <w:t xml:space="preserve"> Art </w:t>
      </w:r>
      <w:proofErr w:type="spellStart"/>
      <w:r w:rsidRPr="003B5474">
        <w:rPr>
          <w:rFonts w:ascii="Georgia" w:hAnsi="Georgia"/>
          <w:sz w:val="22"/>
          <w:szCs w:val="22"/>
        </w:rPr>
        <w:t>Through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the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Ages</w:t>
      </w:r>
      <w:proofErr w:type="spellEnd"/>
      <w:r w:rsidRPr="003B5474">
        <w:rPr>
          <w:rFonts w:ascii="Georgia" w:hAnsi="Georgia"/>
          <w:sz w:val="22"/>
          <w:szCs w:val="22"/>
        </w:rPr>
        <w:t xml:space="preserve">, </w:t>
      </w:r>
      <w:proofErr w:type="spellStart"/>
      <w:r w:rsidRPr="003B5474">
        <w:rPr>
          <w:rFonts w:ascii="Georgia" w:hAnsi="Georgia"/>
          <w:sz w:val="22"/>
          <w:szCs w:val="22"/>
        </w:rPr>
        <w:t>Volume</w:t>
      </w:r>
      <w:proofErr w:type="spellEnd"/>
      <w:r w:rsidRPr="003B5474">
        <w:rPr>
          <w:rFonts w:ascii="Georgia" w:hAnsi="Georgia"/>
          <w:sz w:val="22"/>
          <w:szCs w:val="22"/>
        </w:rPr>
        <w:t xml:space="preserve"> II: </w:t>
      </w:r>
      <w:proofErr w:type="spellStart"/>
      <w:r w:rsidRPr="003B5474">
        <w:rPr>
          <w:rFonts w:ascii="Georgia" w:hAnsi="Georgia"/>
          <w:sz w:val="22"/>
          <w:szCs w:val="22"/>
        </w:rPr>
        <w:t>The</w:t>
      </w:r>
      <w:proofErr w:type="spellEnd"/>
      <w:r w:rsidRPr="003B5474">
        <w:rPr>
          <w:rFonts w:ascii="Georgia" w:hAnsi="Georgia"/>
          <w:sz w:val="22"/>
          <w:szCs w:val="22"/>
        </w:rPr>
        <w:t xml:space="preserve"> Western </w:t>
      </w:r>
      <w:proofErr w:type="spellStart"/>
      <w:r w:rsidRPr="003B5474">
        <w:rPr>
          <w:rFonts w:ascii="Georgia" w:hAnsi="Georgia"/>
          <w:sz w:val="22"/>
          <w:szCs w:val="22"/>
        </w:rPr>
        <w:t>Perspective</w:t>
      </w:r>
      <w:proofErr w:type="spellEnd"/>
      <w:r w:rsidRPr="003B5474">
        <w:rPr>
          <w:rFonts w:ascii="Georgia" w:hAnsi="Georgia"/>
          <w:sz w:val="22"/>
          <w:szCs w:val="22"/>
        </w:rPr>
        <w:t xml:space="preserve">: 2, </w:t>
      </w:r>
      <w:proofErr w:type="spellStart"/>
      <w:r w:rsidRPr="003B5474">
        <w:rPr>
          <w:rFonts w:ascii="Georgia" w:hAnsi="Georgia"/>
          <w:sz w:val="22"/>
          <w:szCs w:val="22"/>
        </w:rPr>
        <w:t>Wadsworth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Publishing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Co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Inc</w:t>
      </w:r>
      <w:proofErr w:type="spellEnd"/>
      <w:r w:rsidRPr="003B5474">
        <w:rPr>
          <w:rFonts w:ascii="Georgia" w:hAnsi="Georgia"/>
          <w:sz w:val="22"/>
          <w:szCs w:val="22"/>
        </w:rPr>
        <w:t xml:space="preserve">; 13th </w:t>
      </w:r>
      <w:proofErr w:type="spellStart"/>
      <w:r w:rsidRPr="003B5474">
        <w:rPr>
          <w:rFonts w:ascii="Georgia" w:hAnsi="Georgia"/>
          <w:sz w:val="22"/>
          <w:szCs w:val="22"/>
        </w:rPr>
        <w:t>edition</w:t>
      </w:r>
      <w:proofErr w:type="spellEnd"/>
      <w:r w:rsidRPr="003B5474">
        <w:rPr>
          <w:rFonts w:ascii="Georgia" w:hAnsi="Georgia"/>
          <w:sz w:val="22"/>
          <w:szCs w:val="22"/>
        </w:rPr>
        <w:t>, p. 414, p.536.</w:t>
      </w:r>
    </w:p>
    <w:p w:rsidR="003B5474" w:rsidRPr="003B5474" w:rsidRDefault="003B5474" w:rsidP="003B5474">
      <w:pPr>
        <w:pStyle w:val="Normlnywebov"/>
        <w:spacing w:before="0" w:beforeAutospacing="0" w:after="320" w:afterAutospacing="0"/>
        <w:rPr>
          <w:sz w:val="22"/>
          <w:szCs w:val="22"/>
        </w:rPr>
      </w:pPr>
      <w:r w:rsidRPr="003B5474">
        <w:rPr>
          <w:rFonts w:ascii="Georgia" w:hAnsi="Georgia"/>
          <w:sz w:val="22"/>
          <w:szCs w:val="22"/>
        </w:rPr>
        <w:t xml:space="preserve">D. A. </w:t>
      </w:r>
      <w:proofErr w:type="spellStart"/>
      <w:r w:rsidRPr="003B5474">
        <w:rPr>
          <w:rFonts w:ascii="Georgia" w:hAnsi="Georgia"/>
          <w:sz w:val="22"/>
          <w:szCs w:val="22"/>
        </w:rPr>
        <w:t>Carson</w:t>
      </w:r>
      <w:proofErr w:type="spellEnd"/>
      <w:r w:rsidRPr="003B5474">
        <w:rPr>
          <w:rFonts w:ascii="Georgia" w:hAnsi="Georgia"/>
          <w:sz w:val="22"/>
          <w:szCs w:val="22"/>
        </w:rPr>
        <w:t xml:space="preserve">, </w:t>
      </w:r>
      <w:proofErr w:type="spellStart"/>
      <w:r w:rsidRPr="003B5474">
        <w:rPr>
          <w:rFonts w:ascii="Georgia" w:hAnsi="Georgia"/>
          <w:sz w:val="22"/>
          <w:szCs w:val="22"/>
        </w:rPr>
        <w:t>The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Gospel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According</w:t>
      </w:r>
      <w:proofErr w:type="spellEnd"/>
      <w:r w:rsidRPr="003B5474">
        <w:rPr>
          <w:rFonts w:ascii="Georgia" w:hAnsi="Georgia"/>
          <w:sz w:val="22"/>
          <w:szCs w:val="22"/>
        </w:rPr>
        <w:t xml:space="preserve"> to John (</w:t>
      </w:r>
      <w:proofErr w:type="spellStart"/>
      <w:r w:rsidRPr="003B5474">
        <w:rPr>
          <w:rFonts w:ascii="Georgia" w:hAnsi="Georgia"/>
          <w:sz w:val="22"/>
          <w:szCs w:val="22"/>
        </w:rPr>
        <w:t>Pillar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Commentaries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Series</w:t>
      </w:r>
      <w:proofErr w:type="spellEnd"/>
      <w:r w:rsidRPr="003B5474">
        <w:rPr>
          <w:rFonts w:ascii="Georgia" w:hAnsi="Georgia"/>
          <w:sz w:val="22"/>
          <w:szCs w:val="22"/>
        </w:rPr>
        <w:t xml:space="preserve">), </w:t>
      </w:r>
      <w:proofErr w:type="spellStart"/>
      <w:r w:rsidRPr="003B5474">
        <w:rPr>
          <w:rFonts w:ascii="Georgia" w:hAnsi="Georgia"/>
          <w:sz w:val="22"/>
          <w:szCs w:val="22"/>
        </w:rPr>
        <w:t>Wm</w:t>
      </w:r>
      <w:proofErr w:type="spellEnd"/>
      <w:r w:rsidRPr="003B5474">
        <w:rPr>
          <w:rFonts w:ascii="Georgia" w:hAnsi="Georgia"/>
          <w:sz w:val="22"/>
          <w:szCs w:val="22"/>
        </w:rPr>
        <w:t xml:space="preserve">. B. </w:t>
      </w:r>
      <w:proofErr w:type="spellStart"/>
      <w:r w:rsidRPr="003B5474">
        <w:rPr>
          <w:rFonts w:ascii="Georgia" w:hAnsi="Georgia"/>
          <w:sz w:val="22"/>
          <w:szCs w:val="22"/>
        </w:rPr>
        <w:t>Eerdmans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Publishing</w:t>
      </w:r>
      <w:proofErr w:type="spellEnd"/>
      <w:r w:rsidRPr="003B5474">
        <w:rPr>
          <w:rFonts w:ascii="Georgia" w:hAnsi="Georgia"/>
          <w:sz w:val="22"/>
          <w:szCs w:val="22"/>
        </w:rPr>
        <w:t>, 1991, p. 673</w:t>
      </w:r>
    </w:p>
    <w:p w:rsidR="003B5474" w:rsidRPr="003B5474" w:rsidRDefault="003B5474" w:rsidP="003B5474">
      <w:pPr>
        <w:pStyle w:val="Normlnywebov"/>
        <w:spacing w:before="0" w:beforeAutospacing="0" w:after="320" w:afterAutospacing="0"/>
        <w:rPr>
          <w:sz w:val="22"/>
          <w:szCs w:val="22"/>
        </w:rPr>
      </w:pPr>
      <w:proofErr w:type="spellStart"/>
      <w:r w:rsidRPr="003B5474">
        <w:rPr>
          <w:rFonts w:ascii="Georgia" w:hAnsi="Georgia"/>
          <w:sz w:val="22"/>
          <w:szCs w:val="22"/>
        </w:rPr>
        <w:lastRenderedPageBreak/>
        <w:t>Leland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Ryken</w:t>
      </w:r>
      <w:proofErr w:type="spellEnd"/>
      <w:r w:rsidRPr="003B5474">
        <w:rPr>
          <w:rFonts w:ascii="Georgia" w:hAnsi="Georgia"/>
          <w:sz w:val="22"/>
          <w:szCs w:val="22"/>
        </w:rPr>
        <w:t xml:space="preserve">, </w:t>
      </w:r>
      <w:proofErr w:type="spellStart"/>
      <w:r w:rsidRPr="003B5474">
        <w:rPr>
          <w:rFonts w:ascii="Georgia" w:hAnsi="Georgia"/>
          <w:sz w:val="22"/>
          <w:szCs w:val="22"/>
        </w:rPr>
        <w:t>Jim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Wilhoit</w:t>
      </w:r>
      <w:proofErr w:type="spellEnd"/>
      <w:r w:rsidRPr="003B5474">
        <w:rPr>
          <w:rFonts w:ascii="Georgia" w:hAnsi="Georgia"/>
          <w:sz w:val="22"/>
          <w:szCs w:val="22"/>
        </w:rPr>
        <w:t xml:space="preserve">, </w:t>
      </w:r>
      <w:proofErr w:type="spellStart"/>
      <w:r w:rsidRPr="003B5474">
        <w:rPr>
          <w:rFonts w:ascii="Georgia" w:hAnsi="Georgia"/>
          <w:sz w:val="22"/>
          <w:szCs w:val="22"/>
        </w:rPr>
        <w:t>Tremper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Longman</w:t>
      </w:r>
      <w:proofErr w:type="spellEnd"/>
      <w:r w:rsidRPr="003B5474">
        <w:rPr>
          <w:rFonts w:ascii="Georgia" w:hAnsi="Georgia"/>
          <w:sz w:val="22"/>
          <w:szCs w:val="22"/>
        </w:rPr>
        <w:t xml:space="preserve">, </w:t>
      </w:r>
      <w:proofErr w:type="spellStart"/>
      <w:r w:rsidRPr="003B5474">
        <w:rPr>
          <w:rFonts w:ascii="Georgia" w:hAnsi="Georgia"/>
          <w:sz w:val="22"/>
          <w:szCs w:val="22"/>
        </w:rPr>
        <w:t>Colin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Duriez</w:t>
      </w:r>
      <w:proofErr w:type="spellEnd"/>
      <w:r w:rsidRPr="003B5474">
        <w:rPr>
          <w:rFonts w:ascii="Georgia" w:hAnsi="Georgia"/>
          <w:sz w:val="22"/>
          <w:szCs w:val="22"/>
        </w:rPr>
        <w:t xml:space="preserve">, Douglas </w:t>
      </w:r>
      <w:proofErr w:type="spellStart"/>
      <w:r w:rsidRPr="003B5474">
        <w:rPr>
          <w:rFonts w:ascii="Georgia" w:hAnsi="Georgia"/>
          <w:sz w:val="22"/>
          <w:szCs w:val="22"/>
        </w:rPr>
        <w:t>Penney</w:t>
      </w:r>
      <w:proofErr w:type="spellEnd"/>
      <w:r w:rsidRPr="003B5474">
        <w:rPr>
          <w:rFonts w:ascii="Georgia" w:hAnsi="Georgia"/>
          <w:sz w:val="22"/>
          <w:szCs w:val="22"/>
        </w:rPr>
        <w:t xml:space="preserve">, and Daniel G. </w:t>
      </w:r>
      <w:proofErr w:type="spellStart"/>
      <w:r w:rsidRPr="003B5474">
        <w:rPr>
          <w:rFonts w:ascii="Georgia" w:hAnsi="Georgia"/>
          <w:sz w:val="22"/>
          <w:szCs w:val="22"/>
        </w:rPr>
        <w:t>Reid</w:t>
      </w:r>
      <w:proofErr w:type="spellEnd"/>
      <w:r w:rsidRPr="003B5474">
        <w:rPr>
          <w:rFonts w:ascii="Georgia" w:hAnsi="Georgia"/>
          <w:sz w:val="22"/>
          <w:szCs w:val="22"/>
        </w:rPr>
        <w:t xml:space="preserve">, </w:t>
      </w:r>
      <w:proofErr w:type="spellStart"/>
      <w:r w:rsidRPr="003B5474">
        <w:rPr>
          <w:rFonts w:ascii="Georgia" w:hAnsi="Georgia"/>
          <w:sz w:val="22"/>
          <w:szCs w:val="22"/>
        </w:rPr>
        <w:t>Dictionary</w:t>
      </w:r>
      <w:proofErr w:type="spellEnd"/>
      <w:r w:rsidRPr="003B5474">
        <w:rPr>
          <w:rFonts w:ascii="Georgia" w:hAnsi="Georgia"/>
          <w:sz w:val="22"/>
          <w:szCs w:val="22"/>
        </w:rPr>
        <w:t xml:space="preserve"> of </w:t>
      </w:r>
      <w:proofErr w:type="spellStart"/>
      <w:r w:rsidRPr="003B5474">
        <w:rPr>
          <w:rFonts w:ascii="Georgia" w:hAnsi="Georgia"/>
          <w:sz w:val="22"/>
          <w:szCs w:val="22"/>
        </w:rPr>
        <w:t>Biblical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Imagery</w:t>
      </w:r>
      <w:proofErr w:type="spellEnd"/>
      <w:r w:rsidRPr="003B5474">
        <w:rPr>
          <w:rFonts w:ascii="Georgia" w:hAnsi="Georgia"/>
          <w:sz w:val="22"/>
          <w:szCs w:val="22"/>
        </w:rPr>
        <w:t xml:space="preserve"> (</w:t>
      </w:r>
      <w:proofErr w:type="spellStart"/>
      <w:r w:rsidRPr="003B5474">
        <w:rPr>
          <w:rFonts w:ascii="Georgia" w:hAnsi="Georgia"/>
          <w:sz w:val="22"/>
          <w:szCs w:val="22"/>
        </w:rPr>
        <w:t>Fish</w:t>
      </w:r>
      <w:proofErr w:type="spellEnd"/>
      <w:r w:rsidRPr="003B5474">
        <w:rPr>
          <w:rFonts w:ascii="Georgia" w:hAnsi="Georgia"/>
          <w:sz w:val="22"/>
          <w:szCs w:val="22"/>
        </w:rPr>
        <w:t xml:space="preserve">), </w:t>
      </w:r>
      <w:proofErr w:type="spellStart"/>
      <w:r w:rsidRPr="003B5474">
        <w:rPr>
          <w:rFonts w:ascii="Georgia" w:hAnsi="Georgia"/>
          <w:sz w:val="22"/>
          <w:szCs w:val="22"/>
        </w:rPr>
        <w:t>InterVarsity</w:t>
      </w:r>
      <w:proofErr w:type="spellEnd"/>
      <w:r w:rsidRPr="003B5474">
        <w:rPr>
          <w:rFonts w:ascii="Georgia" w:hAnsi="Georgia"/>
          <w:sz w:val="22"/>
          <w:szCs w:val="22"/>
        </w:rPr>
        <w:t xml:space="preserve"> Press, 1998, p. 290</w:t>
      </w:r>
    </w:p>
    <w:p w:rsidR="003B5474" w:rsidRPr="003B5474" w:rsidRDefault="003B5474" w:rsidP="003B5474">
      <w:pPr>
        <w:pStyle w:val="Normlnywebov"/>
        <w:spacing w:before="0" w:beforeAutospacing="0" w:after="320" w:afterAutospacing="0"/>
        <w:rPr>
          <w:sz w:val="22"/>
          <w:szCs w:val="22"/>
        </w:rPr>
      </w:pPr>
      <w:proofErr w:type="spellStart"/>
      <w:r w:rsidRPr="003B5474">
        <w:rPr>
          <w:rFonts w:ascii="Georgia" w:hAnsi="Georgia"/>
          <w:sz w:val="22"/>
          <w:szCs w:val="22"/>
        </w:rPr>
        <w:t>Ian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Chilvers</w:t>
      </w:r>
      <w:proofErr w:type="spellEnd"/>
      <w:r w:rsidRPr="003B5474">
        <w:rPr>
          <w:rFonts w:ascii="Georgia" w:hAnsi="Georgia"/>
          <w:sz w:val="22"/>
          <w:szCs w:val="22"/>
        </w:rPr>
        <w:t xml:space="preserve">, </w:t>
      </w:r>
      <w:proofErr w:type="spellStart"/>
      <w:r w:rsidRPr="003B5474">
        <w:rPr>
          <w:rFonts w:ascii="Georgia" w:hAnsi="Georgia"/>
          <w:sz w:val="22"/>
          <w:szCs w:val="22"/>
        </w:rPr>
        <w:t>The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Oxford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Dictionary</w:t>
      </w:r>
      <w:proofErr w:type="spellEnd"/>
      <w:r w:rsidRPr="003B5474">
        <w:rPr>
          <w:rFonts w:ascii="Georgia" w:hAnsi="Georgia"/>
          <w:sz w:val="22"/>
          <w:szCs w:val="22"/>
        </w:rPr>
        <w:t xml:space="preserve"> of Art, OUP </w:t>
      </w:r>
      <w:proofErr w:type="spellStart"/>
      <w:r w:rsidRPr="003B5474">
        <w:rPr>
          <w:rFonts w:ascii="Georgia" w:hAnsi="Georgia"/>
          <w:sz w:val="22"/>
          <w:szCs w:val="22"/>
        </w:rPr>
        <w:t>Oxford</w:t>
      </w:r>
      <w:proofErr w:type="spellEnd"/>
      <w:r w:rsidRPr="003B5474">
        <w:rPr>
          <w:rFonts w:ascii="Georgia" w:hAnsi="Georgia"/>
          <w:sz w:val="22"/>
          <w:szCs w:val="22"/>
        </w:rPr>
        <w:t xml:space="preserve">; 3rd </w:t>
      </w:r>
      <w:proofErr w:type="spellStart"/>
      <w:r w:rsidRPr="003B5474">
        <w:rPr>
          <w:rFonts w:ascii="Georgia" w:hAnsi="Georgia"/>
          <w:sz w:val="22"/>
          <w:szCs w:val="22"/>
        </w:rPr>
        <w:t>edition</w:t>
      </w:r>
      <w:proofErr w:type="spellEnd"/>
      <w:r w:rsidRPr="003B5474">
        <w:rPr>
          <w:rFonts w:ascii="Georgia" w:hAnsi="Georgia"/>
          <w:sz w:val="22"/>
          <w:szCs w:val="22"/>
        </w:rPr>
        <w:t>, p. 764.</w:t>
      </w:r>
    </w:p>
    <w:p w:rsidR="003B5474" w:rsidRPr="003B5474" w:rsidRDefault="003B5474" w:rsidP="003B5474">
      <w:pPr>
        <w:pStyle w:val="Normlnywebov"/>
        <w:spacing w:before="0" w:beforeAutospacing="0" w:after="320" w:afterAutospacing="0"/>
        <w:rPr>
          <w:sz w:val="22"/>
          <w:szCs w:val="22"/>
        </w:rPr>
      </w:pPr>
      <w:proofErr w:type="spellStart"/>
      <w:r w:rsidRPr="003B5474">
        <w:rPr>
          <w:rFonts w:ascii="Georgia" w:hAnsi="Georgia"/>
          <w:sz w:val="22"/>
          <w:szCs w:val="22"/>
        </w:rPr>
        <w:t>Florens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Deuchler</w:t>
      </w:r>
      <w:proofErr w:type="spellEnd"/>
      <w:r w:rsidRPr="003B5474">
        <w:rPr>
          <w:rFonts w:ascii="Georgia" w:hAnsi="Georgia"/>
          <w:sz w:val="22"/>
          <w:szCs w:val="22"/>
        </w:rPr>
        <w:t xml:space="preserve">: </w:t>
      </w:r>
      <w:proofErr w:type="spellStart"/>
      <w:r w:rsidRPr="003B5474">
        <w:rPr>
          <w:rFonts w:ascii="Georgia" w:hAnsi="Georgia"/>
          <w:sz w:val="22"/>
          <w:szCs w:val="22"/>
        </w:rPr>
        <w:t>Konrad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Witz</w:t>
      </w:r>
      <w:proofErr w:type="spellEnd"/>
      <w:r w:rsidRPr="003B5474">
        <w:rPr>
          <w:rFonts w:ascii="Georgia" w:hAnsi="Georgia"/>
          <w:sz w:val="22"/>
          <w:szCs w:val="22"/>
        </w:rPr>
        <w:t xml:space="preserve">, la </w:t>
      </w:r>
      <w:proofErr w:type="spellStart"/>
      <w:r w:rsidRPr="003B5474">
        <w:rPr>
          <w:rFonts w:ascii="Georgia" w:hAnsi="Georgia"/>
          <w:sz w:val="22"/>
          <w:szCs w:val="22"/>
        </w:rPr>
        <w:t>Savoie</w:t>
      </w:r>
      <w:proofErr w:type="spellEnd"/>
      <w:r w:rsidRPr="003B5474">
        <w:rPr>
          <w:rFonts w:ascii="Georgia" w:hAnsi="Georgia"/>
          <w:sz w:val="22"/>
          <w:szCs w:val="22"/>
        </w:rPr>
        <w:t xml:space="preserve"> et </w:t>
      </w:r>
      <w:proofErr w:type="spellStart"/>
      <w:r w:rsidRPr="003B5474">
        <w:rPr>
          <w:rFonts w:ascii="Georgia" w:hAnsi="Georgia"/>
          <w:sz w:val="22"/>
          <w:szCs w:val="22"/>
        </w:rPr>
        <w:t>l'Italie</w:t>
      </w:r>
      <w:proofErr w:type="spellEnd"/>
      <w:r w:rsidRPr="003B5474">
        <w:rPr>
          <w:rFonts w:ascii="Georgia" w:hAnsi="Georgia"/>
          <w:sz w:val="22"/>
          <w:szCs w:val="22"/>
        </w:rPr>
        <w:t xml:space="preserve">. </w:t>
      </w:r>
      <w:proofErr w:type="spellStart"/>
      <w:r w:rsidRPr="003B5474">
        <w:rPr>
          <w:rFonts w:ascii="Georgia" w:hAnsi="Georgia"/>
          <w:sz w:val="22"/>
          <w:szCs w:val="22"/>
        </w:rPr>
        <w:t>Nouvelles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hypothéses</w:t>
      </w:r>
      <w:proofErr w:type="spellEnd"/>
      <w:r w:rsidRPr="003B5474">
        <w:rPr>
          <w:rFonts w:ascii="Georgia" w:hAnsi="Georgia"/>
          <w:sz w:val="22"/>
          <w:szCs w:val="22"/>
        </w:rPr>
        <w:t xml:space="preserve"> à </w:t>
      </w:r>
      <w:proofErr w:type="spellStart"/>
      <w:r w:rsidRPr="003B5474">
        <w:rPr>
          <w:rFonts w:ascii="Georgia" w:hAnsi="Georgia"/>
          <w:sz w:val="22"/>
          <w:szCs w:val="22"/>
        </w:rPr>
        <w:t>propos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du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retable</w:t>
      </w:r>
      <w:proofErr w:type="spellEnd"/>
      <w:r w:rsidRPr="003B5474">
        <w:rPr>
          <w:rFonts w:ascii="Georgia" w:hAnsi="Georgia"/>
          <w:sz w:val="22"/>
          <w:szCs w:val="22"/>
        </w:rPr>
        <w:t xml:space="preserve"> de </w:t>
      </w:r>
      <w:proofErr w:type="spellStart"/>
      <w:r w:rsidRPr="003B5474">
        <w:rPr>
          <w:rFonts w:ascii="Georgia" w:hAnsi="Georgia"/>
          <w:sz w:val="22"/>
          <w:szCs w:val="22"/>
        </w:rPr>
        <w:t>Genève</w:t>
      </w:r>
      <w:proofErr w:type="spellEnd"/>
      <w:r w:rsidRPr="003B5474">
        <w:rPr>
          <w:rFonts w:ascii="Georgia" w:hAnsi="Georgia"/>
          <w:sz w:val="22"/>
          <w:szCs w:val="22"/>
        </w:rPr>
        <w:t xml:space="preserve">. In: Revue de </w:t>
      </w:r>
      <w:proofErr w:type="spellStart"/>
      <w:r w:rsidRPr="003B5474">
        <w:rPr>
          <w:rFonts w:ascii="Georgia" w:hAnsi="Georgia"/>
          <w:sz w:val="22"/>
          <w:szCs w:val="22"/>
        </w:rPr>
        <w:t>l'art</w:t>
      </w:r>
      <w:proofErr w:type="spellEnd"/>
      <w:r w:rsidRPr="003B5474">
        <w:rPr>
          <w:rFonts w:ascii="Georgia" w:hAnsi="Georgia"/>
          <w:sz w:val="22"/>
          <w:szCs w:val="22"/>
        </w:rPr>
        <w:t xml:space="preserve"> 71 (1986), p. 7–16.</w:t>
      </w:r>
    </w:p>
    <w:p w:rsidR="003B5474" w:rsidRPr="003B5474" w:rsidRDefault="003B5474" w:rsidP="003B5474">
      <w:pPr>
        <w:pStyle w:val="Normlnywebov"/>
        <w:spacing w:before="0" w:beforeAutospacing="0" w:after="320" w:afterAutospacing="0"/>
        <w:rPr>
          <w:sz w:val="22"/>
          <w:szCs w:val="22"/>
        </w:rPr>
      </w:pPr>
      <w:proofErr w:type="spellStart"/>
      <w:r w:rsidRPr="003B5474">
        <w:rPr>
          <w:rFonts w:ascii="Georgia" w:hAnsi="Georgia"/>
          <w:sz w:val="22"/>
          <w:szCs w:val="22"/>
        </w:rPr>
        <w:t>Ernst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Gombrich</w:t>
      </w:r>
      <w:proofErr w:type="spellEnd"/>
      <w:r w:rsidRPr="003B5474">
        <w:rPr>
          <w:rFonts w:ascii="Georgia" w:hAnsi="Georgia"/>
          <w:sz w:val="22"/>
          <w:szCs w:val="22"/>
        </w:rPr>
        <w:t xml:space="preserve">, </w:t>
      </w:r>
      <w:proofErr w:type="spellStart"/>
      <w:r w:rsidRPr="003B5474">
        <w:rPr>
          <w:rFonts w:ascii="Georgia" w:hAnsi="Georgia"/>
          <w:sz w:val="22"/>
          <w:szCs w:val="22"/>
        </w:rPr>
        <w:t>Příběh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umění</w:t>
      </w:r>
      <w:proofErr w:type="spellEnd"/>
      <w:r w:rsidRPr="003B5474">
        <w:rPr>
          <w:rFonts w:ascii="Georgia" w:hAnsi="Georgia"/>
          <w:sz w:val="22"/>
          <w:szCs w:val="22"/>
        </w:rPr>
        <w:t xml:space="preserve">, </w:t>
      </w:r>
      <w:proofErr w:type="spellStart"/>
      <w:r w:rsidRPr="003B5474">
        <w:rPr>
          <w:rFonts w:ascii="Georgia" w:hAnsi="Georgia"/>
          <w:sz w:val="22"/>
          <w:szCs w:val="22"/>
        </w:rPr>
        <w:t>Odeon</w:t>
      </w:r>
      <w:proofErr w:type="spellEnd"/>
      <w:r w:rsidRPr="003B5474">
        <w:rPr>
          <w:rFonts w:ascii="Georgia" w:hAnsi="Georgia"/>
          <w:sz w:val="22"/>
          <w:szCs w:val="22"/>
        </w:rPr>
        <w:t xml:space="preserve"> 1989, s. 192-194</w:t>
      </w:r>
    </w:p>
    <w:p w:rsidR="003B5474" w:rsidRPr="003B5474" w:rsidRDefault="003B5474" w:rsidP="003B5474">
      <w:pPr>
        <w:pStyle w:val="Normlnywebov"/>
        <w:spacing w:before="0" w:beforeAutospacing="0" w:after="320" w:afterAutospacing="0"/>
        <w:rPr>
          <w:sz w:val="22"/>
          <w:szCs w:val="22"/>
        </w:rPr>
      </w:pPr>
      <w:proofErr w:type="spellStart"/>
      <w:r w:rsidRPr="003B5474">
        <w:rPr>
          <w:rFonts w:ascii="Georgia" w:hAnsi="Georgia"/>
          <w:sz w:val="22"/>
          <w:szCs w:val="22"/>
        </w:rPr>
        <w:t>Jason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Byassee</w:t>
      </w:r>
      <w:proofErr w:type="spellEnd"/>
      <w:r w:rsidRPr="003B5474">
        <w:rPr>
          <w:rFonts w:ascii="Georgia" w:hAnsi="Georgia"/>
          <w:sz w:val="22"/>
          <w:szCs w:val="22"/>
        </w:rPr>
        <w:t xml:space="preserve">, </w:t>
      </w:r>
      <w:proofErr w:type="spellStart"/>
      <w:r w:rsidRPr="003B5474">
        <w:rPr>
          <w:rFonts w:ascii="Georgia" w:hAnsi="Georgia"/>
          <w:sz w:val="22"/>
          <w:szCs w:val="22"/>
        </w:rPr>
        <w:t>Praise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Seeking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Understanding</w:t>
      </w:r>
      <w:proofErr w:type="spellEnd"/>
      <w:r w:rsidRPr="003B5474">
        <w:rPr>
          <w:rFonts w:ascii="Georgia" w:hAnsi="Georgia"/>
          <w:sz w:val="22"/>
          <w:szCs w:val="22"/>
        </w:rPr>
        <w:t xml:space="preserve">: </w:t>
      </w:r>
      <w:proofErr w:type="spellStart"/>
      <w:r w:rsidRPr="003B5474">
        <w:rPr>
          <w:rFonts w:ascii="Georgia" w:hAnsi="Georgia"/>
          <w:sz w:val="22"/>
          <w:szCs w:val="22"/>
        </w:rPr>
        <w:t>Reading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the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Psalms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with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Augustine</w:t>
      </w:r>
      <w:proofErr w:type="spellEnd"/>
      <w:r w:rsidRPr="003B5474">
        <w:rPr>
          <w:rFonts w:ascii="Georgia" w:hAnsi="Georgia"/>
          <w:sz w:val="22"/>
          <w:szCs w:val="22"/>
        </w:rPr>
        <w:t xml:space="preserve">, William B </w:t>
      </w:r>
      <w:proofErr w:type="spellStart"/>
      <w:r w:rsidRPr="003B5474">
        <w:rPr>
          <w:rFonts w:ascii="Georgia" w:hAnsi="Georgia"/>
          <w:sz w:val="22"/>
          <w:szCs w:val="22"/>
        </w:rPr>
        <w:t>Eerdmans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Publishing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Co</w:t>
      </w:r>
      <w:proofErr w:type="spellEnd"/>
      <w:r w:rsidRPr="003B5474">
        <w:rPr>
          <w:rFonts w:ascii="Georgia" w:hAnsi="Georgia"/>
          <w:sz w:val="22"/>
          <w:szCs w:val="22"/>
        </w:rPr>
        <w:t>, 2007, p.130</w:t>
      </w:r>
    </w:p>
    <w:p w:rsidR="003B5474" w:rsidRPr="003B5474" w:rsidRDefault="003B5474" w:rsidP="003B5474">
      <w:pPr>
        <w:pStyle w:val="Normlnywebov"/>
        <w:spacing w:before="0" w:beforeAutospacing="0" w:after="320" w:afterAutospacing="0"/>
        <w:rPr>
          <w:sz w:val="22"/>
          <w:szCs w:val="22"/>
        </w:rPr>
      </w:pPr>
      <w:proofErr w:type="spellStart"/>
      <w:r w:rsidRPr="003B5474">
        <w:rPr>
          <w:rFonts w:ascii="Georgia" w:hAnsi="Georgia"/>
          <w:sz w:val="22"/>
          <w:szCs w:val="22"/>
        </w:rPr>
        <w:t>Gaston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Duchet-Suchaux</w:t>
      </w:r>
      <w:proofErr w:type="spellEnd"/>
      <w:r w:rsidRPr="003B5474">
        <w:rPr>
          <w:rFonts w:ascii="Georgia" w:hAnsi="Georgia"/>
          <w:sz w:val="22"/>
          <w:szCs w:val="22"/>
        </w:rPr>
        <w:t xml:space="preserve"> and </w:t>
      </w:r>
      <w:proofErr w:type="spellStart"/>
      <w:r w:rsidRPr="003B5474">
        <w:rPr>
          <w:rFonts w:ascii="Georgia" w:hAnsi="Georgia"/>
          <w:sz w:val="22"/>
          <w:szCs w:val="22"/>
        </w:rPr>
        <w:t>Michel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Pastoreau</w:t>
      </w:r>
      <w:proofErr w:type="spellEnd"/>
      <w:r w:rsidRPr="003B5474">
        <w:rPr>
          <w:rFonts w:ascii="Georgia" w:hAnsi="Georgia"/>
          <w:sz w:val="22"/>
          <w:szCs w:val="22"/>
        </w:rPr>
        <w:t xml:space="preserve">, </w:t>
      </w:r>
      <w:proofErr w:type="spellStart"/>
      <w:r w:rsidRPr="003B5474">
        <w:rPr>
          <w:rFonts w:ascii="Georgia" w:hAnsi="Georgia"/>
          <w:sz w:val="22"/>
          <w:szCs w:val="22"/>
        </w:rPr>
        <w:t>The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Bible</w:t>
      </w:r>
      <w:proofErr w:type="spellEnd"/>
      <w:r w:rsidRPr="003B5474">
        <w:rPr>
          <w:rFonts w:ascii="Georgia" w:hAnsi="Georgia"/>
          <w:sz w:val="22"/>
          <w:szCs w:val="22"/>
        </w:rPr>
        <w:t xml:space="preserve"> and </w:t>
      </w:r>
      <w:proofErr w:type="spellStart"/>
      <w:r w:rsidRPr="003B5474">
        <w:rPr>
          <w:rFonts w:ascii="Georgia" w:hAnsi="Georgia"/>
          <w:sz w:val="22"/>
          <w:szCs w:val="22"/>
        </w:rPr>
        <w:t>The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Saints</w:t>
      </w:r>
      <w:proofErr w:type="spellEnd"/>
      <w:r w:rsidRPr="003B5474">
        <w:rPr>
          <w:rFonts w:ascii="Georgia" w:hAnsi="Georgia"/>
          <w:sz w:val="22"/>
          <w:szCs w:val="22"/>
        </w:rPr>
        <w:t xml:space="preserve"> (</w:t>
      </w:r>
      <w:proofErr w:type="spellStart"/>
      <w:r w:rsidRPr="003B5474">
        <w:rPr>
          <w:rFonts w:ascii="Georgia" w:hAnsi="Georgia"/>
          <w:sz w:val="22"/>
          <w:szCs w:val="22"/>
        </w:rPr>
        <w:t>Flammarion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Iconographic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Guides</w:t>
      </w:r>
      <w:proofErr w:type="spellEnd"/>
      <w:r w:rsidRPr="003B5474">
        <w:rPr>
          <w:rFonts w:ascii="Georgia" w:hAnsi="Georgia"/>
          <w:sz w:val="22"/>
          <w:szCs w:val="22"/>
        </w:rPr>
        <w:t xml:space="preserve">), </w:t>
      </w:r>
      <w:proofErr w:type="spellStart"/>
      <w:r w:rsidRPr="003B5474">
        <w:rPr>
          <w:rFonts w:ascii="Georgia" w:hAnsi="Georgia"/>
          <w:sz w:val="22"/>
          <w:szCs w:val="22"/>
        </w:rPr>
        <w:t>Flammarion</w:t>
      </w:r>
      <w:proofErr w:type="spellEnd"/>
      <w:r w:rsidRPr="003B5474">
        <w:rPr>
          <w:rFonts w:ascii="Georgia" w:hAnsi="Georgia"/>
          <w:sz w:val="22"/>
          <w:szCs w:val="22"/>
        </w:rPr>
        <w:t>, 1994, p.41</w:t>
      </w:r>
    </w:p>
    <w:p w:rsidR="003B5474" w:rsidRPr="003B5474" w:rsidRDefault="003B5474" w:rsidP="003B5474">
      <w:pPr>
        <w:pStyle w:val="Normlnywebov"/>
        <w:spacing w:before="0" w:beforeAutospacing="0" w:after="320" w:afterAutospacing="0"/>
        <w:rPr>
          <w:rFonts w:ascii="Georgia" w:hAnsi="Georgia"/>
          <w:sz w:val="22"/>
          <w:szCs w:val="22"/>
        </w:rPr>
      </w:pPr>
      <w:r w:rsidRPr="003B5474">
        <w:rPr>
          <w:rFonts w:ascii="Georgia" w:hAnsi="Georgia"/>
          <w:sz w:val="22"/>
          <w:szCs w:val="22"/>
        </w:rPr>
        <w:t xml:space="preserve">Michael </w:t>
      </w:r>
      <w:proofErr w:type="spellStart"/>
      <w:r w:rsidRPr="003B5474">
        <w:rPr>
          <w:rFonts w:ascii="Georgia" w:hAnsi="Georgia"/>
          <w:sz w:val="22"/>
          <w:szCs w:val="22"/>
        </w:rPr>
        <w:t>Levey</w:t>
      </w:r>
      <w:proofErr w:type="spellEnd"/>
      <w:r w:rsidRPr="003B5474">
        <w:rPr>
          <w:rFonts w:ascii="Georgia" w:hAnsi="Georgia"/>
          <w:sz w:val="22"/>
          <w:szCs w:val="22"/>
        </w:rPr>
        <w:t xml:space="preserve">, A </w:t>
      </w:r>
      <w:proofErr w:type="spellStart"/>
      <w:r w:rsidRPr="003B5474">
        <w:rPr>
          <w:rFonts w:ascii="Georgia" w:hAnsi="Georgia"/>
          <w:sz w:val="22"/>
          <w:szCs w:val="22"/>
        </w:rPr>
        <w:t>Concise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History</w:t>
      </w:r>
      <w:proofErr w:type="spellEnd"/>
      <w:r w:rsidRPr="003B5474">
        <w:rPr>
          <w:rFonts w:ascii="Georgia" w:hAnsi="Georgia"/>
          <w:sz w:val="22"/>
          <w:szCs w:val="22"/>
        </w:rPr>
        <w:t xml:space="preserve"> of </w:t>
      </w:r>
      <w:proofErr w:type="spellStart"/>
      <w:r w:rsidRPr="003B5474">
        <w:rPr>
          <w:rFonts w:ascii="Georgia" w:hAnsi="Georgia"/>
          <w:sz w:val="22"/>
          <w:szCs w:val="22"/>
        </w:rPr>
        <w:t>Painting</w:t>
      </w:r>
      <w:proofErr w:type="spellEnd"/>
      <w:r w:rsidRPr="003B5474">
        <w:rPr>
          <w:rFonts w:ascii="Georgia" w:hAnsi="Georgia"/>
          <w:sz w:val="22"/>
          <w:szCs w:val="22"/>
        </w:rPr>
        <w:t xml:space="preserve">, </w:t>
      </w:r>
      <w:proofErr w:type="spellStart"/>
      <w:r w:rsidRPr="003B5474">
        <w:rPr>
          <w:rFonts w:ascii="Georgia" w:hAnsi="Georgia"/>
          <w:sz w:val="22"/>
          <w:szCs w:val="22"/>
        </w:rPr>
        <w:t>from</w:t>
      </w:r>
      <w:proofErr w:type="spellEnd"/>
      <w:r w:rsidRPr="003B5474">
        <w:rPr>
          <w:rFonts w:ascii="Georgia" w:hAnsi="Georgia"/>
          <w:sz w:val="22"/>
          <w:szCs w:val="22"/>
        </w:rPr>
        <w:t xml:space="preserve"> </w:t>
      </w:r>
      <w:proofErr w:type="spellStart"/>
      <w:r w:rsidRPr="003B5474">
        <w:rPr>
          <w:rFonts w:ascii="Georgia" w:hAnsi="Georgia"/>
          <w:sz w:val="22"/>
          <w:szCs w:val="22"/>
        </w:rPr>
        <w:t>Giotto</w:t>
      </w:r>
      <w:proofErr w:type="spellEnd"/>
      <w:r w:rsidRPr="003B5474">
        <w:rPr>
          <w:rFonts w:ascii="Georgia" w:hAnsi="Georgia"/>
          <w:sz w:val="22"/>
          <w:szCs w:val="22"/>
        </w:rPr>
        <w:t xml:space="preserve"> to </w:t>
      </w:r>
      <w:proofErr w:type="spellStart"/>
      <w:r w:rsidRPr="003B5474">
        <w:rPr>
          <w:rFonts w:ascii="Georgia" w:hAnsi="Georgia"/>
          <w:sz w:val="22"/>
          <w:szCs w:val="22"/>
        </w:rPr>
        <w:t>Cézanne</w:t>
      </w:r>
      <w:proofErr w:type="spellEnd"/>
      <w:r w:rsidRPr="003B5474">
        <w:rPr>
          <w:rFonts w:ascii="Georgia" w:hAnsi="Georgia"/>
          <w:sz w:val="22"/>
          <w:szCs w:val="22"/>
        </w:rPr>
        <w:t xml:space="preserve">, </w:t>
      </w:r>
      <w:proofErr w:type="spellStart"/>
      <w:r w:rsidRPr="003B5474">
        <w:rPr>
          <w:rFonts w:ascii="Georgia" w:hAnsi="Georgia"/>
          <w:sz w:val="22"/>
          <w:szCs w:val="22"/>
        </w:rPr>
        <w:t>Thames</w:t>
      </w:r>
      <w:proofErr w:type="spellEnd"/>
      <w:r w:rsidRPr="003B5474">
        <w:rPr>
          <w:rFonts w:ascii="Georgia" w:hAnsi="Georgia"/>
          <w:sz w:val="22"/>
          <w:szCs w:val="22"/>
        </w:rPr>
        <w:t xml:space="preserve"> and </w:t>
      </w:r>
      <w:proofErr w:type="spellStart"/>
      <w:r w:rsidRPr="003B5474">
        <w:rPr>
          <w:rFonts w:ascii="Georgia" w:hAnsi="Georgia"/>
          <w:sz w:val="22"/>
          <w:szCs w:val="22"/>
        </w:rPr>
        <w:t>Hudson</w:t>
      </w:r>
      <w:proofErr w:type="spellEnd"/>
      <w:r w:rsidRPr="003B5474">
        <w:rPr>
          <w:rFonts w:ascii="Georgia" w:hAnsi="Georgia"/>
          <w:sz w:val="22"/>
          <w:szCs w:val="22"/>
        </w:rPr>
        <w:t xml:space="preserve"> LTD </w:t>
      </w:r>
      <w:proofErr w:type="spellStart"/>
      <w:r w:rsidRPr="003B5474">
        <w:rPr>
          <w:rFonts w:ascii="Georgia" w:hAnsi="Georgia"/>
          <w:sz w:val="22"/>
          <w:szCs w:val="22"/>
        </w:rPr>
        <w:t>London</w:t>
      </w:r>
      <w:proofErr w:type="spellEnd"/>
      <w:r w:rsidRPr="003B5474">
        <w:rPr>
          <w:rFonts w:ascii="Georgia" w:hAnsi="Georgia"/>
          <w:sz w:val="22"/>
          <w:szCs w:val="22"/>
        </w:rPr>
        <w:t>, 1977, p.82</w:t>
      </w:r>
    </w:p>
    <w:p w:rsidR="003B5474" w:rsidRPr="003B5474" w:rsidRDefault="003B5474" w:rsidP="003B5474">
      <w:pPr>
        <w:pStyle w:val="Normlnywebov"/>
        <w:spacing w:before="0" w:beforeAutospacing="0" w:after="280" w:afterAutospacing="0"/>
        <w:rPr>
          <w:sz w:val="22"/>
          <w:szCs w:val="22"/>
        </w:rPr>
      </w:pPr>
      <w:proofErr w:type="spellStart"/>
      <w:r w:rsidRPr="003B5474">
        <w:rPr>
          <w:sz w:val="22"/>
          <w:szCs w:val="22"/>
        </w:rPr>
        <w:t>Masters</w:t>
      </w:r>
      <w:proofErr w:type="spellEnd"/>
      <w:r w:rsidRPr="003B5474">
        <w:rPr>
          <w:sz w:val="22"/>
          <w:szCs w:val="22"/>
        </w:rPr>
        <w:t xml:space="preserve"> of </w:t>
      </w:r>
      <w:proofErr w:type="spellStart"/>
      <w:r w:rsidRPr="003B5474">
        <w:rPr>
          <w:sz w:val="22"/>
          <w:szCs w:val="22"/>
        </w:rPr>
        <w:t>Spanish</w:t>
      </w:r>
      <w:proofErr w:type="spellEnd"/>
      <w:r w:rsidRPr="003B5474">
        <w:rPr>
          <w:sz w:val="22"/>
          <w:szCs w:val="22"/>
        </w:rPr>
        <w:t xml:space="preserve"> Art: </w:t>
      </w:r>
      <w:proofErr w:type="spellStart"/>
      <w:r w:rsidRPr="003B5474">
        <w:rPr>
          <w:sz w:val="22"/>
          <w:szCs w:val="22"/>
        </w:rPr>
        <w:t>Jusepe</w:t>
      </w:r>
      <w:proofErr w:type="spellEnd"/>
      <w:r w:rsidRPr="003B5474">
        <w:rPr>
          <w:sz w:val="22"/>
          <w:szCs w:val="22"/>
        </w:rPr>
        <w:t xml:space="preserve"> de </w:t>
      </w:r>
      <w:proofErr w:type="spellStart"/>
      <w:r w:rsidRPr="003B5474">
        <w:rPr>
          <w:sz w:val="22"/>
          <w:szCs w:val="22"/>
        </w:rPr>
        <w:t>Ribera</w:t>
      </w:r>
      <w:proofErr w:type="spellEnd"/>
      <w:r w:rsidRPr="003B5474">
        <w:rPr>
          <w:sz w:val="22"/>
          <w:szCs w:val="22"/>
        </w:rPr>
        <w:t xml:space="preserve">; Michael </w:t>
      </w:r>
      <w:proofErr w:type="spellStart"/>
      <w:r w:rsidRPr="003B5474">
        <w:rPr>
          <w:sz w:val="22"/>
          <w:szCs w:val="22"/>
        </w:rPr>
        <w:t>Scholz-Hänsel</w:t>
      </w:r>
      <w:proofErr w:type="spellEnd"/>
      <w:r w:rsidRPr="003B5474">
        <w:rPr>
          <w:sz w:val="22"/>
          <w:szCs w:val="22"/>
        </w:rPr>
        <w:t xml:space="preserve">, </w:t>
      </w:r>
      <w:proofErr w:type="spellStart"/>
      <w:r w:rsidRPr="003B5474">
        <w:rPr>
          <w:sz w:val="22"/>
          <w:szCs w:val="22"/>
        </w:rPr>
        <w:t>Cambridge</w:t>
      </w:r>
      <w:proofErr w:type="spellEnd"/>
      <w:r w:rsidRPr="003B5474">
        <w:rPr>
          <w:sz w:val="22"/>
          <w:szCs w:val="22"/>
        </w:rPr>
        <w:t xml:space="preserve"> </w:t>
      </w:r>
      <w:proofErr w:type="spellStart"/>
      <w:r w:rsidRPr="003B5474">
        <w:rPr>
          <w:sz w:val="22"/>
          <w:szCs w:val="22"/>
        </w:rPr>
        <w:t>Publishing</w:t>
      </w:r>
      <w:proofErr w:type="spellEnd"/>
      <w:r w:rsidRPr="003B5474">
        <w:rPr>
          <w:sz w:val="22"/>
          <w:szCs w:val="22"/>
        </w:rPr>
        <w:t xml:space="preserve"> Management 2000</w:t>
      </w:r>
    </w:p>
    <w:p w:rsidR="003B5474" w:rsidRPr="003B5474" w:rsidRDefault="003B5474" w:rsidP="003B5474">
      <w:pPr>
        <w:pStyle w:val="Normlnywebov"/>
        <w:spacing w:before="0" w:beforeAutospacing="0" w:after="280" w:afterAutospacing="0"/>
        <w:rPr>
          <w:sz w:val="22"/>
          <w:szCs w:val="22"/>
        </w:rPr>
      </w:pPr>
      <w:r w:rsidRPr="003B5474">
        <w:rPr>
          <w:sz w:val="22"/>
          <w:szCs w:val="22"/>
        </w:rPr>
        <w:t xml:space="preserve">Kolektív autorov, </w:t>
      </w:r>
      <w:proofErr w:type="spellStart"/>
      <w:r w:rsidRPr="003B5474">
        <w:rPr>
          <w:sz w:val="22"/>
          <w:szCs w:val="22"/>
        </w:rPr>
        <w:t>Real</w:t>
      </w:r>
      <w:proofErr w:type="spellEnd"/>
      <w:r w:rsidRPr="003B5474">
        <w:rPr>
          <w:sz w:val="22"/>
          <w:szCs w:val="22"/>
        </w:rPr>
        <w:t xml:space="preserve"> </w:t>
      </w:r>
      <w:proofErr w:type="spellStart"/>
      <w:r w:rsidRPr="003B5474">
        <w:rPr>
          <w:sz w:val="22"/>
          <w:szCs w:val="22"/>
        </w:rPr>
        <w:t>Academia</w:t>
      </w:r>
      <w:proofErr w:type="spellEnd"/>
      <w:r w:rsidRPr="003B5474">
        <w:rPr>
          <w:sz w:val="22"/>
          <w:szCs w:val="22"/>
        </w:rPr>
        <w:t xml:space="preserve"> de San </w:t>
      </w:r>
      <w:proofErr w:type="spellStart"/>
      <w:r w:rsidRPr="003B5474">
        <w:rPr>
          <w:sz w:val="22"/>
          <w:szCs w:val="22"/>
        </w:rPr>
        <w:t>Fernando</w:t>
      </w:r>
      <w:proofErr w:type="spellEnd"/>
      <w:r w:rsidRPr="003B5474">
        <w:rPr>
          <w:sz w:val="22"/>
          <w:szCs w:val="22"/>
        </w:rPr>
        <w:t xml:space="preserve"> Madrid, GUÍA DEL MUSEO, Madrid, 2012</w:t>
      </w:r>
    </w:p>
    <w:p w:rsidR="003B5474" w:rsidRPr="003B5474" w:rsidRDefault="003B5474" w:rsidP="003B5474">
      <w:pPr>
        <w:pStyle w:val="Normlnywebov"/>
        <w:spacing w:before="0" w:beforeAutospacing="0" w:after="280" w:afterAutospacing="0"/>
        <w:rPr>
          <w:sz w:val="22"/>
          <w:szCs w:val="22"/>
        </w:rPr>
      </w:pPr>
      <w:r w:rsidRPr="003B5474">
        <w:rPr>
          <w:sz w:val="22"/>
          <w:szCs w:val="22"/>
        </w:rPr>
        <w:t xml:space="preserve">Novozákonní apokryfy. III, </w:t>
      </w:r>
      <w:proofErr w:type="spellStart"/>
      <w:r w:rsidRPr="003B5474">
        <w:rPr>
          <w:sz w:val="22"/>
          <w:szCs w:val="22"/>
        </w:rPr>
        <w:t>Proroctví</w:t>
      </w:r>
      <w:proofErr w:type="spellEnd"/>
      <w:r w:rsidRPr="003B5474">
        <w:rPr>
          <w:sz w:val="22"/>
          <w:szCs w:val="22"/>
        </w:rPr>
        <w:t xml:space="preserve"> a apokalypsy, </w:t>
      </w:r>
      <w:proofErr w:type="spellStart"/>
      <w:r w:rsidRPr="003B5474">
        <w:rPr>
          <w:sz w:val="22"/>
          <w:szCs w:val="22"/>
        </w:rPr>
        <w:t>Jan</w:t>
      </w:r>
      <w:proofErr w:type="spellEnd"/>
      <w:r w:rsidRPr="003B5474">
        <w:rPr>
          <w:sz w:val="22"/>
          <w:szCs w:val="22"/>
        </w:rPr>
        <w:t xml:space="preserve"> Amos Dus, </w:t>
      </w:r>
      <w:proofErr w:type="spellStart"/>
      <w:r w:rsidRPr="003B5474">
        <w:rPr>
          <w:sz w:val="22"/>
          <w:szCs w:val="22"/>
        </w:rPr>
        <w:t>Josef</w:t>
      </w:r>
      <w:proofErr w:type="spellEnd"/>
      <w:r w:rsidRPr="003B5474">
        <w:rPr>
          <w:sz w:val="22"/>
          <w:szCs w:val="22"/>
        </w:rPr>
        <w:t xml:space="preserve"> </w:t>
      </w:r>
      <w:proofErr w:type="spellStart"/>
      <w:r w:rsidRPr="003B5474">
        <w:rPr>
          <w:sz w:val="22"/>
          <w:szCs w:val="22"/>
        </w:rPr>
        <w:t>Bartoň</w:t>
      </w:r>
      <w:proofErr w:type="spellEnd"/>
      <w:r w:rsidRPr="003B5474">
        <w:rPr>
          <w:sz w:val="22"/>
          <w:szCs w:val="22"/>
        </w:rPr>
        <w:t>, Praha : Vyšehrad, 2012</w:t>
      </w:r>
    </w:p>
    <w:p w:rsidR="003B5474" w:rsidRPr="003B5474" w:rsidRDefault="003B5474" w:rsidP="003B5474">
      <w:pPr>
        <w:pStyle w:val="Normlnywebov"/>
        <w:spacing w:before="0" w:beforeAutospacing="0" w:after="320" w:afterAutospacing="0"/>
        <w:rPr>
          <w:sz w:val="22"/>
          <w:szCs w:val="22"/>
        </w:rPr>
      </w:pPr>
      <w:proofErr w:type="spellStart"/>
      <w:r w:rsidRPr="003B5474">
        <w:rPr>
          <w:sz w:val="22"/>
          <w:szCs w:val="22"/>
        </w:rPr>
        <w:t>Gaston</w:t>
      </w:r>
      <w:proofErr w:type="spellEnd"/>
      <w:r w:rsidRPr="003B5474">
        <w:rPr>
          <w:sz w:val="22"/>
          <w:szCs w:val="22"/>
        </w:rPr>
        <w:t xml:space="preserve"> </w:t>
      </w:r>
      <w:proofErr w:type="spellStart"/>
      <w:r w:rsidRPr="003B5474">
        <w:rPr>
          <w:sz w:val="22"/>
          <w:szCs w:val="22"/>
        </w:rPr>
        <w:t>Duchet-Suchaux</w:t>
      </w:r>
      <w:proofErr w:type="spellEnd"/>
      <w:r w:rsidRPr="003B5474">
        <w:rPr>
          <w:sz w:val="22"/>
          <w:szCs w:val="22"/>
        </w:rPr>
        <w:t xml:space="preserve"> and </w:t>
      </w:r>
      <w:proofErr w:type="spellStart"/>
      <w:r w:rsidRPr="003B5474">
        <w:rPr>
          <w:sz w:val="22"/>
          <w:szCs w:val="22"/>
        </w:rPr>
        <w:t>Michel</w:t>
      </w:r>
      <w:proofErr w:type="spellEnd"/>
      <w:r w:rsidRPr="003B5474">
        <w:rPr>
          <w:sz w:val="22"/>
          <w:szCs w:val="22"/>
        </w:rPr>
        <w:t xml:space="preserve"> </w:t>
      </w:r>
      <w:proofErr w:type="spellStart"/>
      <w:r w:rsidRPr="003B5474">
        <w:rPr>
          <w:sz w:val="22"/>
          <w:szCs w:val="22"/>
        </w:rPr>
        <w:t>Pastoreau</w:t>
      </w:r>
      <w:proofErr w:type="spellEnd"/>
      <w:r w:rsidRPr="003B5474">
        <w:rPr>
          <w:sz w:val="22"/>
          <w:szCs w:val="22"/>
        </w:rPr>
        <w:t xml:space="preserve">, </w:t>
      </w:r>
      <w:proofErr w:type="spellStart"/>
      <w:r w:rsidRPr="003B5474">
        <w:rPr>
          <w:sz w:val="22"/>
          <w:szCs w:val="22"/>
        </w:rPr>
        <w:t>The</w:t>
      </w:r>
      <w:proofErr w:type="spellEnd"/>
      <w:r w:rsidRPr="003B5474">
        <w:rPr>
          <w:sz w:val="22"/>
          <w:szCs w:val="22"/>
        </w:rPr>
        <w:t xml:space="preserve"> </w:t>
      </w:r>
      <w:proofErr w:type="spellStart"/>
      <w:r w:rsidRPr="003B5474">
        <w:rPr>
          <w:sz w:val="22"/>
          <w:szCs w:val="22"/>
        </w:rPr>
        <w:t>Bible</w:t>
      </w:r>
      <w:proofErr w:type="spellEnd"/>
      <w:r w:rsidRPr="003B5474">
        <w:rPr>
          <w:sz w:val="22"/>
          <w:szCs w:val="22"/>
        </w:rPr>
        <w:t xml:space="preserve"> and </w:t>
      </w:r>
      <w:proofErr w:type="spellStart"/>
      <w:r w:rsidRPr="003B5474">
        <w:rPr>
          <w:sz w:val="22"/>
          <w:szCs w:val="22"/>
        </w:rPr>
        <w:t>The</w:t>
      </w:r>
      <w:proofErr w:type="spellEnd"/>
      <w:r w:rsidRPr="003B5474">
        <w:rPr>
          <w:sz w:val="22"/>
          <w:szCs w:val="22"/>
        </w:rPr>
        <w:t xml:space="preserve"> </w:t>
      </w:r>
      <w:proofErr w:type="spellStart"/>
      <w:r w:rsidRPr="003B5474">
        <w:rPr>
          <w:sz w:val="22"/>
          <w:szCs w:val="22"/>
        </w:rPr>
        <w:t>Saints</w:t>
      </w:r>
      <w:proofErr w:type="spellEnd"/>
      <w:r w:rsidRPr="003B5474">
        <w:rPr>
          <w:sz w:val="22"/>
          <w:szCs w:val="22"/>
        </w:rPr>
        <w:t xml:space="preserve"> (</w:t>
      </w:r>
      <w:proofErr w:type="spellStart"/>
      <w:r w:rsidRPr="003B5474">
        <w:rPr>
          <w:sz w:val="22"/>
          <w:szCs w:val="22"/>
        </w:rPr>
        <w:t>Flammarion</w:t>
      </w:r>
      <w:proofErr w:type="spellEnd"/>
      <w:r w:rsidRPr="003B5474">
        <w:rPr>
          <w:sz w:val="22"/>
          <w:szCs w:val="22"/>
        </w:rPr>
        <w:t xml:space="preserve"> </w:t>
      </w:r>
      <w:proofErr w:type="spellStart"/>
      <w:r w:rsidRPr="003B5474">
        <w:rPr>
          <w:sz w:val="22"/>
          <w:szCs w:val="22"/>
        </w:rPr>
        <w:t>Iconographic</w:t>
      </w:r>
      <w:proofErr w:type="spellEnd"/>
      <w:r w:rsidRPr="003B5474">
        <w:rPr>
          <w:sz w:val="22"/>
          <w:szCs w:val="22"/>
        </w:rPr>
        <w:t xml:space="preserve"> </w:t>
      </w:r>
      <w:proofErr w:type="spellStart"/>
      <w:r w:rsidRPr="003B5474">
        <w:rPr>
          <w:sz w:val="22"/>
          <w:szCs w:val="22"/>
        </w:rPr>
        <w:t>Guides</w:t>
      </w:r>
      <w:proofErr w:type="spellEnd"/>
      <w:r w:rsidRPr="003B5474">
        <w:rPr>
          <w:sz w:val="22"/>
          <w:szCs w:val="22"/>
        </w:rPr>
        <w:t xml:space="preserve">), </w:t>
      </w:r>
      <w:proofErr w:type="spellStart"/>
      <w:r w:rsidRPr="003B5474">
        <w:rPr>
          <w:sz w:val="22"/>
          <w:szCs w:val="22"/>
        </w:rPr>
        <w:t>Flammarion</w:t>
      </w:r>
      <w:proofErr w:type="spellEnd"/>
      <w:r w:rsidRPr="003B5474">
        <w:rPr>
          <w:sz w:val="22"/>
          <w:szCs w:val="22"/>
        </w:rPr>
        <w:t>, 1994</w:t>
      </w:r>
    </w:p>
    <w:p w:rsidR="003B5474" w:rsidRPr="003B5474" w:rsidRDefault="003B5474" w:rsidP="003B5474">
      <w:pPr>
        <w:pStyle w:val="Normlnywebov"/>
        <w:spacing w:before="0" w:beforeAutospacing="0" w:after="320" w:afterAutospacing="0"/>
        <w:rPr>
          <w:sz w:val="22"/>
          <w:szCs w:val="22"/>
        </w:rPr>
      </w:pPr>
      <w:r w:rsidRPr="003B5474">
        <w:rPr>
          <w:sz w:val="22"/>
          <w:szCs w:val="22"/>
        </w:rPr>
        <w:t xml:space="preserve">Kolektív autorov, Umenie, </w:t>
      </w:r>
      <w:proofErr w:type="spellStart"/>
      <w:r w:rsidRPr="003B5474">
        <w:rPr>
          <w:sz w:val="22"/>
          <w:szCs w:val="22"/>
        </w:rPr>
        <w:t>Ikar</w:t>
      </w:r>
      <w:proofErr w:type="spellEnd"/>
      <w:r w:rsidRPr="003B5474">
        <w:rPr>
          <w:sz w:val="22"/>
          <w:szCs w:val="22"/>
        </w:rPr>
        <w:t xml:space="preserve">, 2014 z anglického originálu ART, </w:t>
      </w:r>
      <w:proofErr w:type="spellStart"/>
      <w:r w:rsidRPr="003B5474">
        <w:rPr>
          <w:sz w:val="22"/>
          <w:szCs w:val="22"/>
        </w:rPr>
        <w:t>Dorling</w:t>
      </w:r>
      <w:proofErr w:type="spellEnd"/>
      <w:r w:rsidRPr="003B5474">
        <w:rPr>
          <w:sz w:val="22"/>
          <w:szCs w:val="22"/>
        </w:rPr>
        <w:t xml:space="preserve"> </w:t>
      </w:r>
      <w:proofErr w:type="spellStart"/>
      <w:r w:rsidRPr="003B5474">
        <w:rPr>
          <w:sz w:val="22"/>
          <w:szCs w:val="22"/>
        </w:rPr>
        <w:t>Kindersley</w:t>
      </w:r>
      <w:proofErr w:type="spellEnd"/>
      <w:r w:rsidRPr="003B5474">
        <w:rPr>
          <w:sz w:val="22"/>
          <w:szCs w:val="22"/>
        </w:rPr>
        <w:t xml:space="preserve"> </w:t>
      </w:r>
      <w:proofErr w:type="spellStart"/>
      <w:r w:rsidRPr="003B5474">
        <w:rPr>
          <w:sz w:val="22"/>
          <w:szCs w:val="22"/>
        </w:rPr>
        <w:t>Limited</w:t>
      </w:r>
      <w:proofErr w:type="spellEnd"/>
      <w:r w:rsidRPr="003B5474">
        <w:rPr>
          <w:sz w:val="22"/>
          <w:szCs w:val="22"/>
        </w:rPr>
        <w:t xml:space="preserve">, </w:t>
      </w:r>
      <w:proofErr w:type="spellStart"/>
      <w:r w:rsidRPr="003B5474">
        <w:rPr>
          <w:sz w:val="22"/>
          <w:szCs w:val="22"/>
        </w:rPr>
        <w:t>London</w:t>
      </w:r>
      <w:proofErr w:type="spellEnd"/>
      <w:r w:rsidRPr="003B5474">
        <w:rPr>
          <w:sz w:val="22"/>
          <w:szCs w:val="22"/>
        </w:rPr>
        <w:t xml:space="preserve"> 2008</w:t>
      </w:r>
    </w:p>
    <w:p w:rsidR="003B5474" w:rsidRPr="003B5474" w:rsidRDefault="003B5474" w:rsidP="003B5474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3B5474">
        <w:rPr>
          <w:rFonts w:ascii="Times New Roman" w:eastAsia="Times New Roman" w:hAnsi="Times New Roman" w:cs="Times New Roman"/>
          <w:color w:val="auto"/>
        </w:rPr>
        <w:t xml:space="preserve">KOVÁČ, Peter, Henry ADAMS, </w:t>
      </w:r>
      <w:proofErr w:type="spellStart"/>
      <w:r w:rsidRPr="003B5474">
        <w:rPr>
          <w:rFonts w:ascii="Times New Roman" w:eastAsia="Times New Roman" w:hAnsi="Times New Roman" w:cs="Times New Roman"/>
          <w:color w:val="auto"/>
        </w:rPr>
        <w:t>André</w:t>
      </w:r>
      <w:proofErr w:type="spellEnd"/>
      <w:r w:rsidRPr="003B5474">
        <w:rPr>
          <w:rFonts w:ascii="Times New Roman" w:eastAsia="Times New Roman" w:hAnsi="Times New Roman" w:cs="Times New Roman"/>
          <w:color w:val="auto"/>
        </w:rPr>
        <w:t xml:space="preserve"> CHÉDEVILLE, et al. Katedrála v </w:t>
      </w:r>
      <w:proofErr w:type="spellStart"/>
      <w:r w:rsidRPr="003B5474">
        <w:rPr>
          <w:rFonts w:ascii="Times New Roman" w:eastAsia="Times New Roman" w:hAnsi="Times New Roman" w:cs="Times New Roman"/>
          <w:color w:val="auto"/>
        </w:rPr>
        <w:t>Chartres</w:t>
      </w:r>
      <w:proofErr w:type="spellEnd"/>
      <w:r w:rsidRPr="003B5474">
        <w:rPr>
          <w:rFonts w:ascii="Times New Roman" w:eastAsia="Times New Roman" w:hAnsi="Times New Roman" w:cs="Times New Roman"/>
          <w:color w:val="auto"/>
        </w:rPr>
        <w:t xml:space="preserve">: </w:t>
      </w:r>
      <w:proofErr w:type="spellStart"/>
      <w:r w:rsidRPr="003B5474">
        <w:rPr>
          <w:rFonts w:ascii="Times New Roman" w:eastAsia="Times New Roman" w:hAnsi="Times New Roman" w:cs="Times New Roman"/>
          <w:color w:val="auto"/>
        </w:rPr>
        <w:t>francouzské</w:t>
      </w:r>
      <w:proofErr w:type="spellEnd"/>
      <w:r w:rsidRPr="003B547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B5474">
        <w:rPr>
          <w:rFonts w:ascii="Times New Roman" w:eastAsia="Times New Roman" w:hAnsi="Times New Roman" w:cs="Times New Roman"/>
          <w:color w:val="auto"/>
        </w:rPr>
        <w:t>umění</w:t>
      </w:r>
      <w:proofErr w:type="spellEnd"/>
      <w:r w:rsidRPr="003B5474">
        <w:rPr>
          <w:rFonts w:ascii="Times New Roman" w:eastAsia="Times New Roman" w:hAnsi="Times New Roman" w:cs="Times New Roman"/>
          <w:color w:val="auto"/>
        </w:rPr>
        <w:t xml:space="preserve"> rané a vrcholné gotiky. Praha: </w:t>
      </w:r>
      <w:proofErr w:type="spellStart"/>
      <w:r w:rsidRPr="003B5474">
        <w:rPr>
          <w:rFonts w:ascii="Times New Roman" w:eastAsia="Times New Roman" w:hAnsi="Times New Roman" w:cs="Times New Roman"/>
          <w:color w:val="auto"/>
        </w:rPr>
        <w:t>Ars</w:t>
      </w:r>
      <w:proofErr w:type="spellEnd"/>
      <w:r w:rsidRPr="003B547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B5474">
        <w:rPr>
          <w:rFonts w:ascii="Times New Roman" w:eastAsia="Times New Roman" w:hAnsi="Times New Roman" w:cs="Times New Roman"/>
          <w:color w:val="auto"/>
        </w:rPr>
        <w:t>Auro</w:t>
      </w:r>
      <w:proofErr w:type="spellEnd"/>
      <w:r w:rsidRPr="003B5474">
        <w:rPr>
          <w:rFonts w:ascii="Times New Roman" w:eastAsia="Times New Roman" w:hAnsi="Times New Roman" w:cs="Times New Roman"/>
          <w:color w:val="auto"/>
        </w:rPr>
        <w:t xml:space="preserve"> Prior, 2015. </w:t>
      </w:r>
      <w:proofErr w:type="spellStart"/>
      <w:r w:rsidRPr="003B5474">
        <w:rPr>
          <w:rFonts w:ascii="Times New Roman" w:eastAsia="Times New Roman" w:hAnsi="Times New Roman" w:cs="Times New Roman"/>
          <w:color w:val="auto"/>
        </w:rPr>
        <w:t>Stavitelé</w:t>
      </w:r>
      <w:proofErr w:type="spellEnd"/>
      <w:r w:rsidRPr="003B5474">
        <w:rPr>
          <w:rFonts w:ascii="Times New Roman" w:eastAsia="Times New Roman" w:hAnsi="Times New Roman" w:cs="Times New Roman"/>
          <w:color w:val="auto"/>
        </w:rPr>
        <w:t xml:space="preserve"> katedrál. ISBN 978-80-904298-4-0.</w:t>
      </w:r>
    </w:p>
    <w:p w:rsidR="003B5474" w:rsidRPr="003B5474" w:rsidRDefault="003B5474" w:rsidP="003B5474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</w:p>
    <w:p w:rsidR="003B5474" w:rsidRPr="003B5474" w:rsidRDefault="003B5474" w:rsidP="003B5474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3B5474">
        <w:rPr>
          <w:rFonts w:ascii="Times New Roman" w:eastAsia="Times New Roman" w:hAnsi="Times New Roman" w:cs="Times New Roman"/>
          <w:color w:val="auto"/>
        </w:rPr>
        <w:t xml:space="preserve">HEROUT, Jaroslav. </w:t>
      </w:r>
      <w:proofErr w:type="spellStart"/>
      <w:r w:rsidRPr="003B5474">
        <w:rPr>
          <w:rFonts w:ascii="Times New Roman" w:eastAsia="Times New Roman" w:hAnsi="Times New Roman" w:cs="Times New Roman"/>
          <w:i/>
          <w:iCs/>
          <w:color w:val="auto"/>
        </w:rPr>
        <w:t>Staletí</w:t>
      </w:r>
      <w:proofErr w:type="spellEnd"/>
      <w:r w:rsidRPr="003B5474">
        <w:rPr>
          <w:rFonts w:ascii="Times New Roman" w:eastAsia="Times New Roman" w:hAnsi="Times New Roman" w:cs="Times New Roman"/>
          <w:i/>
          <w:iCs/>
          <w:color w:val="auto"/>
        </w:rPr>
        <w:t xml:space="preserve"> kolem nás: </w:t>
      </w:r>
      <w:proofErr w:type="spellStart"/>
      <w:r w:rsidRPr="003B5474">
        <w:rPr>
          <w:rFonts w:ascii="Times New Roman" w:eastAsia="Times New Roman" w:hAnsi="Times New Roman" w:cs="Times New Roman"/>
          <w:i/>
          <w:iCs/>
          <w:color w:val="auto"/>
        </w:rPr>
        <w:t>přehled</w:t>
      </w:r>
      <w:proofErr w:type="spellEnd"/>
      <w:r w:rsidRPr="003B5474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proofErr w:type="spellStart"/>
      <w:r w:rsidRPr="003B5474">
        <w:rPr>
          <w:rFonts w:ascii="Times New Roman" w:eastAsia="Times New Roman" w:hAnsi="Times New Roman" w:cs="Times New Roman"/>
          <w:i/>
          <w:iCs/>
          <w:color w:val="auto"/>
        </w:rPr>
        <w:t>stavebních</w:t>
      </w:r>
      <w:proofErr w:type="spellEnd"/>
      <w:r w:rsidRPr="003B5474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proofErr w:type="spellStart"/>
      <w:r w:rsidRPr="003B5474">
        <w:rPr>
          <w:rFonts w:ascii="Times New Roman" w:eastAsia="Times New Roman" w:hAnsi="Times New Roman" w:cs="Times New Roman"/>
          <w:i/>
          <w:iCs/>
          <w:color w:val="auto"/>
        </w:rPr>
        <w:t>slohů</w:t>
      </w:r>
      <w:proofErr w:type="spellEnd"/>
      <w:r w:rsidRPr="003B5474">
        <w:rPr>
          <w:rFonts w:ascii="Times New Roman" w:eastAsia="Times New Roman" w:hAnsi="Times New Roman" w:cs="Times New Roman"/>
          <w:color w:val="auto"/>
        </w:rPr>
        <w:t xml:space="preserve">. 4., </w:t>
      </w:r>
      <w:proofErr w:type="spellStart"/>
      <w:r w:rsidRPr="003B5474">
        <w:rPr>
          <w:rFonts w:ascii="Times New Roman" w:eastAsia="Times New Roman" w:hAnsi="Times New Roman" w:cs="Times New Roman"/>
          <w:color w:val="auto"/>
        </w:rPr>
        <w:t>dopln</w:t>
      </w:r>
      <w:proofErr w:type="spellEnd"/>
      <w:r w:rsidRPr="003B5474">
        <w:rPr>
          <w:rFonts w:ascii="Times New Roman" w:eastAsia="Times New Roman" w:hAnsi="Times New Roman" w:cs="Times New Roman"/>
          <w:color w:val="auto"/>
        </w:rPr>
        <w:t xml:space="preserve">. vyd. Praha: </w:t>
      </w:r>
      <w:proofErr w:type="spellStart"/>
      <w:r w:rsidRPr="003B5474">
        <w:rPr>
          <w:rFonts w:ascii="Times New Roman" w:eastAsia="Times New Roman" w:hAnsi="Times New Roman" w:cs="Times New Roman"/>
          <w:color w:val="auto"/>
        </w:rPr>
        <w:t>Panorama</w:t>
      </w:r>
      <w:proofErr w:type="spellEnd"/>
      <w:r w:rsidRPr="003B5474">
        <w:rPr>
          <w:rFonts w:ascii="Times New Roman" w:eastAsia="Times New Roman" w:hAnsi="Times New Roman" w:cs="Times New Roman"/>
          <w:color w:val="auto"/>
        </w:rPr>
        <w:t>, 1981.</w:t>
      </w:r>
    </w:p>
    <w:p w:rsidR="003B5474" w:rsidRPr="003B5474" w:rsidRDefault="003B5474" w:rsidP="003B5474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</w:p>
    <w:p w:rsidR="003B5474" w:rsidRPr="003B5474" w:rsidRDefault="003B5474" w:rsidP="003B5474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3B5474">
        <w:rPr>
          <w:rFonts w:ascii="Times New Roman" w:eastAsia="Times New Roman" w:hAnsi="Times New Roman" w:cs="Times New Roman"/>
          <w:color w:val="auto"/>
        </w:rPr>
        <w:t xml:space="preserve">PFLEIDERER, Rudolf. </w:t>
      </w:r>
      <w:proofErr w:type="spellStart"/>
      <w:r w:rsidRPr="003B5474">
        <w:rPr>
          <w:rFonts w:ascii="Times New Roman" w:eastAsia="Times New Roman" w:hAnsi="Times New Roman" w:cs="Times New Roman"/>
          <w:i/>
          <w:iCs/>
          <w:color w:val="auto"/>
        </w:rPr>
        <w:t>Atributy</w:t>
      </w:r>
      <w:proofErr w:type="spellEnd"/>
      <w:r w:rsidRPr="003B5474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proofErr w:type="spellStart"/>
      <w:r w:rsidRPr="003B5474">
        <w:rPr>
          <w:rFonts w:ascii="Times New Roman" w:eastAsia="Times New Roman" w:hAnsi="Times New Roman" w:cs="Times New Roman"/>
          <w:i/>
          <w:iCs/>
          <w:color w:val="auto"/>
        </w:rPr>
        <w:t>světců</w:t>
      </w:r>
      <w:proofErr w:type="spellEnd"/>
      <w:r w:rsidRPr="003B5474">
        <w:rPr>
          <w:rFonts w:ascii="Times New Roman" w:eastAsia="Times New Roman" w:hAnsi="Times New Roman" w:cs="Times New Roman"/>
          <w:color w:val="auto"/>
        </w:rPr>
        <w:t xml:space="preserve">. 3., </w:t>
      </w:r>
      <w:proofErr w:type="spellStart"/>
      <w:r w:rsidRPr="003B5474">
        <w:rPr>
          <w:rFonts w:ascii="Times New Roman" w:eastAsia="Times New Roman" w:hAnsi="Times New Roman" w:cs="Times New Roman"/>
          <w:color w:val="auto"/>
        </w:rPr>
        <w:t>upr</w:t>
      </w:r>
      <w:proofErr w:type="spellEnd"/>
      <w:r w:rsidRPr="003B5474">
        <w:rPr>
          <w:rFonts w:ascii="Times New Roman" w:eastAsia="Times New Roman" w:hAnsi="Times New Roman" w:cs="Times New Roman"/>
          <w:color w:val="auto"/>
        </w:rPr>
        <w:t xml:space="preserve">. vyd. Praha: </w:t>
      </w:r>
      <w:proofErr w:type="spellStart"/>
      <w:r w:rsidRPr="003B5474">
        <w:rPr>
          <w:rFonts w:ascii="Times New Roman" w:eastAsia="Times New Roman" w:hAnsi="Times New Roman" w:cs="Times New Roman"/>
          <w:color w:val="auto"/>
        </w:rPr>
        <w:t>Unicornis</w:t>
      </w:r>
      <w:proofErr w:type="spellEnd"/>
      <w:r w:rsidRPr="003B5474">
        <w:rPr>
          <w:rFonts w:ascii="Times New Roman" w:eastAsia="Times New Roman" w:hAnsi="Times New Roman" w:cs="Times New Roman"/>
          <w:color w:val="auto"/>
        </w:rPr>
        <w:t>, 2008. ISBN 978-80-86562-10-0.</w:t>
      </w:r>
    </w:p>
    <w:p w:rsidR="003B5474" w:rsidRPr="003B5474" w:rsidRDefault="003B5474" w:rsidP="003B5474">
      <w:pPr>
        <w:jc w:val="both"/>
        <w:rPr>
          <w:rFonts w:ascii="Century" w:hAnsi="Century"/>
          <w:b/>
          <w:sz w:val="24"/>
          <w:szCs w:val="24"/>
        </w:rPr>
      </w:pPr>
    </w:p>
    <w:p w:rsidR="003B5474" w:rsidRPr="004B0C04" w:rsidRDefault="003B5474" w:rsidP="007E298E">
      <w:pPr>
        <w:ind w:firstLine="720"/>
        <w:rPr>
          <w:rFonts w:ascii="Century" w:hAnsi="Century"/>
          <w:sz w:val="24"/>
        </w:rPr>
      </w:pPr>
    </w:p>
    <w:p w:rsidR="00C702E9" w:rsidRDefault="00C702E9"/>
    <w:sectPr w:rsidR="00C702E9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81"/>
    <w:rsid w:val="002A62FC"/>
    <w:rsid w:val="003B5474"/>
    <w:rsid w:val="004329D4"/>
    <w:rsid w:val="007E298E"/>
    <w:rsid w:val="00B10E81"/>
    <w:rsid w:val="00C7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BEDB"/>
  <w15:chartTrackingRefBased/>
  <w15:docId w15:val="{0758F05F-87D1-4CDC-B62D-2E60F3ED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rsid w:val="007E298E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B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szabina csivreova</dc:creator>
  <cp:keywords/>
  <dc:description/>
  <cp:lastModifiedBy>Paulina Paulenova</cp:lastModifiedBy>
  <cp:revision>3</cp:revision>
  <dcterms:created xsi:type="dcterms:W3CDTF">2016-11-09T15:03:00Z</dcterms:created>
  <dcterms:modified xsi:type="dcterms:W3CDTF">2016-11-15T10:54:00Z</dcterms:modified>
</cp:coreProperties>
</file>