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5884B" w14:textId="4E3DF66E" w:rsidR="00B71504" w:rsidRPr="00E51FBA" w:rsidRDefault="00E51FBA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E51FBA">
        <w:rPr>
          <w:rFonts w:ascii="Times New Roman" w:hAnsi="Times New Roman" w:cs="Times New Roman"/>
          <w:b/>
          <w:bCs/>
          <w:sz w:val="32"/>
          <w:szCs w:val="32"/>
          <w:lang w:val="en-GB"/>
        </w:rPr>
        <w:t>ESP Session II</w:t>
      </w:r>
    </w:p>
    <w:p w14:paraId="3A23C02A" w14:textId="088FDBCF" w:rsidR="00E51FBA" w:rsidRPr="00E51FBA" w:rsidRDefault="00E51FBA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11F051CB" w14:textId="70DAAD06" w:rsidR="00E51FBA" w:rsidRDefault="00E51FB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51FBA"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1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Catching up</w:t>
      </w:r>
    </w:p>
    <w:p w14:paraId="102CBDD0" w14:textId="1E2FC540" w:rsidR="00643F8D" w:rsidRPr="00643F8D" w:rsidRDefault="00643F8D" w:rsidP="00643F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Complete the table below.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4350"/>
      </w:tblGrid>
      <w:tr w:rsidR="00E51FBA" w14:paraId="0B1B4E9E" w14:textId="3438DD61" w:rsidTr="00E51FBA">
        <w:trPr>
          <w:trHeight w:val="465"/>
        </w:trPr>
        <w:tc>
          <w:tcPr>
            <w:tcW w:w="3825" w:type="dxa"/>
          </w:tcPr>
          <w:p w14:paraId="163F07CF" w14:textId="50315AFF" w:rsidR="00E51FBA" w:rsidRDefault="00E51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What I know about ESP              </w:t>
            </w:r>
          </w:p>
        </w:tc>
        <w:tc>
          <w:tcPr>
            <w:tcW w:w="4350" w:type="dxa"/>
          </w:tcPr>
          <w:p w14:paraId="04919B86" w14:textId="6A68CCA0" w:rsidR="00E51FBA" w:rsidRDefault="00E51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What I want to learn</w:t>
            </w:r>
          </w:p>
        </w:tc>
      </w:tr>
      <w:tr w:rsidR="00E51FBA" w14:paraId="1FB17396" w14:textId="1BE73133" w:rsidTr="00E51FBA">
        <w:trPr>
          <w:trHeight w:val="1310"/>
        </w:trPr>
        <w:tc>
          <w:tcPr>
            <w:tcW w:w="3825" w:type="dxa"/>
          </w:tcPr>
          <w:p w14:paraId="726ECCBD" w14:textId="77777777" w:rsidR="00E51FBA" w:rsidRDefault="00E51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350" w:type="dxa"/>
          </w:tcPr>
          <w:p w14:paraId="0F573411" w14:textId="77777777" w:rsidR="00E51FBA" w:rsidRDefault="00E51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46E0D683" w14:textId="3961022F" w:rsidR="00E51FBA" w:rsidRDefault="00E51FB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218A020" w14:textId="4470A822" w:rsidR="00643F8D" w:rsidRPr="00643F8D" w:rsidRDefault="00643F8D" w:rsidP="00643F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43F8D">
        <w:rPr>
          <w:rFonts w:ascii="Times New Roman" w:hAnsi="Times New Roman" w:cs="Times New Roman"/>
          <w:b/>
          <w:bCs/>
          <w:sz w:val="24"/>
          <w:szCs w:val="24"/>
          <w:lang w:val="en-GB"/>
        </w:rPr>
        <w:t>Distinguish between “absolute” and “variable” characteristics of ESP</w:t>
      </w:r>
    </w:p>
    <w:p w14:paraId="25C3AF10" w14:textId="77777777" w:rsidR="00643F8D" w:rsidRDefault="00643F8D" w:rsidP="00643F8D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ESP…</w:t>
      </w:r>
    </w:p>
    <w:p w14:paraId="1B9FC43E" w14:textId="77777777" w:rsidR="00821F18" w:rsidRDefault="00821F18" w:rsidP="00821F1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designed for adult learners</w:t>
      </w:r>
    </w:p>
    <w:p w14:paraId="72B248B3" w14:textId="548F177F" w:rsidR="00242043" w:rsidRDefault="00821F18" w:rsidP="00643F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CD7397">
        <w:rPr>
          <w:rFonts w:ascii="Times New Roman" w:hAnsi="Times New Roman" w:cs="Times New Roman"/>
          <w:sz w:val="24"/>
          <w:szCs w:val="24"/>
          <w:lang w:val="en-GB"/>
        </w:rPr>
        <w:t xml:space="preserve">ses a different methodology </w:t>
      </w:r>
      <w:r>
        <w:rPr>
          <w:rFonts w:ascii="Times New Roman" w:hAnsi="Times New Roman" w:cs="Times New Roman"/>
          <w:sz w:val="24"/>
          <w:szCs w:val="24"/>
          <w:lang w:val="en-GB"/>
        </w:rPr>
        <w:t>from that of general English</w:t>
      </w:r>
    </w:p>
    <w:p w14:paraId="5FDEC4FF" w14:textId="5B58A4AC" w:rsidR="00643F8D" w:rsidRDefault="00643F8D" w:rsidP="00643F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designed for intermediate or advanced students</w:t>
      </w:r>
    </w:p>
    <w:p w14:paraId="0038624D" w14:textId="77777777" w:rsidR="00643F8D" w:rsidRDefault="00643F8D" w:rsidP="00643F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makes use of the underlying methodology and activities of the disciplines it serves</w:t>
      </w:r>
    </w:p>
    <w:p w14:paraId="0E1FDA86" w14:textId="77777777" w:rsidR="00643F8D" w:rsidRDefault="00643F8D" w:rsidP="00643F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centred on the language, skills, discourse and genres appropriate to the discipline</w:t>
      </w:r>
    </w:p>
    <w:p w14:paraId="15F8A10E" w14:textId="77777777" w:rsidR="00643F8D" w:rsidRDefault="00643F8D" w:rsidP="00643F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defined to meet specific needs of the learner</w:t>
      </w:r>
    </w:p>
    <w:p w14:paraId="10E65F17" w14:textId="77777777" w:rsidR="00643F8D" w:rsidRPr="00547125" w:rsidRDefault="00643F8D" w:rsidP="00643F8D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547125">
        <w:rPr>
          <w:rFonts w:ascii="Times New Roman" w:hAnsi="Times New Roman" w:cs="Times New Roman"/>
          <w:sz w:val="18"/>
          <w:szCs w:val="18"/>
          <w:lang w:val="en-GB"/>
        </w:rPr>
        <w:t xml:space="preserve">(adapted from Dudley-Evans, T. </w:t>
      </w:r>
      <w:r w:rsidRPr="00547125">
        <w:rPr>
          <w:rFonts w:ascii="Times New Roman" w:hAnsi="Times New Roman" w:cs="Times New Roman"/>
          <w:sz w:val="18"/>
          <w:szCs w:val="18"/>
          <w:lang w:val="en-US"/>
        </w:rPr>
        <w:t xml:space="preserve">&amp; </w:t>
      </w:r>
      <w:r w:rsidRPr="00547125">
        <w:rPr>
          <w:rFonts w:ascii="Times New Roman" w:hAnsi="Times New Roman" w:cs="Times New Roman"/>
          <w:sz w:val="18"/>
          <w:szCs w:val="18"/>
        </w:rPr>
        <w:t>St John, M. (</w:t>
      </w:r>
      <w:r w:rsidRPr="00547125">
        <w:rPr>
          <w:rFonts w:ascii="Times New Roman" w:hAnsi="Times New Roman" w:cs="Times New Roman"/>
          <w:sz w:val="18"/>
          <w:szCs w:val="18"/>
          <w:lang w:val="en-GB"/>
        </w:rPr>
        <w:t>1998). Developments in ESP: A multidisciplinary approach. Cambridge: CUP.)</w:t>
      </w:r>
    </w:p>
    <w:p w14:paraId="7AB8D76E" w14:textId="77777777" w:rsidR="00643F8D" w:rsidRDefault="00643F8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D5C75F2" w14:textId="6C409552" w:rsidR="00E51FBA" w:rsidRDefault="00E51FB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242043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Needs analysis</w:t>
      </w:r>
    </w:p>
    <w:p w14:paraId="04AD5F3B" w14:textId="6A79E5DC" w:rsidR="00242043" w:rsidRDefault="00242043" w:rsidP="002420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To what extent do you think the needs of the student(s) can be reflected in an ESP course?</w:t>
      </w:r>
    </w:p>
    <w:p w14:paraId="61740BFA" w14:textId="77777777" w:rsidR="00242043" w:rsidRPr="00242043" w:rsidRDefault="00242043" w:rsidP="0024204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4F7D75A" w14:textId="50ECFB68" w:rsidR="00E51FBA" w:rsidRDefault="00E51FBA" w:rsidP="00E51FB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51FBA">
        <w:rPr>
          <w:rFonts w:ascii="Times New Roman" w:hAnsi="Times New Roman" w:cs="Times New Roman"/>
          <w:b/>
          <w:bCs/>
          <w:sz w:val="24"/>
          <w:szCs w:val="24"/>
          <w:lang w:val="en-GB"/>
        </w:rPr>
        <w:t>Consider the following</w:t>
      </w:r>
      <w:r w:rsidR="0099374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points in </w:t>
      </w:r>
      <w:r w:rsidR="005303F6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="0099374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F664E5">
        <w:rPr>
          <w:rFonts w:ascii="Times New Roman" w:hAnsi="Times New Roman" w:cs="Times New Roman"/>
          <w:b/>
          <w:bCs/>
          <w:sz w:val="24"/>
          <w:szCs w:val="24"/>
          <w:lang w:val="en-GB"/>
        </w:rPr>
        <w:t>target situation analysis:</w:t>
      </w:r>
    </w:p>
    <w:p w14:paraId="295F80AB" w14:textId="77777777" w:rsidR="001842DC" w:rsidRPr="001842DC" w:rsidRDefault="001842DC" w:rsidP="001842DC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6A815F6" w14:textId="06B8DE26" w:rsidR="001842DC" w:rsidRDefault="001842DC" w:rsidP="001842DC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e.g. Where </w:t>
      </w:r>
      <w:r w:rsidRPr="000555D7">
        <w:rPr>
          <w:rFonts w:ascii="Times New Roman" w:hAnsi="Times New Roman" w:cs="Times New Roman"/>
          <w:i/>
          <w:iCs/>
          <w:sz w:val="24"/>
          <w:szCs w:val="24"/>
          <w:lang w:val="en-GB"/>
        </w:rPr>
        <w:t>will the language be used</w:t>
      </w:r>
      <w:r w:rsidR="000555D7" w:rsidRPr="000555D7">
        <w:rPr>
          <w:rFonts w:ascii="Times New Roman" w:hAnsi="Times New Roman" w:cs="Times New Roman"/>
          <w:i/>
          <w:iCs/>
          <w:sz w:val="24"/>
          <w:szCs w:val="24"/>
          <w:lang w:val="en-GB"/>
        </w:rPr>
        <w:t>?</w:t>
      </w:r>
    </w:p>
    <w:p w14:paraId="388F3B9D" w14:textId="77777777" w:rsidR="00E51FBA" w:rsidRPr="00E51FBA" w:rsidRDefault="00E51FBA" w:rsidP="00E51FBA">
      <w:pPr>
        <w:pStyle w:val="Odstavecseseznamem"/>
        <w:spacing w:before="48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FA85C76" w14:textId="77777777" w:rsidR="00643F8D" w:rsidRDefault="00643F8D" w:rsidP="00E51FBA">
      <w:pPr>
        <w:pStyle w:val="Odstavecseseznamem"/>
        <w:numPr>
          <w:ilvl w:val="0"/>
          <w:numId w:val="3"/>
        </w:numPr>
        <w:spacing w:before="480" w:line="480" w:lineRule="auto"/>
        <w:ind w:left="1077" w:hanging="357"/>
        <w:rPr>
          <w:rFonts w:ascii="Times New Roman" w:hAnsi="Times New Roman" w:cs="Times New Roman"/>
          <w:sz w:val="24"/>
          <w:szCs w:val="24"/>
          <w:lang w:val="en-GB"/>
        </w:rPr>
        <w:sectPr w:rsidR="00643F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CA5D67" w14:textId="25B2CE57" w:rsidR="009A15E3" w:rsidRPr="004B3688" w:rsidRDefault="00E51FBA" w:rsidP="00A71792">
      <w:pPr>
        <w:pStyle w:val="Odstavecseseznamem"/>
        <w:numPr>
          <w:ilvl w:val="0"/>
          <w:numId w:val="3"/>
        </w:numPr>
        <w:spacing w:before="480" w:line="72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B3688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</w:t>
      </w:r>
    </w:p>
    <w:p w14:paraId="10746272" w14:textId="72A5E357" w:rsidR="00E51FBA" w:rsidRPr="004B3688" w:rsidRDefault="009A15E3" w:rsidP="00A71792">
      <w:pPr>
        <w:pStyle w:val="Odstavecseseznamem"/>
        <w:numPr>
          <w:ilvl w:val="0"/>
          <w:numId w:val="3"/>
        </w:numPr>
        <w:spacing w:before="480" w:line="72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B3688">
        <w:rPr>
          <w:rFonts w:ascii="Times New Roman" w:hAnsi="Times New Roman" w:cs="Times New Roman"/>
          <w:b/>
          <w:bCs/>
          <w:sz w:val="24"/>
          <w:szCs w:val="24"/>
          <w:lang w:val="en-GB"/>
        </w:rPr>
        <w:t>W</w:t>
      </w:r>
      <w:r w:rsidR="00E51FBA" w:rsidRPr="004B3688">
        <w:rPr>
          <w:rFonts w:ascii="Times New Roman" w:hAnsi="Times New Roman" w:cs="Times New Roman"/>
          <w:b/>
          <w:bCs/>
          <w:sz w:val="24"/>
          <w:szCs w:val="24"/>
          <w:lang w:val="en-GB"/>
        </w:rPr>
        <w:t>hy</w:t>
      </w:r>
    </w:p>
    <w:p w14:paraId="585FCE77" w14:textId="383BA1E8" w:rsidR="00E51FBA" w:rsidRPr="004B3688" w:rsidRDefault="00E51FBA" w:rsidP="00A71792">
      <w:pPr>
        <w:pStyle w:val="Odstavecseseznamem"/>
        <w:numPr>
          <w:ilvl w:val="0"/>
          <w:numId w:val="3"/>
        </w:numPr>
        <w:spacing w:before="480" w:line="72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B3688">
        <w:rPr>
          <w:rFonts w:ascii="Times New Roman" w:hAnsi="Times New Roman" w:cs="Times New Roman"/>
          <w:b/>
          <w:bCs/>
          <w:sz w:val="24"/>
          <w:szCs w:val="24"/>
          <w:lang w:val="en-GB"/>
        </w:rPr>
        <w:t>When</w:t>
      </w:r>
    </w:p>
    <w:p w14:paraId="62BF2349" w14:textId="77777777" w:rsidR="00993749" w:rsidRPr="004B3688" w:rsidRDefault="00993749" w:rsidP="00A71792">
      <w:pPr>
        <w:pStyle w:val="Odstavecseseznamem"/>
        <w:spacing w:before="480" w:line="720" w:lineRule="auto"/>
        <w:ind w:left="107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152C13A" w14:textId="00969657" w:rsidR="00E51FBA" w:rsidRPr="004B3688" w:rsidRDefault="00E51FBA" w:rsidP="00A71792">
      <w:pPr>
        <w:pStyle w:val="Odstavecseseznamem"/>
        <w:numPr>
          <w:ilvl w:val="0"/>
          <w:numId w:val="3"/>
        </w:numPr>
        <w:spacing w:before="480" w:line="72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B3688">
        <w:rPr>
          <w:rFonts w:ascii="Times New Roman" w:hAnsi="Times New Roman" w:cs="Times New Roman"/>
          <w:b/>
          <w:bCs/>
          <w:sz w:val="24"/>
          <w:szCs w:val="24"/>
          <w:lang w:val="en-GB"/>
        </w:rPr>
        <w:t>Who</w:t>
      </w:r>
      <w:r w:rsidR="00993749" w:rsidRPr="004B368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427C649F" w14:textId="559BC11F" w:rsidR="00E51FBA" w:rsidRPr="004B3688" w:rsidRDefault="00E51FBA" w:rsidP="00A71792">
      <w:pPr>
        <w:pStyle w:val="Odstavecseseznamem"/>
        <w:numPr>
          <w:ilvl w:val="0"/>
          <w:numId w:val="3"/>
        </w:numPr>
        <w:spacing w:before="480" w:line="72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B3688">
        <w:rPr>
          <w:rFonts w:ascii="Times New Roman" w:hAnsi="Times New Roman" w:cs="Times New Roman"/>
          <w:b/>
          <w:bCs/>
          <w:sz w:val="24"/>
          <w:szCs w:val="24"/>
          <w:lang w:val="en-GB"/>
        </w:rPr>
        <w:t>How</w:t>
      </w:r>
    </w:p>
    <w:p w14:paraId="534CA983" w14:textId="11185955" w:rsidR="009A15E3" w:rsidRPr="004B3688" w:rsidRDefault="009A15E3" w:rsidP="00A71792">
      <w:pPr>
        <w:pStyle w:val="Odstavecseseznamem"/>
        <w:numPr>
          <w:ilvl w:val="0"/>
          <w:numId w:val="3"/>
        </w:numPr>
        <w:spacing w:before="480" w:line="72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B3688">
        <w:rPr>
          <w:rFonts w:ascii="Times New Roman" w:hAnsi="Times New Roman" w:cs="Times New Roman"/>
          <w:b/>
          <w:bCs/>
          <w:sz w:val="24"/>
          <w:szCs w:val="24"/>
          <w:lang w:val="en-GB"/>
        </w:rPr>
        <w:t>Where</w:t>
      </w:r>
    </w:p>
    <w:p w14:paraId="31590853" w14:textId="77777777" w:rsidR="00643F8D" w:rsidRDefault="00643F8D" w:rsidP="00E51FB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643F8D" w:rsidSect="00643F8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BFCD01" w14:textId="419996C0" w:rsidR="00E51FBA" w:rsidRDefault="00E51FBA" w:rsidP="00E51FB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C3D4FA1" w14:textId="060D0859" w:rsidR="00397D20" w:rsidRDefault="00397D20" w:rsidP="00397D2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the difference between a target needs and learning needs analysis?</w:t>
      </w:r>
    </w:p>
    <w:p w14:paraId="3D05E0A6" w14:textId="77777777" w:rsidR="00397D20" w:rsidRPr="00397D20" w:rsidRDefault="00397D20" w:rsidP="00397D20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B2EE58C" w14:textId="431C15CF" w:rsidR="00643F8D" w:rsidRDefault="00643F8D" w:rsidP="00E51FB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Complete the table below having a specific learner or group of learners in mind</w:t>
      </w:r>
      <w:r w:rsidR="00B57D6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e.g. a high school graduate entering university, a business person </w:t>
      </w:r>
      <w:r w:rsidR="00890273">
        <w:rPr>
          <w:rFonts w:ascii="Times New Roman" w:hAnsi="Times New Roman" w:cs="Times New Roman"/>
          <w:b/>
          <w:bCs/>
          <w:sz w:val="24"/>
          <w:szCs w:val="24"/>
          <w:lang w:val="en-GB"/>
        </w:rPr>
        <w:t>enrolled on a company ESP course</w:t>
      </w:r>
      <w:r w:rsidR="00E70AE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890273">
        <w:rPr>
          <w:rFonts w:ascii="Times New Roman" w:hAnsi="Times New Roman" w:cs="Times New Roman"/>
          <w:b/>
          <w:bCs/>
          <w:sz w:val="24"/>
          <w:szCs w:val="24"/>
          <w:lang w:val="en-GB"/>
        </w:rPr>
        <w:t>organised by the employer, etc.</w:t>
      </w:r>
    </w:p>
    <w:p w14:paraId="222E13BB" w14:textId="77777777" w:rsidR="00993749" w:rsidRDefault="00993749" w:rsidP="00993749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3030"/>
        <w:gridCol w:w="3032"/>
      </w:tblGrid>
      <w:tr w:rsidR="00643F8D" w14:paraId="67CDC1E8" w14:textId="7B8C1B34" w:rsidTr="00993749">
        <w:trPr>
          <w:trHeight w:val="450"/>
        </w:trPr>
        <w:tc>
          <w:tcPr>
            <w:tcW w:w="1715" w:type="dxa"/>
          </w:tcPr>
          <w:p w14:paraId="0B80D08F" w14:textId="77777777" w:rsidR="00643F8D" w:rsidRDefault="00643F8D" w:rsidP="00643F8D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30" w:type="dxa"/>
          </w:tcPr>
          <w:p w14:paraId="1EF8A703" w14:textId="21A138C8" w:rsidR="00643F8D" w:rsidRPr="00643F8D" w:rsidRDefault="00643F8D" w:rsidP="00643F8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OBJECTIVE </w:t>
            </w:r>
            <w:r w:rsidR="009937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(i.e. as perceived by course designers)</w:t>
            </w:r>
          </w:p>
        </w:tc>
        <w:tc>
          <w:tcPr>
            <w:tcW w:w="3032" w:type="dxa"/>
          </w:tcPr>
          <w:p w14:paraId="48FC98E5" w14:textId="2A8B18B8" w:rsidR="00643F8D" w:rsidRPr="00993749" w:rsidRDefault="00993749" w:rsidP="00643F8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SUBJECTIVE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(as perceived by learners)</w:t>
            </w:r>
          </w:p>
        </w:tc>
      </w:tr>
      <w:tr w:rsidR="00643F8D" w14:paraId="3E3AC757" w14:textId="44ECE617" w:rsidTr="00993749">
        <w:trPr>
          <w:trHeight w:val="375"/>
        </w:trPr>
        <w:tc>
          <w:tcPr>
            <w:tcW w:w="1715" w:type="dxa"/>
          </w:tcPr>
          <w:p w14:paraId="78285466" w14:textId="1F174CB6" w:rsidR="00643F8D" w:rsidRDefault="00643F8D" w:rsidP="00643F8D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NECESSITIES</w:t>
            </w:r>
          </w:p>
        </w:tc>
        <w:tc>
          <w:tcPr>
            <w:tcW w:w="3030" w:type="dxa"/>
          </w:tcPr>
          <w:p w14:paraId="20871114" w14:textId="77777777" w:rsidR="00643F8D" w:rsidRDefault="00643F8D" w:rsidP="00643F8D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32" w:type="dxa"/>
          </w:tcPr>
          <w:p w14:paraId="4F43D506" w14:textId="77777777" w:rsidR="00643F8D" w:rsidRDefault="00643F8D" w:rsidP="00643F8D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43F8D" w14:paraId="3E880E05" w14:textId="743CC618" w:rsidTr="00993749">
        <w:trPr>
          <w:trHeight w:val="405"/>
        </w:trPr>
        <w:tc>
          <w:tcPr>
            <w:tcW w:w="1715" w:type="dxa"/>
          </w:tcPr>
          <w:p w14:paraId="020CC256" w14:textId="7DA11292" w:rsidR="00643F8D" w:rsidRDefault="00643F8D" w:rsidP="00643F8D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LACKS</w:t>
            </w:r>
          </w:p>
        </w:tc>
        <w:tc>
          <w:tcPr>
            <w:tcW w:w="3030" w:type="dxa"/>
          </w:tcPr>
          <w:p w14:paraId="6D8111CE" w14:textId="77777777" w:rsidR="00643F8D" w:rsidRDefault="00643F8D" w:rsidP="00643F8D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32" w:type="dxa"/>
          </w:tcPr>
          <w:p w14:paraId="5A88795C" w14:textId="77777777" w:rsidR="00643F8D" w:rsidRDefault="00643F8D" w:rsidP="00643F8D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43F8D" w14:paraId="50448031" w14:textId="6E328E29" w:rsidTr="00993749">
        <w:trPr>
          <w:trHeight w:val="375"/>
        </w:trPr>
        <w:tc>
          <w:tcPr>
            <w:tcW w:w="1715" w:type="dxa"/>
          </w:tcPr>
          <w:p w14:paraId="7262B847" w14:textId="1327568B" w:rsidR="00643F8D" w:rsidRDefault="00643F8D" w:rsidP="00643F8D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WANTS</w:t>
            </w:r>
          </w:p>
        </w:tc>
        <w:tc>
          <w:tcPr>
            <w:tcW w:w="3030" w:type="dxa"/>
          </w:tcPr>
          <w:p w14:paraId="076092D7" w14:textId="77777777" w:rsidR="00643F8D" w:rsidRDefault="00643F8D" w:rsidP="00643F8D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32" w:type="dxa"/>
          </w:tcPr>
          <w:p w14:paraId="24849F27" w14:textId="77777777" w:rsidR="00643F8D" w:rsidRDefault="00643F8D" w:rsidP="00643F8D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47631F8B" w14:textId="7950AA81" w:rsidR="00643F8D" w:rsidRDefault="00643F8D" w:rsidP="00643F8D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6AA0157" w14:textId="63021E6D" w:rsidR="00643F8D" w:rsidRDefault="00643F8D" w:rsidP="00643F8D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35621CC" w14:textId="7A5B8604" w:rsidR="00643F8D" w:rsidRDefault="00643F8D" w:rsidP="00643F8D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154F8C3" w14:textId="1EE0FEBD" w:rsidR="00804BF0" w:rsidRPr="00B91F90" w:rsidRDefault="007E07AA" w:rsidP="00397D2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91F9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Some of the methods </w:t>
      </w:r>
      <w:r w:rsidR="00B91F90" w:rsidRPr="00B91F90">
        <w:rPr>
          <w:rFonts w:ascii="Times New Roman" w:hAnsi="Times New Roman" w:cs="Times New Roman"/>
          <w:b/>
          <w:bCs/>
          <w:sz w:val="24"/>
          <w:szCs w:val="24"/>
          <w:lang w:val="en-GB"/>
        </w:rPr>
        <w:t>used to collect needs-analysis data:</w:t>
      </w:r>
    </w:p>
    <w:p w14:paraId="38995EDE" w14:textId="731F896D" w:rsidR="00B91F90" w:rsidRDefault="00B91F90" w:rsidP="00B91F90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Questionnaires and surveys</w:t>
      </w:r>
    </w:p>
    <w:p w14:paraId="1BE81974" w14:textId="772592A3" w:rsidR="00B91F90" w:rsidRDefault="00854FB7" w:rsidP="00B91F90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Text analysis</w:t>
      </w:r>
    </w:p>
    <w:p w14:paraId="77776D4C" w14:textId="07C3B0E2" w:rsidR="00854FB7" w:rsidRDefault="00854FB7" w:rsidP="00B91F90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Previous research</w:t>
      </w:r>
    </w:p>
    <w:p w14:paraId="796592BC" w14:textId="1672ACFE" w:rsidR="00854FB7" w:rsidRDefault="00854FB7" w:rsidP="00B91F90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Discussions with stakeholders</w:t>
      </w:r>
    </w:p>
    <w:p w14:paraId="48634F56" w14:textId="58F3168C" w:rsidR="00854FB7" w:rsidRDefault="00854FB7" w:rsidP="00B91F90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Interviews</w:t>
      </w:r>
    </w:p>
    <w:p w14:paraId="00B4E8E2" w14:textId="064C399C" w:rsidR="00854FB7" w:rsidRDefault="0016184A" w:rsidP="00B91F90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Target-situation observation</w:t>
      </w:r>
    </w:p>
    <w:p w14:paraId="354ADBCE" w14:textId="2D827CC4" w:rsidR="0016184A" w:rsidRDefault="0016184A" w:rsidP="00B91F90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Learning-situation observation</w:t>
      </w:r>
    </w:p>
    <w:p w14:paraId="014D1368" w14:textId="77777777" w:rsidR="00BB0535" w:rsidRDefault="00061988" w:rsidP="00B91F90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Language audits</w:t>
      </w:r>
    </w:p>
    <w:p w14:paraId="01F93636" w14:textId="72A36455" w:rsidR="0016184A" w:rsidRDefault="00BB0535" w:rsidP="00B91F90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Role-plays and simulations</w:t>
      </w:r>
    </w:p>
    <w:p w14:paraId="49840138" w14:textId="6A30F13B" w:rsidR="00BB0535" w:rsidRPr="00B91F90" w:rsidRDefault="00BB0535" w:rsidP="00B91F90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Corpus analysis</w:t>
      </w:r>
    </w:p>
    <w:p w14:paraId="7DFA0DD3" w14:textId="7CF15005" w:rsidR="00804BF0" w:rsidRDefault="00804BF0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5097DBDB" w14:textId="4B50B738" w:rsidR="00804BF0" w:rsidRPr="001F2D0A" w:rsidRDefault="001F2D0A" w:rsidP="00971CAD">
      <w:pPr>
        <w:ind w:left="54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Choose a potential or existing ESP course. Discuss which of the methods </w:t>
      </w:r>
      <w:r w:rsidR="00971CA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listed above would be appropriate to collect data for a needs analysis. </w:t>
      </w:r>
      <w:r w:rsidR="00CA295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could you achieve triangulation? </w:t>
      </w:r>
    </w:p>
    <w:p w14:paraId="0DCDCC66" w14:textId="369F9644" w:rsidR="00804BF0" w:rsidRDefault="00804BF0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2354736A" w14:textId="79DC72A2" w:rsidR="00643F8D" w:rsidRDefault="00643F8D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1926BBD9" w14:textId="7E012535" w:rsidR="00643F8D" w:rsidRDefault="00643F8D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0CFD56FF" w14:textId="6DFF281C" w:rsidR="00643F8D" w:rsidRDefault="00643F8D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70B2B234" w14:textId="77777777" w:rsidR="00643F8D" w:rsidRDefault="00643F8D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16A86249" w14:textId="54CF5838" w:rsidR="00804BF0" w:rsidRDefault="00804BF0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73F5F570" w14:textId="77777777" w:rsidR="00804BF0" w:rsidRDefault="00804BF0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70E6D726" w14:textId="62D8AFEF" w:rsidR="00804BF0" w:rsidRDefault="00804BF0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2DE249A7" w14:textId="5D305FBC" w:rsidR="00804BF0" w:rsidRDefault="00804BF0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23D5A7DC" w14:textId="5695605D" w:rsidR="00804BF0" w:rsidRDefault="00804BF0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3B9EA787" w14:textId="76041753" w:rsidR="00804BF0" w:rsidRDefault="00EC4042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Oxford inventory:</w:t>
      </w:r>
    </w:p>
    <w:p w14:paraId="15FFC164" w14:textId="51D43450" w:rsidR="00EC4042" w:rsidRDefault="00890273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="00EC4042" w:rsidRPr="007C7052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https://richarddpetty.files.wordpress.com/2010/03/sill-english.pdf</w:t>
        </w:r>
      </w:hyperlink>
    </w:p>
    <w:p w14:paraId="36E3AD52" w14:textId="77777777" w:rsidR="00EC4042" w:rsidRPr="00E51FBA" w:rsidRDefault="00EC4042" w:rsidP="00E51FBA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C4042" w:rsidRPr="00E51FBA" w:rsidSect="00643F8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6733F"/>
    <w:multiLevelType w:val="hybridMultilevel"/>
    <w:tmpl w:val="93B06DB2"/>
    <w:lvl w:ilvl="0" w:tplc="5CF0BC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3CEF"/>
    <w:multiLevelType w:val="hybridMultilevel"/>
    <w:tmpl w:val="ADBC7FFA"/>
    <w:lvl w:ilvl="0" w:tplc="72A22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9B3"/>
    <w:multiLevelType w:val="hybridMultilevel"/>
    <w:tmpl w:val="551C68BE"/>
    <w:lvl w:ilvl="0" w:tplc="F4027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74EE7"/>
    <w:multiLevelType w:val="hybridMultilevel"/>
    <w:tmpl w:val="60A889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160895"/>
    <w:multiLevelType w:val="hybridMultilevel"/>
    <w:tmpl w:val="8AEE6484"/>
    <w:lvl w:ilvl="0" w:tplc="ABF4372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BA"/>
    <w:rsid w:val="00024752"/>
    <w:rsid w:val="000555D7"/>
    <w:rsid w:val="00061988"/>
    <w:rsid w:val="000725D5"/>
    <w:rsid w:val="0016184A"/>
    <w:rsid w:val="001842DC"/>
    <w:rsid w:val="001F2D0A"/>
    <w:rsid w:val="00242043"/>
    <w:rsid w:val="00283DD3"/>
    <w:rsid w:val="00397D20"/>
    <w:rsid w:val="004B3688"/>
    <w:rsid w:val="005303F6"/>
    <w:rsid w:val="00547125"/>
    <w:rsid w:val="00642B38"/>
    <w:rsid w:val="00643F8D"/>
    <w:rsid w:val="00657049"/>
    <w:rsid w:val="007E07AA"/>
    <w:rsid w:val="008043EE"/>
    <w:rsid w:val="00804BF0"/>
    <w:rsid w:val="00821F18"/>
    <w:rsid w:val="00854FB7"/>
    <w:rsid w:val="00890273"/>
    <w:rsid w:val="00971CAD"/>
    <w:rsid w:val="00993749"/>
    <w:rsid w:val="00993A73"/>
    <w:rsid w:val="009A15E3"/>
    <w:rsid w:val="00A71792"/>
    <w:rsid w:val="00AB3479"/>
    <w:rsid w:val="00B57D6F"/>
    <w:rsid w:val="00B74496"/>
    <w:rsid w:val="00B91F90"/>
    <w:rsid w:val="00BB0535"/>
    <w:rsid w:val="00CA2952"/>
    <w:rsid w:val="00CD7397"/>
    <w:rsid w:val="00D23716"/>
    <w:rsid w:val="00D43A5E"/>
    <w:rsid w:val="00D4557D"/>
    <w:rsid w:val="00DB60CE"/>
    <w:rsid w:val="00E118D6"/>
    <w:rsid w:val="00E51FBA"/>
    <w:rsid w:val="00E70AE2"/>
    <w:rsid w:val="00EC4042"/>
    <w:rsid w:val="00F6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120E"/>
  <w15:chartTrackingRefBased/>
  <w15:docId w15:val="{ADF64D0C-44A8-4B97-8D75-7C33845F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F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40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4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charddpetty.files.wordpress.com/2010/03/sill-englis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34</cp:revision>
  <dcterms:created xsi:type="dcterms:W3CDTF">2020-10-29T19:34:00Z</dcterms:created>
  <dcterms:modified xsi:type="dcterms:W3CDTF">2020-10-30T07:36:00Z</dcterms:modified>
</cp:coreProperties>
</file>