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0F29" w14:textId="09BB94B7" w:rsidR="00B46117" w:rsidRPr="00AC4CF3" w:rsidRDefault="00B46117" w:rsidP="00B46117">
      <w:pPr>
        <w:rPr>
          <w:rFonts w:ascii="Times New Roman" w:eastAsia="Times New Roman" w:hAnsi="Times New Roman" w:cs="Times New Roman"/>
          <w:b/>
          <w:bCs/>
          <w:lang w:val="fr-CH" w:eastAsia="cs-CZ"/>
        </w:rPr>
      </w:pPr>
      <w:r w:rsidRPr="00AC4CF3">
        <w:rPr>
          <w:rFonts w:ascii="Times New Roman" w:eastAsia="Times New Roman" w:hAnsi="Times New Roman" w:cs="Times New Roman"/>
          <w:b/>
          <w:bCs/>
          <w:lang w:val="fr-CH" w:eastAsia="cs-CZ"/>
        </w:rPr>
        <w:t>Les bourgeois</w:t>
      </w:r>
    </w:p>
    <w:p w14:paraId="20E4EF43" w14:textId="2AACFB23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Jacques Brel</w:t>
      </w:r>
    </w:p>
    <w:p w14:paraId="492B283C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7B401048" w14:textId="4E45E9AB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Le </w:t>
      </w:r>
      <w:r w:rsidR="00AC4CF3" w:rsidRPr="00AC4CF3">
        <w:rPr>
          <w:rFonts w:ascii="Times New Roman" w:eastAsia="Times New Roman" w:hAnsi="Times New Roman" w:cs="Times New Roman"/>
          <w:lang w:val="fr-CH" w:eastAsia="cs-CZ"/>
        </w:rPr>
        <w:t>cœur</w:t>
      </w: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 bien au chaud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Les yeux dans la bière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 xml:space="preserve">Chez la grosse Adrienne de </w:t>
      </w:r>
      <w:proofErr w:type="spellStart"/>
      <w:r w:rsidRPr="00AC4CF3">
        <w:rPr>
          <w:rFonts w:ascii="Times New Roman" w:eastAsia="Times New Roman" w:hAnsi="Times New Roman" w:cs="Times New Roman"/>
          <w:lang w:val="fr-CH" w:eastAsia="cs-CZ"/>
        </w:rPr>
        <w:t>Montalant</w:t>
      </w:r>
      <w:proofErr w:type="spellEnd"/>
      <w:r w:rsidRPr="00AC4CF3">
        <w:rPr>
          <w:rFonts w:ascii="Times New Roman" w:eastAsia="Times New Roman" w:hAnsi="Times New Roman" w:cs="Times New Roman"/>
          <w:lang w:val="fr-CH" w:eastAsia="cs-CZ"/>
        </w:rPr>
        <w:br/>
        <w:t>Avec l'ami Jojo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avec l'ami Pierre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On allait boire nos vingt ans</w:t>
      </w:r>
    </w:p>
    <w:p w14:paraId="7D083F75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br/>
        <w:t>Jojo se prenait pour Voltaire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Pierre pour Casanova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moi, moi qui étais le plus fier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Moi, moi je me prenais pour moi</w:t>
      </w:r>
    </w:p>
    <w:p w14:paraId="11993132" w14:textId="08AB95B3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Et quand vers minuit passaient les notaires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Qui sortaient de l'hôtel des "Trois Faisans"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On leur montrait notre cul et nos bonnes manières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En leur chantant:</w:t>
      </w:r>
    </w:p>
    <w:p w14:paraId="3F2CBEC8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3D0105D5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Les bourgeois c'est comme les cochons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Plus ça devient vieux plus ça devient bête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Les bourgeois c'est comme les cochons</w:t>
      </w:r>
    </w:p>
    <w:p w14:paraId="6B499ED5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Plus ça devient vieux plus ça devient c...</w:t>
      </w:r>
    </w:p>
    <w:p w14:paraId="38BFF7A1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04B294F6" w14:textId="15F6A175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Le </w:t>
      </w:r>
      <w:r w:rsidR="00AC4CF3" w:rsidRPr="00AC4CF3">
        <w:rPr>
          <w:rFonts w:ascii="Times New Roman" w:eastAsia="Times New Roman" w:hAnsi="Times New Roman" w:cs="Times New Roman"/>
          <w:lang w:val="fr-CH" w:eastAsia="cs-CZ"/>
        </w:rPr>
        <w:t>cœur</w:t>
      </w: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 bien au chaud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Les yeux dans la bière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 xml:space="preserve">Chez la grosse Adrienne de </w:t>
      </w:r>
      <w:proofErr w:type="spellStart"/>
      <w:r w:rsidRPr="00AC4CF3">
        <w:rPr>
          <w:rFonts w:ascii="Times New Roman" w:eastAsia="Times New Roman" w:hAnsi="Times New Roman" w:cs="Times New Roman"/>
          <w:lang w:val="fr-CH" w:eastAsia="cs-CZ"/>
        </w:rPr>
        <w:t>Montalant</w:t>
      </w:r>
      <w:proofErr w:type="spellEnd"/>
      <w:r w:rsidRPr="00AC4CF3">
        <w:rPr>
          <w:rFonts w:ascii="Times New Roman" w:eastAsia="Times New Roman" w:hAnsi="Times New Roman" w:cs="Times New Roman"/>
          <w:lang w:val="fr-CH" w:eastAsia="cs-CZ"/>
        </w:rPr>
        <w:br/>
        <w:t>Avec l'ami Jojo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avec l'ami Pierre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On allait brûler nos vingt ans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</w:r>
    </w:p>
    <w:p w14:paraId="025F4526" w14:textId="378BAE82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Voltaire dansait comme un vicaire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Casanova n'osait pas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moi, moi qui restait le plus fier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Moi j'étais presque aussi saoul que moi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quand vers minuit passaient les notaires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Qui sortaient de l'hôtel des "Trois Faisans"</w:t>
      </w:r>
    </w:p>
    <w:p w14:paraId="1BEC6859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On leur montrait notre cul et nos bonnes manières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En leur chantant:</w:t>
      </w:r>
    </w:p>
    <w:p w14:paraId="49ACE3CA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576BD1E2" w14:textId="52094BC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Les bourgeois c'est comme les cochons</w:t>
      </w:r>
    </w:p>
    <w:p w14:paraId="5E5FBABE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Plus ça devient vieux plus ça devient bête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Les bourgeois c'est comme les cochons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Plus ça devient vieux plus ça devient c...</w:t>
      </w:r>
    </w:p>
    <w:p w14:paraId="000FAF66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4B14FEA7" w14:textId="6631B2AE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Le </w:t>
      </w:r>
      <w:r w:rsidR="00AC4CF3" w:rsidRPr="00AC4CF3">
        <w:rPr>
          <w:rFonts w:ascii="Times New Roman" w:eastAsia="Times New Roman" w:hAnsi="Times New Roman" w:cs="Times New Roman"/>
          <w:lang w:val="fr-CH" w:eastAsia="cs-CZ"/>
        </w:rPr>
        <w:t>cœur</w:t>
      </w: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 au repos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Les yeux bien sur terre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Au bar de l'hôtel des "Trois Faisans"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Avec maître Jojo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avec maître Pierre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</w:r>
      <w:r w:rsidRPr="00AC4CF3">
        <w:rPr>
          <w:rFonts w:ascii="Times New Roman" w:eastAsia="Times New Roman" w:hAnsi="Times New Roman" w:cs="Times New Roman"/>
          <w:lang w:val="fr-CH" w:eastAsia="cs-CZ"/>
        </w:rPr>
        <w:lastRenderedPageBreak/>
        <w:t>Entre notaires on passe le temps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</w:r>
    </w:p>
    <w:p w14:paraId="198BFD97" w14:textId="74C8814B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Jojo parle de Voltaire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Pierre de Casanova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moi, moi, moi qui suis resté le plus fier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Moi, moi je parle encore de moi</w:t>
      </w:r>
    </w:p>
    <w:p w14:paraId="2A8C5948" w14:textId="36A80EB6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Et c'est en sortant vers minuit, Monsieur le Commissaire,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 xml:space="preserve">Que tous les soirs de chez la </w:t>
      </w:r>
      <w:proofErr w:type="spellStart"/>
      <w:r w:rsidRPr="00AC4CF3">
        <w:rPr>
          <w:rFonts w:ascii="Times New Roman" w:eastAsia="Times New Roman" w:hAnsi="Times New Roman" w:cs="Times New Roman"/>
          <w:lang w:val="fr-CH" w:eastAsia="cs-CZ"/>
        </w:rPr>
        <w:t>Montalant</w:t>
      </w:r>
      <w:proofErr w:type="spellEnd"/>
      <w:r w:rsidRPr="00AC4CF3">
        <w:rPr>
          <w:rFonts w:ascii="Times New Roman" w:eastAsia="Times New Roman" w:hAnsi="Times New Roman" w:cs="Times New Roman"/>
          <w:lang w:val="fr-CH" w:eastAsia="cs-CZ"/>
        </w:rPr>
        <w:br/>
        <w:t>De jeunes "peigne-culs" nous montrent leur</w:t>
      </w:r>
      <w:r w:rsidR="007A4456">
        <w:rPr>
          <w:rFonts w:ascii="Times New Roman" w:eastAsia="Times New Roman" w:hAnsi="Times New Roman" w:cs="Times New Roman"/>
          <w:lang w:val="fr-CH" w:eastAsia="cs-CZ"/>
        </w:rPr>
        <w:t>s</w:t>
      </w: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 derrière</w:t>
      </w:r>
      <w:r w:rsidR="007A4456">
        <w:rPr>
          <w:rFonts w:ascii="Times New Roman" w:eastAsia="Times New Roman" w:hAnsi="Times New Roman" w:cs="Times New Roman"/>
          <w:lang w:val="fr-CH" w:eastAsia="cs-CZ"/>
        </w:rPr>
        <w:t>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En nous chantant:</w:t>
      </w:r>
    </w:p>
    <w:p w14:paraId="7DDA72BC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6549E74F" w14:textId="4A1DC382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Les bourgeois c'est comme les cochons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Plus ça devient vieux plus ça devient bête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Disent-ils</w:t>
      </w:r>
      <w:r w:rsidR="00CA5C8E">
        <w:rPr>
          <w:rFonts w:ascii="Times New Roman" w:eastAsia="Times New Roman" w:hAnsi="Times New Roman" w:cs="Times New Roman"/>
          <w:lang w:val="fr-CH" w:eastAsia="cs-CZ"/>
        </w:rPr>
        <w:t>,</w:t>
      </w: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 Monsieur le </w:t>
      </w:r>
      <w:r w:rsidR="00CA5C8E">
        <w:rPr>
          <w:rFonts w:ascii="Times New Roman" w:eastAsia="Times New Roman" w:hAnsi="Times New Roman" w:cs="Times New Roman"/>
          <w:lang w:val="fr-CH" w:eastAsia="cs-CZ"/>
        </w:rPr>
        <w:t>C</w:t>
      </w:r>
      <w:r w:rsidRPr="00AC4CF3">
        <w:rPr>
          <w:rFonts w:ascii="Times New Roman" w:eastAsia="Times New Roman" w:hAnsi="Times New Roman" w:cs="Times New Roman"/>
          <w:lang w:val="fr-CH" w:eastAsia="cs-CZ"/>
        </w:rPr>
        <w:t>ommissaire</w:t>
      </w:r>
      <w:r w:rsidR="00CA5C8E">
        <w:rPr>
          <w:rFonts w:ascii="Times New Roman" w:eastAsia="Times New Roman" w:hAnsi="Times New Roman" w:cs="Times New Roman"/>
          <w:lang w:val="fr-CH" w:eastAsia="cs-CZ"/>
        </w:rPr>
        <w:t>,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Les bourgeois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Plus ça devient vieux plus ça devient c...</w:t>
      </w:r>
    </w:p>
    <w:p w14:paraId="737B8752" w14:textId="77777777" w:rsidR="00B46117" w:rsidRPr="00AC4CF3" w:rsidRDefault="00B46117">
      <w:pPr>
        <w:rPr>
          <w:lang w:val="fr-CH"/>
        </w:rPr>
      </w:pPr>
    </w:p>
    <w:sectPr w:rsidR="00B46117" w:rsidRPr="00AC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17"/>
    <w:rsid w:val="00272D9F"/>
    <w:rsid w:val="005A7C93"/>
    <w:rsid w:val="007A4456"/>
    <w:rsid w:val="00AC4CF3"/>
    <w:rsid w:val="00B46117"/>
    <w:rsid w:val="00CA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CF179CF"/>
  <w15:chartTrackingRefBased/>
  <w15:docId w15:val="{60804B9D-EC40-0A49-8D47-A7F29982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Foletti</dc:creator>
  <cp:keywords/>
  <dc:description/>
  <cp:lastModifiedBy>Ivan Foletti</cp:lastModifiedBy>
  <cp:revision>3</cp:revision>
  <dcterms:created xsi:type="dcterms:W3CDTF">2022-09-25T23:06:00Z</dcterms:created>
  <dcterms:modified xsi:type="dcterms:W3CDTF">2022-09-30T02:35:00Z</dcterms:modified>
</cp:coreProperties>
</file>