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92AE" w14:textId="13CBDAD8" w:rsidR="00B3737A" w:rsidRPr="0069443C" w:rsidRDefault="0069443C" w:rsidP="002D1636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69443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F8F3D" wp14:editId="0001CB58">
                <wp:simplePos x="0" y="0"/>
                <wp:positionH relativeFrom="margin">
                  <wp:align>right</wp:align>
                </wp:positionH>
                <wp:positionV relativeFrom="paragraph">
                  <wp:posOffset>-182245</wp:posOffset>
                </wp:positionV>
                <wp:extent cx="1828800" cy="1828800"/>
                <wp:effectExtent l="0" t="0" r="19685" b="1333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EE8CC" w14:textId="76CD512A" w:rsidR="0069443C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Práce s daty 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Excelu</w:t>
                            </w:r>
                          </w:p>
                          <w:p w14:paraId="25FDB08F" w14:textId="3949D622" w:rsidR="0069443C" w:rsidRPr="00D073A8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podzim 202</w:t>
                            </w:r>
                            <w:r w:rsidR="001C03C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F8F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92.8pt;margin-top:-14.3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" fillcolor="#f2f2f2 [3052]" strokeweight=".5pt">
                <v:textbox style="mso-fit-shape-to-text:t">
                  <w:txbxContent>
                    <w:p w14:paraId="1FCEE8CC" w14:textId="76CD512A" w:rsidR="0069443C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Práce s daty v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Excelu</w:t>
                      </w:r>
                    </w:p>
                    <w:p w14:paraId="25FDB08F" w14:textId="3949D622" w:rsidR="0069443C" w:rsidRPr="00D073A8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podzim 202</w:t>
                      </w:r>
                      <w:r w:rsidR="001C03C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74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3737A" w:rsidRPr="0069443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A0E7C">
        <w:rPr>
          <w:rFonts w:ascii="Times New Roman" w:hAnsi="Times New Roman" w:cs="Times New Roman"/>
          <w:b/>
          <w:bCs/>
          <w:sz w:val="28"/>
          <w:szCs w:val="28"/>
        </w:rPr>
        <w:t xml:space="preserve"> SUMIF, SUMIFS, COUNTIF, AVERAGEIF</w:t>
      </w:r>
    </w:p>
    <w:p w14:paraId="7B5E6E9F" w14:textId="37E6BBCD" w:rsidR="00CD4FF5" w:rsidRDefault="00CD4FF5" w:rsidP="002D1636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 w:rsidRPr="00CD4FF5">
        <w:rPr>
          <w:rFonts w:ascii="Times New Roman" w:hAnsi="Times New Roman" w:cs="Times New Roman"/>
          <w:b/>
          <w:bCs/>
          <w:sz w:val="24"/>
          <w:szCs w:val="24"/>
        </w:rPr>
        <w:t>Situace</w:t>
      </w:r>
      <w:r>
        <w:rPr>
          <w:rFonts w:ascii="Times New Roman" w:hAnsi="Times New Roman" w:cs="Times New Roman"/>
          <w:sz w:val="24"/>
          <w:szCs w:val="24"/>
        </w:rPr>
        <w:t>: některé vzorky mají jen 2 vrstvy, většina má 3 vrstvy a některé mají dokonce 4 vrstvy. Každá vrstva je na samostatném řádku. Abychom dostali pro každý vzorek součty jedinců ze všech vrstev (a pro každý druh zvlášť!), musíme sečíst čísla ze 2, 3 nebo 4 řádků</w:t>
      </w:r>
      <w:r w:rsidR="002D16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 každém sloupci zvlášť.</w:t>
      </w:r>
    </w:p>
    <w:p w14:paraId="70C6BD39" w14:textId="77777777" w:rsidR="00CD4FF5" w:rsidRDefault="00CD4FF5" w:rsidP="005B4390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Pomohou nám funkce SUMIF, případně SUMIFS, které sčítají hodnoty splňující nějaká kritéria.</w:t>
      </w:r>
    </w:p>
    <w:p w14:paraId="13563077" w14:textId="77777777" w:rsidR="00CD4FF5" w:rsidRPr="00296CBF" w:rsidRDefault="00CD4FF5" w:rsidP="005B4390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Nejdřív si však musíme uvědomit rozdíl mezi zdrojovou a cílovou tabulkou a nachystat si kódování.</w:t>
      </w:r>
    </w:p>
    <w:p w14:paraId="40A4CB93" w14:textId="6D091C82" w:rsidR="004B7B2D" w:rsidRPr="005B4390" w:rsidRDefault="004B7B2D" w:rsidP="002D1636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4390">
        <w:rPr>
          <w:rFonts w:ascii="Times New Roman" w:hAnsi="Times New Roman" w:cs="Times New Roman"/>
          <w:b/>
          <w:bCs/>
          <w:sz w:val="24"/>
          <w:szCs w:val="24"/>
          <w:u w:val="single"/>
        </w:rPr>
        <w:t>Argumenty funkce SUMIF:</w:t>
      </w:r>
    </w:p>
    <w:p w14:paraId="0D22AA96" w14:textId="79F5C44B" w:rsidR="004B7B2D" w:rsidRPr="004B7B2D" w:rsidRDefault="004B7B2D" w:rsidP="005B4390">
      <w:pPr>
        <w:spacing w:after="120"/>
        <w:rPr>
          <w:rFonts w:ascii="Consolas" w:hAnsi="Consolas" w:cs="Segoe UI"/>
          <w:b/>
          <w:bCs/>
          <w:color w:val="363636"/>
        </w:rPr>
      </w:pPr>
      <w:r w:rsidRPr="004B7B2D">
        <w:rPr>
          <w:rFonts w:ascii="Consolas" w:hAnsi="Consolas" w:cs="Segoe UI"/>
          <w:b/>
          <w:bCs/>
          <w:color w:val="363636"/>
        </w:rPr>
        <w:t xml:space="preserve">=SUMIF( oblast = kde vyhledávám 'podmnožiny'; </w:t>
      </w:r>
      <w:r w:rsidRPr="004B7B2D">
        <w:rPr>
          <w:rFonts w:ascii="Consolas" w:hAnsi="Consolas" w:cs="Segoe UI"/>
          <w:b/>
          <w:bCs/>
          <w:color w:val="363636"/>
        </w:rPr>
        <w:br/>
        <w:t xml:space="preserve">        kritéria = podle čeho vyhledávám 'podmnožiny'; </w:t>
      </w:r>
      <w:r w:rsidRPr="004B7B2D">
        <w:rPr>
          <w:rFonts w:ascii="Consolas" w:hAnsi="Consolas" w:cs="Segoe UI"/>
          <w:b/>
          <w:bCs/>
          <w:color w:val="363636"/>
        </w:rPr>
        <w:br/>
        <w:t xml:space="preserve">        [součet] = které hodnoty sčítám)</w:t>
      </w:r>
    </w:p>
    <w:p w14:paraId="7652F62D" w14:textId="7D1894C2" w:rsidR="004B7B2D" w:rsidRDefault="00EA4A20" w:rsidP="005B439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B4390">
        <w:rPr>
          <w:rFonts w:ascii="Times New Roman" w:hAnsi="Times New Roman" w:cs="Times New Roman"/>
          <w:b/>
          <w:bCs/>
          <w:sz w:val="24"/>
          <w:szCs w:val="24"/>
          <w:u w:val="single"/>
        </w:rPr>
        <w:t>Funkce pro více podmínek najednou</w:t>
      </w:r>
      <w:r>
        <w:rPr>
          <w:rFonts w:ascii="Times New Roman" w:hAnsi="Times New Roman" w:cs="Times New Roman"/>
          <w:sz w:val="24"/>
          <w:szCs w:val="24"/>
        </w:rPr>
        <w:t xml:space="preserve"> SUMIF</w:t>
      </w:r>
      <w:r w:rsidRPr="00EA4A20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11C44DA5" w14:textId="5BCBF7C0" w:rsidR="004B7B2D" w:rsidRPr="004B7B2D" w:rsidRDefault="004B7B2D" w:rsidP="005B4390">
      <w:pPr>
        <w:spacing w:after="120"/>
        <w:rPr>
          <w:rFonts w:ascii="Consolas" w:hAnsi="Consolas" w:cs="Segoe UI"/>
          <w:b/>
          <w:bCs/>
          <w:color w:val="363636"/>
        </w:rPr>
      </w:pPr>
      <w:r>
        <w:rPr>
          <w:rFonts w:ascii="Consolas" w:hAnsi="Consolas" w:cs="Segoe UI"/>
          <w:b/>
          <w:bCs/>
          <w:color w:val="363636"/>
        </w:rPr>
        <w:t>=</w:t>
      </w:r>
      <w:r w:rsidRPr="004B7B2D">
        <w:rPr>
          <w:rFonts w:ascii="Consolas" w:hAnsi="Consolas" w:cs="Segoe UI"/>
          <w:b/>
          <w:bCs/>
          <w:color w:val="363636"/>
        </w:rPr>
        <w:t>SUMIFS(oblast</w:t>
      </w:r>
      <w:r w:rsidR="00EA4A20">
        <w:rPr>
          <w:rFonts w:ascii="Consolas" w:hAnsi="Consolas" w:cs="Segoe UI"/>
          <w:b/>
          <w:bCs/>
          <w:color w:val="363636"/>
        </w:rPr>
        <w:t>_součtu</w:t>
      </w:r>
      <w:r w:rsidR="00EA4A20" w:rsidRPr="004B7B2D">
        <w:rPr>
          <w:rFonts w:ascii="Consolas" w:hAnsi="Consolas" w:cs="Segoe UI"/>
          <w:b/>
          <w:bCs/>
          <w:color w:val="363636"/>
        </w:rPr>
        <w:t xml:space="preserve"> = které hodnoty sčítám</w:t>
      </w:r>
      <w:r w:rsidRPr="004B7B2D">
        <w:rPr>
          <w:rFonts w:ascii="Consolas" w:hAnsi="Consolas" w:cs="Segoe UI"/>
          <w:b/>
          <w:bCs/>
          <w:color w:val="363636"/>
        </w:rPr>
        <w:t xml:space="preserve">; </w:t>
      </w:r>
      <w:r w:rsidR="00EA4A20">
        <w:rPr>
          <w:rFonts w:ascii="Consolas" w:hAnsi="Consolas" w:cs="Segoe UI"/>
          <w:b/>
          <w:bCs/>
          <w:color w:val="363636"/>
        </w:rPr>
        <w:br/>
        <w:t xml:space="preserve"> </w:t>
      </w:r>
      <w:r w:rsidR="00EA4A20">
        <w:rPr>
          <w:rFonts w:ascii="Consolas" w:hAnsi="Consolas" w:cs="Segoe UI"/>
          <w:b/>
          <w:bCs/>
          <w:color w:val="363636"/>
        </w:rPr>
        <w:tab/>
        <w:t xml:space="preserve">  </w:t>
      </w:r>
      <w:r w:rsidRPr="004B7B2D">
        <w:rPr>
          <w:rFonts w:ascii="Consolas" w:hAnsi="Consolas" w:cs="Segoe UI"/>
          <w:b/>
          <w:bCs/>
          <w:color w:val="363636"/>
        </w:rPr>
        <w:t>oblast_kritérií1</w:t>
      </w:r>
      <w:r w:rsidR="00EA4A20" w:rsidRPr="004B7B2D">
        <w:rPr>
          <w:rFonts w:ascii="Consolas" w:hAnsi="Consolas" w:cs="Segoe UI"/>
          <w:b/>
          <w:bCs/>
          <w:color w:val="363636"/>
        </w:rPr>
        <w:t xml:space="preserve"> = kde vyhledávám 'podmnožiny'</w:t>
      </w:r>
      <w:r w:rsidRPr="004B7B2D">
        <w:rPr>
          <w:rFonts w:ascii="Consolas" w:hAnsi="Consolas" w:cs="Segoe UI"/>
          <w:b/>
          <w:bCs/>
          <w:color w:val="363636"/>
        </w:rPr>
        <w:t xml:space="preserve">; </w:t>
      </w:r>
      <w:r w:rsidR="00EA4A20">
        <w:rPr>
          <w:rFonts w:ascii="Consolas" w:hAnsi="Consolas" w:cs="Segoe UI"/>
          <w:b/>
          <w:bCs/>
          <w:color w:val="363636"/>
        </w:rPr>
        <w:br/>
        <w:t xml:space="preserve"> </w:t>
      </w:r>
      <w:r w:rsidR="00EA4A20">
        <w:rPr>
          <w:rFonts w:ascii="Consolas" w:hAnsi="Consolas" w:cs="Segoe UI"/>
          <w:b/>
          <w:bCs/>
          <w:color w:val="363636"/>
        </w:rPr>
        <w:tab/>
        <w:t xml:space="preserve">  </w:t>
      </w:r>
      <w:r w:rsidRPr="004B7B2D">
        <w:rPr>
          <w:rFonts w:ascii="Consolas" w:hAnsi="Consolas" w:cs="Segoe UI"/>
          <w:b/>
          <w:bCs/>
          <w:color w:val="363636"/>
        </w:rPr>
        <w:t>kritéri</w:t>
      </w:r>
      <w:r w:rsidR="00EA4A20">
        <w:rPr>
          <w:rFonts w:ascii="Consolas" w:hAnsi="Consolas" w:cs="Segoe UI"/>
          <w:b/>
          <w:bCs/>
          <w:color w:val="363636"/>
        </w:rPr>
        <w:t>um</w:t>
      </w:r>
      <w:r w:rsidRPr="004B7B2D">
        <w:rPr>
          <w:rFonts w:ascii="Consolas" w:hAnsi="Consolas" w:cs="Segoe UI"/>
          <w:b/>
          <w:bCs/>
          <w:color w:val="363636"/>
        </w:rPr>
        <w:t>1</w:t>
      </w:r>
      <w:r w:rsidR="00EA4A20" w:rsidRPr="004B7B2D">
        <w:rPr>
          <w:rFonts w:ascii="Consolas" w:hAnsi="Consolas" w:cs="Segoe UI"/>
          <w:b/>
          <w:bCs/>
          <w:color w:val="363636"/>
        </w:rPr>
        <w:t xml:space="preserve"> = podle čeho vyhledávám 'podmnožiny'</w:t>
      </w:r>
      <w:r w:rsidRPr="004B7B2D">
        <w:rPr>
          <w:rFonts w:ascii="Consolas" w:hAnsi="Consolas" w:cs="Segoe UI"/>
          <w:b/>
          <w:bCs/>
          <w:color w:val="363636"/>
        </w:rPr>
        <w:t xml:space="preserve">; </w:t>
      </w:r>
      <w:r w:rsidR="00EA4A20">
        <w:rPr>
          <w:rFonts w:ascii="Consolas" w:hAnsi="Consolas" w:cs="Segoe UI"/>
          <w:b/>
          <w:bCs/>
          <w:color w:val="363636"/>
        </w:rPr>
        <w:br/>
        <w:t xml:space="preserve"> </w:t>
      </w:r>
      <w:r w:rsidR="00EA4A20">
        <w:rPr>
          <w:rFonts w:ascii="Consolas" w:hAnsi="Consolas" w:cs="Segoe UI"/>
          <w:b/>
          <w:bCs/>
          <w:color w:val="363636"/>
        </w:rPr>
        <w:tab/>
        <w:t xml:space="preserve">  [</w:t>
      </w:r>
      <w:r w:rsidRPr="004B7B2D">
        <w:rPr>
          <w:rFonts w:ascii="Consolas" w:hAnsi="Consolas" w:cs="Segoe UI"/>
          <w:b/>
          <w:bCs/>
          <w:color w:val="363636"/>
        </w:rPr>
        <w:t>oblast_kritérií2; kritéria2]; ...)</w:t>
      </w:r>
    </w:p>
    <w:p w14:paraId="31789280" w14:textId="0927E7E9" w:rsidR="004E7B96" w:rsidRPr="005B4390" w:rsidRDefault="00B50461" w:rsidP="005B4390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4390">
        <w:rPr>
          <w:rFonts w:ascii="Times New Roman" w:hAnsi="Times New Roman" w:cs="Times New Roman"/>
          <w:b/>
          <w:bCs/>
          <w:sz w:val="24"/>
          <w:szCs w:val="24"/>
          <w:u w:val="single"/>
        </w:rPr>
        <w:t>Funkce pro průměry podmnožin:</w:t>
      </w:r>
    </w:p>
    <w:p w14:paraId="5766CED4" w14:textId="4134D01A" w:rsidR="004E7B96" w:rsidRPr="004B7B2D" w:rsidRDefault="004E7B96" w:rsidP="005B4390">
      <w:pPr>
        <w:spacing w:after="0"/>
        <w:rPr>
          <w:rFonts w:ascii="Consolas" w:hAnsi="Consolas" w:cs="Segoe UI"/>
          <w:b/>
          <w:bCs/>
          <w:color w:val="363636"/>
        </w:rPr>
      </w:pPr>
      <w:r w:rsidRPr="004B7B2D">
        <w:rPr>
          <w:rFonts w:ascii="Consolas" w:hAnsi="Consolas" w:cs="Segoe UI"/>
          <w:b/>
          <w:bCs/>
          <w:color w:val="363636"/>
        </w:rPr>
        <w:t>=</w:t>
      </w:r>
      <w:r>
        <w:rPr>
          <w:rFonts w:ascii="Consolas" w:hAnsi="Consolas" w:cs="Segoe UI"/>
          <w:b/>
          <w:bCs/>
          <w:color w:val="363636"/>
        </w:rPr>
        <w:t>AVERAGE</w:t>
      </w:r>
      <w:r w:rsidRPr="004B7B2D">
        <w:rPr>
          <w:rFonts w:ascii="Consolas" w:hAnsi="Consolas" w:cs="Segoe UI"/>
          <w:b/>
          <w:bCs/>
          <w:color w:val="363636"/>
        </w:rPr>
        <w:t>IF(</w:t>
      </w:r>
      <w:r w:rsidR="007D424E">
        <w:rPr>
          <w:rFonts w:ascii="Consolas" w:hAnsi="Consolas" w:cs="Segoe UI"/>
          <w:b/>
          <w:bCs/>
          <w:color w:val="363636"/>
        </w:rPr>
        <w:tab/>
      </w:r>
      <w:r w:rsidRPr="004B7B2D">
        <w:rPr>
          <w:rFonts w:ascii="Consolas" w:hAnsi="Consolas" w:cs="Segoe UI"/>
          <w:b/>
          <w:bCs/>
          <w:color w:val="363636"/>
        </w:rPr>
        <w:t xml:space="preserve">oblast = kde vyhledávám 'podmnožiny'; </w:t>
      </w:r>
      <w:r w:rsidRPr="004B7B2D">
        <w:rPr>
          <w:rFonts w:ascii="Consolas" w:hAnsi="Consolas" w:cs="Segoe UI"/>
          <w:b/>
          <w:bCs/>
          <w:color w:val="363636"/>
        </w:rPr>
        <w:br/>
        <w:t xml:space="preserve">        </w:t>
      </w:r>
      <w:r>
        <w:rPr>
          <w:rFonts w:ascii="Consolas" w:hAnsi="Consolas" w:cs="Segoe UI"/>
          <w:b/>
          <w:bCs/>
          <w:color w:val="363636"/>
        </w:rPr>
        <w:tab/>
      </w:r>
      <w:r w:rsidRPr="004B7B2D">
        <w:rPr>
          <w:rFonts w:ascii="Consolas" w:hAnsi="Consolas" w:cs="Segoe UI"/>
          <w:b/>
          <w:bCs/>
          <w:color w:val="363636"/>
        </w:rPr>
        <w:t xml:space="preserve">kritéria = podle čeho vyhledávám 'podmnožiny'; </w:t>
      </w:r>
      <w:r w:rsidRPr="004B7B2D">
        <w:rPr>
          <w:rFonts w:ascii="Consolas" w:hAnsi="Consolas" w:cs="Segoe UI"/>
          <w:b/>
          <w:bCs/>
          <w:color w:val="363636"/>
        </w:rPr>
        <w:br/>
        <w:t xml:space="preserve">        </w:t>
      </w:r>
      <w:r>
        <w:rPr>
          <w:rFonts w:ascii="Consolas" w:hAnsi="Consolas" w:cs="Segoe UI"/>
          <w:b/>
          <w:bCs/>
          <w:color w:val="363636"/>
        </w:rPr>
        <w:tab/>
      </w:r>
      <w:r w:rsidRPr="004B7B2D">
        <w:rPr>
          <w:rFonts w:ascii="Consolas" w:hAnsi="Consolas" w:cs="Segoe UI"/>
          <w:b/>
          <w:bCs/>
          <w:color w:val="363636"/>
        </w:rPr>
        <w:t>[</w:t>
      </w:r>
      <w:r>
        <w:rPr>
          <w:rFonts w:ascii="Consolas" w:hAnsi="Consolas" w:cs="Segoe UI"/>
          <w:b/>
          <w:bCs/>
          <w:color w:val="363636"/>
        </w:rPr>
        <w:t>oblast pro průměr</w:t>
      </w:r>
      <w:r w:rsidRPr="004B7B2D">
        <w:rPr>
          <w:rFonts w:ascii="Consolas" w:hAnsi="Consolas" w:cs="Segoe UI"/>
          <w:b/>
          <w:bCs/>
          <w:color w:val="363636"/>
        </w:rPr>
        <w:t>] = které hodnoty sčítám</w:t>
      </w:r>
      <w:r>
        <w:rPr>
          <w:rFonts w:ascii="Consolas" w:hAnsi="Consolas" w:cs="Segoe UI"/>
          <w:b/>
          <w:bCs/>
          <w:color w:val="363636"/>
        </w:rPr>
        <w:t xml:space="preserve"> a průměruju</w:t>
      </w:r>
      <w:r w:rsidRPr="004B7B2D">
        <w:rPr>
          <w:rFonts w:ascii="Consolas" w:hAnsi="Consolas" w:cs="Segoe UI"/>
          <w:b/>
          <w:bCs/>
          <w:color w:val="363636"/>
        </w:rPr>
        <w:t>)</w:t>
      </w:r>
    </w:p>
    <w:p w14:paraId="7D704728" w14:textId="176EAE29" w:rsidR="004E7B96" w:rsidRDefault="00B50461" w:rsidP="005B4390">
      <w:pPr>
        <w:pStyle w:val="Odstavecseseznamem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50461">
        <w:rPr>
          <w:rFonts w:ascii="Times New Roman" w:hAnsi="Times New Roman" w:cs="Times New Roman"/>
          <w:sz w:val="24"/>
          <w:szCs w:val="24"/>
        </w:rPr>
        <w:t>Prázdná buňka se nepočítá jako nulová hodnota, vůbec ve výpočtu nefiguruje, vzoreček ji „přeskočí“</w:t>
      </w:r>
      <w:r>
        <w:rPr>
          <w:rFonts w:ascii="Times New Roman" w:hAnsi="Times New Roman" w:cs="Times New Roman"/>
          <w:sz w:val="24"/>
          <w:szCs w:val="24"/>
        </w:rPr>
        <w:t xml:space="preserve">  =&gt; #DĚLENÍ NULOU!</w:t>
      </w:r>
    </w:p>
    <w:p w14:paraId="799D9C40" w14:textId="0A222BED" w:rsidR="007D424E" w:rsidRPr="005B4390" w:rsidRDefault="007D424E" w:rsidP="005B4390">
      <w:pPr>
        <w:spacing w:after="1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4390">
        <w:rPr>
          <w:rFonts w:ascii="Times New Roman" w:hAnsi="Times New Roman" w:cs="Times New Roman"/>
          <w:b/>
          <w:bCs/>
          <w:sz w:val="24"/>
          <w:szCs w:val="24"/>
          <w:u w:val="single"/>
        </w:rPr>
        <w:t>Počet hodnot, které splňují podmínku. Ani součet, ani průměr, jenom počet buněk.</w:t>
      </w:r>
    </w:p>
    <w:p w14:paraId="2B132874" w14:textId="77777777" w:rsidR="005B4390" w:rsidRDefault="007D424E" w:rsidP="005B4390">
      <w:pPr>
        <w:spacing w:after="120"/>
        <w:rPr>
          <w:rFonts w:ascii="Consolas" w:hAnsi="Consolas" w:cs="Segoe UI"/>
          <w:b/>
          <w:bCs/>
          <w:color w:val="363636"/>
        </w:rPr>
      </w:pPr>
      <w:r w:rsidRPr="007D424E">
        <w:rPr>
          <w:rFonts w:ascii="Consolas" w:hAnsi="Consolas" w:cs="Segoe UI"/>
          <w:b/>
          <w:bCs/>
          <w:color w:val="363636"/>
        </w:rPr>
        <w:t>=COUNTIF(</w:t>
      </w:r>
      <w:r w:rsidRPr="004B7B2D">
        <w:rPr>
          <w:rFonts w:ascii="Consolas" w:hAnsi="Consolas" w:cs="Segoe UI"/>
          <w:b/>
          <w:bCs/>
          <w:color w:val="363636"/>
        </w:rPr>
        <w:t xml:space="preserve">oblast = kde vyhledávám 'podmnožiny'; </w:t>
      </w:r>
      <w:r w:rsidRPr="004B7B2D">
        <w:rPr>
          <w:rFonts w:ascii="Consolas" w:hAnsi="Consolas" w:cs="Segoe UI"/>
          <w:b/>
          <w:bCs/>
          <w:color w:val="363636"/>
        </w:rPr>
        <w:br/>
        <w:t xml:space="preserve">        </w:t>
      </w:r>
      <w:r>
        <w:rPr>
          <w:rFonts w:ascii="Consolas" w:hAnsi="Consolas" w:cs="Segoe UI"/>
          <w:b/>
          <w:bCs/>
          <w:color w:val="363636"/>
        </w:rPr>
        <w:t xml:space="preserve"> k</w:t>
      </w:r>
      <w:r w:rsidRPr="004B7B2D">
        <w:rPr>
          <w:rFonts w:ascii="Consolas" w:hAnsi="Consolas" w:cs="Segoe UI"/>
          <w:b/>
          <w:bCs/>
          <w:color w:val="363636"/>
        </w:rPr>
        <w:t>ritéri</w:t>
      </w:r>
      <w:r>
        <w:rPr>
          <w:rFonts w:ascii="Consolas" w:hAnsi="Consolas" w:cs="Segoe UI"/>
          <w:b/>
          <w:bCs/>
          <w:color w:val="363636"/>
        </w:rPr>
        <w:t>um</w:t>
      </w:r>
      <w:r w:rsidRPr="004B7B2D">
        <w:rPr>
          <w:rFonts w:ascii="Consolas" w:hAnsi="Consolas" w:cs="Segoe UI"/>
          <w:b/>
          <w:bCs/>
          <w:color w:val="363636"/>
        </w:rPr>
        <w:t xml:space="preserve"> = podle čeho vyhledávám 'podmnožiny'</w:t>
      </w:r>
      <w:r>
        <w:rPr>
          <w:rFonts w:ascii="Consolas" w:hAnsi="Consolas" w:cs="Segoe UI"/>
          <w:b/>
          <w:bCs/>
          <w:color w:val="363636"/>
        </w:rPr>
        <w:t>)</w:t>
      </w:r>
    </w:p>
    <w:p w14:paraId="7647D00D" w14:textId="6300A6FD" w:rsidR="00840B4A" w:rsidRPr="00840B4A" w:rsidRDefault="00840B4A" w:rsidP="008D2603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840B4A">
        <w:rPr>
          <w:rFonts w:ascii="Times New Roman" w:hAnsi="Times New Roman" w:cs="Times New Roman"/>
          <w:b/>
          <w:bCs/>
          <w:sz w:val="24"/>
          <w:szCs w:val="24"/>
        </w:rPr>
        <w:t>Příklady k vypracování:</w:t>
      </w:r>
    </w:p>
    <w:p w14:paraId="5EBAA287" w14:textId="45CCA4DA" w:rsidR="004C66CE" w:rsidRPr="00C758A2" w:rsidRDefault="004C66CE" w:rsidP="004C6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58A2">
        <w:rPr>
          <w:rFonts w:ascii="Times New Roman" w:hAnsi="Times New Roman" w:cs="Times New Roman"/>
          <w:b/>
          <w:bCs/>
          <w:sz w:val="24"/>
          <w:szCs w:val="24"/>
        </w:rPr>
        <w:t>List „SUMIF AVERAGEIF“</w:t>
      </w:r>
    </w:p>
    <w:p w14:paraId="56DD2027" w14:textId="14F6DF6B" w:rsidR="004C66CE" w:rsidRPr="00C758A2" w:rsidRDefault="004C66CE" w:rsidP="005B4390">
      <w:pPr>
        <w:pStyle w:val="Odstavecseseznamem"/>
        <w:numPr>
          <w:ilvl w:val="0"/>
          <w:numId w:val="5"/>
        </w:numPr>
        <w:spacing w:after="8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758A2">
        <w:rPr>
          <w:rFonts w:ascii="Times New Roman" w:hAnsi="Times New Roman" w:cs="Times New Roman"/>
          <w:sz w:val="24"/>
          <w:szCs w:val="24"/>
        </w:rPr>
        <w:t>Součet abundancí jednotlivých druhů pro vzorky, tj. součet přes vrstvy (opakování z minula).</w:t>
      </w:r>
    </w:p>
    <w:p w14:paraId="5DE5C198" w14:textId="0BD11C36" w:rsidR="004C66CE" w:rsidRPr="00C758A2" w:rsidRDefault="004C66CE" w:rsidP="005B4390">
      <w:pPr>
        <w:pStyle w:val="Odstavecseseznamem"/>
        <w:numPr>
          <w:ilvl w:val="0"/>
          <w:numId w:val="5"/>
        </w:numPr>
        <w:spacing w:after="8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758A2">
        <w:rPr>
          <w:rFonts w:ascii="Times New Roman" w:hAnsi="Times New Roman" w:cs="Times New Roman"/>
          <w:sz w:val="24"/>
          <w:szCs w:val="24"/>
        </w:rPr>
        <w:t>Součet abundancí jednotlivých druhů pro sjezdovky, tj. aplikace dvou podmínek najednou, funk</w:t>
      </w:r>
      <w:r w:rsidR="00E12122">
        <w:rPr>
          <w:rFonts w:ascii="Times New Roman" w:hAnsi="Times New Roman" w:cs="Times New Roman"/>
          <w:sz w:val="24"/>
          <w:szCs w:val="24"/>
        </w:rPr>
        <w:t>c</w:t>
      </w:r>
      <w:r w:rsidRPr="00C758A2">
        <w:rPr>
          <w:rFonts w:ascii="Times New Roman" w:hAnsi="Times New Roman" w:cs="Times New Roman"/>
          <w:sz w:val="24"/>
          <w:szCs w:val="24"/>
        </w:rPr>
        <w:t>e SUMIFS.</w:t>
      </w:r>
    </w:p>
    <w:p w14:paraId="592B1BC8" w14:textId="281B7E18" w:rsidR="004C66CE" w:rsidRPr="00C758A2" w:rsidRDefault="004C66CE" w:rsidP="005B4390">
      <w:pPr>
        <w:pStyle w:val="Odstavecseseznamem"/>
        <w:numPr>
          <w:ilvl w:val="0"/>
          <w:numId w:val="5"/>
        </w:numPr>
        <w:spacing w:after="8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758A2">
        <w:rPr>
          <w:rFonts w:ascii="Times New Roman" w:hAnsi="Times New Roman" w:cs="Times New Roman"/>
          <w:sz w:val="24"/>
          <w:szCs w:val="24"/>
        </w:rPr>
        <w:t>Průměrná abundance na vzorek, funkce AVERAGEIF. Takto můžeme zohledit počet vrstev, ze kterých se vzorek skládá.</w:t>
      </w:r>
    </w:p>
    <w:p w14:paraId="41C11797" w14:textId="20830E8A" w:rsidR="004C66CE" w:rsidRPr="00C758A2" w:rsidRDefault="004C66CE" w:rsidP="008D2603">
      <w:pPr>
        <w:spacing w:before="20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758A2">
        <w:rPr>
          <w:rFonts w:ascii="Times New Roman" w:hAnsi="Times New Roman" w:cs="Times New Roman"/>
          <w:b/>
          <w:bCs/>
          <w:sz w:val="24"/>
          <w:szCs w:val="24"/>
        </w:rPr>
        <w:t>List „COUNTIF“</w:t>
      </w:r>
    </w:p>
    <w:p w14:paraId="5ED18159" w14:textId="26C6066B" w:rsidR="004C66CE" w:rsidRPr="00C758A2" w:rsidRDefault="004C66CE" w:rsidP="005B4390">
      <w:pPr>
        <w:pStyle w:val="Odstavecseseznamem"/>
        <w:numPr>
          <w:ilvl w:val="0"/>
          <w:numId w:val="5"/>
        </w:numPr>
        <w:spacing w:after="8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758A2">
        <w:rPr>
          <w:rFonts w:ascii="Times New Roman" w:hAnsi="Times New Roman" w:cs="Times New Roman"/>
          <w:sz w:val="24"/>
          <w:szCs w:val="24"/>
        </w:rPr>
        <w:t>Počet vrstev pro vzorek.</w:t>
      </w:r>
    </w:p>
    <w:p w14:paraId="15F10626" w14:textId="6FB2A44C" w:rsidR="004C66CE" w:rsidRPr="00C758A2" w:rsidRDefault="004C66CE" w:rsidP="005B4390">
      <w:pPr>
        <w:pStyle w:val="Odstavecseseznamem"/>
        <w:numPr>
          <w:ilvl w:val="0"/>
          <w:numId w:val="5"/>
        </w:numPr>
        <w:spacing w:after="8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758A2">
        <w:rPr>
          <w:rFonts w:ascii="Times New Roman" w:hAnsi="Times New Roman" w:cs="Times New Roman"/>
          <w:sz w:val="24"/>
          <w:szCs w:val="24"/>
        </w:rPr>
        <w:t>Počet nenulových abundancí pro druh.</w:t>
      </w:r>
    </w:p>
    <w:p w14:paraId="7B4D15D2" w14:textId="4BC35AF1" w:rsidR="00D36FBB" w:rsidRDefault="004C66CE" w:rsidP="002D1636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758A2">
        <w:rPr>
          <w:rFonts w:ascii="Times New Roman" w:hAnsi="Times New Roman" w:cs="Times New Roman"/>
          <w:sz w:val="24"/>
          <w:szCs w:val="24"/>
        </w:rPr>
        <w:t>Počet „obydlených“ vrstev daným druhem pro vzorek.</w:t>
      </w:r>
    </w:p>
    <w:p w14:paraId="2A9345B4" w14:textId="77777777" w:rsidR="002D1636" w:rsidRDefault="002D1636" w:rsidP="008D2603">
      <w:pPr>
        <w:spacing w:before="200" w:after="0"/>
        <w:rPr>
          <w:rFonts w:ascii="Times New Roman" w:hAnsi="Times New Roman" w:cs="Times New Roman"/>
          <w:sz w:val="24"/>
          <w:szCs w:val="24"/>
        </w:rPr>
      </w:pPr>
      <w:r w:rsidRPr="002D1636">
        <w:rPr>
          <w:rFonts w:ascii="Times New Roman" w:hAnsi="Times New Roman" w:cs="Times New Roman"/>
          <w:b/>
          <w:bCs/>
          <w:sz w:val="24"/>
          <w:szCs w:val="24"/>
        </w:rPr>
        <w:t>List „malá součty“: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849F0D" w14:textId="5517F74B" w:rsidR="002D1636" w:rsidRPr="002D1636" w:rsidRDefault="008D2603" w:rsidP="002D163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D1636" w:rsidRPr="002D1636">
        <w:rPr>
          <w:rFonts w:ascii="Times New Roman" w:hAnsi="Times New Roman" w:cs="Times New Roman"/>
          <w:sz w:val="24"/>
          <w:szCs w:val="24"/>
        </w:rPr>
        <w:t>počítejte součet abundancí jednotlivých druhů pro celý vzorek.</w:t>
      </w:r>
      <w:r>
        <w:rPr>
          <w:rFonts w:ascii="Times New Roman" w:hAnsi="Times New Roman" w:cs="Times New Roman"/>
          <w:sz w:val="24"/>
          <w:szCs w:val="24"/>
        </w:rPr>
        <w:t xml:space="preserve"> Data čerpejte z listu „malá pracovní“, výslednou tabulku tvořte na listu „malá součty“.</w:t>
      </w:r>
    </w:p>
    <w:sectPr w:rsidR="002D1636" w:rsidRPr="002D1636" w:rsidSect="008D2603">
      <w:pgSz w:w="11906" w:h="16838" w:code="9"/>
      <w:pgMar w:top="1361" w:right="1077" w:bottom="1361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72F57"/>
    <w:multiLevelType w:val="hybridMultilevel"/>
    <w:tmpl w:val="A5ECC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31049"/>
    <w:multiLevelType w:val="hybridMultilevel"/>
    <w:tmpl w:val="00E00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6081C"/>
    <w:multiLevelType w:val="hybridMultilevel"/>
    <w:tmpl w:val="A9C443F2"/>
    <w:lvl w:ilvl="0" w:tplc="5B8A1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F50AD"/>
    <w:multiLevelType w:val="hybridMultilevel"/>
    <w:tmpl w:val="8E582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1D0E"/>
    <w:multiLevelType w:val="hybridMultilevel"/>
    <w:tmpl w:val="D3388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D5212"/>
    <w:multiLevelType w:val="hybridMultilevel"/>
    <w:tmpl w:val="FD74E926"/>
    <w:lvl w:ilvl="0" w:tplc="0E2ABFC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C585D"/>
    <w:multiLevelType w:val="hybridMultilevel"/>
    <w:tmpl w:val="D84EE00A"/>
    <w:lvl w:ilvl="0" w:tplc="0C58F9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57232">
    <w:abstractNumId w:val="2"/>
  </w:num>
  <w:num w:numId="2" w16cid:durableId="1115370832">
    <w:abstractNumId w:val="5"/>
  </w:num>
  <w:num w:numId="3" w16cid:durableId="567032566">
    <w:abstractNumId w:val="0"/>
  </w:num>
  <w:num w:numId="4" w16cid:durableId="1690370355">
    <w:abstractNumId w:val="1"/>
  </w:num>
  <w:num w:numId="5" w16cid:durableId="324358555">
    <w:abstractNumId w:val="6"/>
  </w:num>
  <w:num w:numId="6" w16cid:durableId="759907220">
    <w:abstractNumId w:val="4"/>
  </w:num>
  <w:num w:numId="7" w16cid:durableId="972097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A"/>
    <w:rsid w:val="00010B12"/>
    <w:rsid w:val="000A0E7C"/>
    <w:rsid w:val="000E77DC"/>
    <w:rsid w:val="000F4716"/>
    <w:rsid w:val="0011335B"/>
    <w:rsid w:val="00142367"/>
    <w:rsid w:val="001544C8"/>
    <w:rsid w:val="001B49E2"/>
    <w:rsid w:val="001C03CA"/>
    <w:rsid w:val="001D6DF5"/>
    <w:rsid w:val="0023349A"/>
    <w:rsid w:val="0024074B"/>
    <w:rsid w:val="002D1636"/>
    <w:rsid w:val="002E1C2E"/>
    <w:rsid w:val="00326E1F"/>
    <w:rsid w:val="00335985"/>
    <w:rsid w:val="003544C7"/>
    <w:rsid w:val="00456A6F"/>
    <w:rsid w:val="0048469D"/>
    <w:rsid w:val="004B7B2D"/>
    <w:rsid w:val="004C66CE"/>
    <w:rsid w:val="004E7B96"/>
    <w:rsid w:val="004F7D36"/>
    <w:rsid w:val="0051098F"/>
    <w:rsid w:val="005272A6"/>
    <w:rsid w:val="0053043A"/>
    <w:rsid w:val="00584F55"/>
    <w:rsid w:val="005A7A82"/>
    <w:rsid w:val="005A7C94"/>
    <w:rsid w:val="005B4390"/>
    <w:rsid w:val="0061054F"/>
    <w:rsid w:val="0069443C"/>
    <w:rsid w:val="007158BA"/>
    <w:rsid w:val="007D27ED"/>
    <w:rsid w:val="007D424E"/>
    <w:rsid w:val="007D4BB8"/>
    <w:rsid w:val="007F5623"/>
    <w:rsid w:val="00840B4A"/>
    <w:rsid w:val="00841B0D"/>
    <w:rsid w:val="008D2603"/>
    <w:rsid w:val="00943378"/>
    <w:rsid w:val="00951031"/>
    <w:rsid w:val="009C2EA2"/>
    <w:rsid w:val="009D2FA1"/>
    <w:rsid w:val="00A44901"/>
    <w:rsid w:val="00A92005"/>
    <w:rsid w:val="00AD1119"/>
    <w:rsid w:val="00B3737A"/>
    <w:rsid w:val="00B50461"/>
    <w:rsid w:val="00BB62DD"/>
    <w:rsid w:val="00C758A2"/>
    <w:rsid w:val="00C94C31"/>
    <w:rsid w:val="00CC2F8B"/>
    <w:rsid w:val="00CD4FF5"/>
    <w:rsid w:val="00D36FBB"/>
    <w:rsid w:val="00D53A8A"/>
    <w:rsid w:val="00D808B3"/>
    <w:rsid w:val="00DD5F1D"/>
    <w:rsid w:val="00DE7ECB"/>
    <w:rsid w:val="00E12122"/>
    <w:rsid w:val="00E300E6"/>
    <w:rsid w:val="00E67B83"/>
    <w:rsid w:val="00E67E15"/>
    <w:rsid w:val="00EA4A20"/>
    <w:rsid w:val="00EB77CB"/>
    <w:rsid w:val="00EF5162"/>
    <w:rsid w:val="00F207AB"/>
    <w:rsid w:val="00F37F37"/>
    <w:rsid w:val="00F82C00"/>
    <w:rsid w:val="00F86A20"/>
    <w:rsid w:val="00F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F500"/>
  <w15:chartTrackingRefBased/>
  <w15:docId w15:val="{CD487466-39C4-403F-9B99-6BB12CFA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Kintrová</dc:creator>
  <cp:keywords/>
  <dc:description/>
  <cp:lastModifiedBy>Kateřina Kintrová</cp:lastModifiedBy>
  <cp:revision>18</cp:revision>
  <dcterms:created xsi:type="dcterms:W3CDTF">2022-10-10T21:29:00Z</dcterms:created>
  <dcterms:modified xsi:type="dcterms:W3CDTF">2023-10-16T07:33:00Z</dcterms:modified>
</cp:coreProperties>
</file>