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D1E65" w14:textId="26AB57D0" w:rsidR="00737378" w:rsidRPr="00737378" w:rsidRDefault="00BF2887" w:rsidP="007373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</w:pP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Zaevidování ž</w:t>
      </w:r>
      <w:r w:rsidR="00737378" w:rsidRPr="00737378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adatel</w:t>
      </w: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 xml:space="preserve">é </w:t>
      </w:r>
      <w:r w:rsidR="005F4426"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 xml:space="preserve">celkem – evzadc </w:t>
      </w:r>
      <w:r w:rsidR="00737378"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_XX</w:t>
      </w:r>
    </w:p>
    <w:p w14:paraId="55B3F676" w14:textId="7B1783E2" w:rsidR="00737378" w:rsidRPr="00737378" w:rsidRDefault="00BF2887" w:rsidP="007373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</w:pP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Uvolněné byty</w:t>
      </w:r>
      <w:r w:rsidR="00737378" w:rsidRPr="00737378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 </w:t>
      </w:r>
      <w:r w:rsidR="00737378"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– ubyty_XX</w:t>
      </w:r>
    </w:p>
    <w:p w14:paraId="7402EAAD" w14:textId="27785093" w:rsidR="00737378" w:rsidRPr="00737378" w:rsidRDefault="00BF2887" w:rsidP="007373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</w:pP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Zaevidovaní žadatelé</w:t>
      </w:r>
      <w:r w:rsidR="00737378" w:rsidRPr="00737378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 </w:t>
      </w:r>
      <w:r w:rsidR="005F4426"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– evzad_XX</w:t>
      </w:r>
    </w:p>
    <w:p w14:paraId="2EF1D893" w14:textId="7C1F75E5" w:rsidR="00737378" w:rsidRPr="00737378" w:rsidRDefault="00BF2887" w:rsidP="007373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</w:pP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Přidělené byty</w:t>
      </w:r>
      <w:r w:rsidR="00737378" w:rsidRPr="00737378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 </w:t>
      </w:r>
      <w:r w:rsidR="005F4426"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– pbyty_XX</w:t>
      </w:r>
    </w:p>
    <w:p w14:paraId="78387BE9" w14:textId="42D6C707" w:rsidR="00737378" w:rsidRPr="00737378" w:rsidRDefault="00BF2887" w:rsidP="007373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</w:pP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Celkový počet bytů</w:t>
      </w:r>
      <w:r w:rsidR="00737378" w:rsidRPr="00737378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 </w:t>
      </w:r>
      <w:r w:rsidR="005F4426"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– cbyty_XX</w:t>
      </w:r>
    </w:p>
    <w:p w14:paraId="75843F79" w14:textId="75523B72" w:rsidR="00737378" w:rsidRPr="00737378" w:rsidRDefault="00BF2887" w:rsidP="007373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</w:pP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 xml:space="preserve">Nájemné </w:t>
      </w:r>
      <w:r w:rsidR="00737378"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min</w:t>
      </w: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.</w:t>
      </w:r>
      <w:r w:rsidR="005F4426"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 xml:space="preserve"> – nmin_XX</w:t>
      </w:r>
    </w:p>
    <w:p w14:paraId="6D840515" w14:textId="0DF597B4" w:rsidR="00737378" w:rsidRDefault="00BF2887" w:rsidP="007373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</w:pP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 xml:space="preserve">Nájemné </w:t>
      </w:r>
      <w:r w:rsidR="00737378" w:rsidRPr="00737378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max</w:t>
      </w:r>
      <w:r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.</w:t>
      </w:r>
      <w:r w:rsidR="00737378" w:rsidRPr="00737378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 </w:t>
      </w:r>
      <w:r w:rsidR="005F4426" w:rsidRPr="00BF2887"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– nmax_XX</w:t>
      </w:r>
    </w:p>
    <w:p w14:paraId="1206257A" w14:textId="131D396D" w:rsidR="0012303D" w:rsidRPr="00BF2887" w:rsidRDefault="0012303D" w:rsidP="0012303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</w:pPr>
      <w:r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  <w:t>Rok 2017 až 2021 = XX</w:t>
      </w:r>
    </w:p>
    <w:p w14:paraId="00ABC354" w14:textId="77777777" w:rsidR="00737378" w:rsidRPr="00737378" w:rsidRDefault="00737378" w:rsidP="0073737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Verdana" w:eastAsia="Times New Roman" w:hAnsi="Verdana" w:cs="Times New Roman"/>
          <w:color w:val="000000"/>
          <w:kern w:val="0"/>
          <w:lang w:eastAsia="cs-CZ"/>
          <w14:ligatures w14:val="none"/>
        </w:rPr>
      </w:pPr>
    </w:p>
    <w:p w14:paraId="49372579" w14:textId="77777777" w:rsidR="005E3378" w:rsidRDefault="005E3378"/>
    <w:sectPr w:rsidR="005E3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7013A"/>
    <w:multiLevelType w:val="multilevel"/>
    <w:tmpl w:val="95D24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4517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13"/>
    <w:rsid w:val="0012303D"/>
    <w:rsid w:val="005E3378"/>
    <w:rsid w:val="005F4426"/>
    <w:rsid w:val="00737378"/>
    <w:rsid w:val="00A45F13"/>
    <w:rsid w:val="00B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B21DF"/>
  <w15:chartTrackingRefBased/>
  <w15:docId w15:val="{0C6D6213-D098-4809-BFB6-F00AF0C47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2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Herman</dc:creator>
  <cp:keywords/>
  <dc:description/>
  <cp:lastModifiedBy>Lukáš Herman</cp:lastModifiedBy>
  <cp:revision>3</cp:revision>
  <dcterms:created xsi:type="dcterms:W3CDTF">2023-10-24T08:45:00Z</dcterms:created>
  <dcterms:modified xsi:type="dcterms:W3CDTF">2023-10-24T09:44:00Z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9430b665efd63c8eafee1467bde3a55e41874b49a1ac43e84a8e04b2b9a08769</vt:lpwstr>
  </property>
</Properties>
</file>